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BD60" w14:textId="77777777" w:rsidR="0098770A" w:rsidRPr="0098770A" w:rsidRDefault="0098770A" w:rsidP="0098770A">
      <w:pPr>
        <w:shd w:val="clear" w:color="auto" w:fill="FFFFFF"/>
        <w:spacing w:after="0" w:line="240" w:lineRule="auto"/>
        <w:rPr>
          <w:rFonts w:ascii="Arial" w:eastAsia="Times New Roman" w:hAnsi="Arial" w:cs="Arial"/>
          <w:color w:val="26282A"/>
          <w:spacing w:val="-5"/>
          <w:kern w:val="0"/>
          <w14:ligatures w14:val="none"/>
        </w:rPr>
      </w:pPr>
      <w:r w:rsidRPr="0098770A">
        <w:rPr>
          <w:rFonts w:ascii="Arial" w:eastAsia="Times New Roman" w:hAnsi="Arial" w:cs="Arial"/>
          <w:b/>
          <w:bCs/>
          <w:color w:val="26282A"/>
          <w:spacing w:val="-5"/>
          <w:kern w:val="0"/>
          <w:u w:val="single"/>
          <w14:ligatures w14:val="none"/>
        </w:rPr>
        <w:t>Plastic Pick Up</w:t>
      </w:r>
    </w:p>
    <w:p w14:paraId="41EEEFFB" w14:textId="77777777" w:rsidR="0098770A" w:rsidRPr="0098770A" w:rsidRDefault="0098770A" w:rsidP="0098770A">
      <w:pPr>
        <w:shd w:val="clear" w:color="auto" w:fill="FFFFFF"/>
        <w:spacing w:after="0" w:line="240" w:lineRule="auto"/>
        <w:rPr>
          <w:rFonts w:ascii="Arial" w:eastAsia="Times New Roman" w:hAnsi="Arial" w:cs="Arial"/>
          <w:color w:val="26282A"/>
          <w:spacing w:val="-5"/>
          <w:kern w:val="0"/>
          <w14:ligatures w14:val="none"/>
        </w:rPr>
      </w:pPr>
    </w:p>
    <w:p w14:paraId="7436AF93" w14:textId="77777777" w:rsidR="0098770A" w:rsidRPr="0098770A" w:rsidRDefault="0098770A" w:rsidP="0098770A">
      <w:pPr>
        <w:shd w:val="clear" w:color="auto" w:fill="FFFFFF"/>
        <w:spacing w:after="0" w:line="240" w:lineRule="auto"/>
        <w:rPr>
          <w:rFonts w:ascii="Arial" w:eastAsia="Times New Roman" w:hAnsi="Arial" w:cs="Arial"/>
          <w:color w:val="26282A"/>
          <w:spacing w:val="-5"/>
          <w:kern w:val="0"/>
          <w14:ligatures w14:val="none"/>
        </w:rPr>
      </w:pPr>
      <w:r w:rsidRPr="0098770A">
        <w:rPr>
          <w:rFonts w:ascii="Symbol" w:eastAsia="Times New Roman" w:hAnsi="Symbol" w:cs="Arial"/>
          <w:color w:val="26282A"/>
          <w:spacing w:val="-5"/>
          <w:kern w:val="0"/>
          <w14:ligatures w14:val="none"/>
        </w:rPr>
        <w:t>·</w:t>
      </w:r>
      <w:r w:rsidRPr="0098770A">
        <w:rPr>
          <w:rFonts w:ascii="New" w:eastAsia="Times New Roman" w:hAnsi="New" w:cs="Arial"/>
          <w:color w:val="26282A"/>
          <w:spacing w:val="-5"/>
          <w:kern w:val="0"/>
          <w:sz w:val="14"/>
          <w:szCs w:val="14"/>
          <w14:ligatures w14:val="none"/>
        </w:rPr>
        <w:t>         </w:t>
      </w:r>
      <w:r w:rsidRPr="0098770A">
        <w:rPr>
          <w:rFonts w:ascii="Arial" w:eastAsia="Times New Roman" w:hAnsi="Arial" w:cs="Arial"/>
          <w:color w:val="26282A"/>
          <w:spacing w:val="-5"/>
          <w:kern w:val="0"/>
          <w14:ligatures w14:val="none"/>
        </w:rPr>
        <w:t xml:space="preserve">Transfer station </w:t>
      </w:r>
      <w:proofErr w:type="gramStart"/>
      <w:r w:rsidRPr="0098770A">
        <w:rPr>
          <w:rFonts w:ascii="Arial" w:eastAsia="Times New Roman" w:hAnsi="Arial" w:cs="Arial"/>
          <w:color w:val="26282A"/>
          <w:spacing w:val="-5"/>
          <w:kern w:val="0"/>
          <w14:ligatures w14:val="none"/>
        </w:rPr>
        <w:t>pick</w:t>
      </w:r>
      <w:proofErr w:type="gramEnd"/>
      <w:r w:rsidRPr="0098770A">
        <w:rPr>
          <w:rFonts w:ascii="Arial" w:eastAsia="Times New Roman" w:hAnsi="Arial" w:cs="Arial"/>
          <w:color w:val="26282A"/>
          <w:spacing w:val="-5"/>
          <w:kern w:val="0"/>
          <w14:ligatures w14:val="none"/>
        </w:rPr>
        <w:t xml:space="preserve"> up M, W and Saturday 8:00 am – 5:00 pm.  Friday 1:00 – 5:00 pm.  The plastic to pick up is inside where the offices are.  You will see the Trex box back towards the hopper.  There will be multiple bags that they have set aside because the Trex box fills up multiple times in-between </w:t>
      </w:r>
      <w:proofErr w:type="spellStart"/>
      <w:r w:rsidRPr="0098770A">
        <w:rPr>
          <w:rFonts w:ascii="Arial" w:eastAsia="Times New Roman" w:hAnsi="Arial" w:cs="Arial"/>
          <w:color w:val="26282A"/>
          <w:spacing w:val="-5"/>
          <w:kern w:val="0"/>
          <w14:ligatures w14:val="none"/>
        </w:rPr>
        <w:t>pick ups</w:t>
      </w:r>
      <w:proofErr w:type="spellEnd"/>
      <w:r w:rsidRPr="0098770A">
        <w:rPr>
          <w:rFonts w:ascii="Arial" w:eastAsia="Times New Roman" w:hAnsi="Arial" w:cs="Arial"/>
          <w:color w:val="26282A"/>
          <w:spacing w:val="-5"/>
          <w:kern w:val="0"/>
          <w14:ligatures w14:val="none"/>
        </w:rPr>
        <w:t>.  Ask for help if you are unsure. </w:t>
      </w:r>
    </w:p>
    <w:p w14:paraId="70FA9BF3" w14:textId="77777777" w:rsidR="0098770A" w:rsidRPr="0098770A" w:rsidRDefault="0098770A" w:rsidP="0098770A">
      <w:pPr>
        <w:shd w:val="clear" w:color="auto" w:fill="FFFFFF"/>
        <w:spacing w:after="0" w:line="240" w:lineRule="auto"/>
        <w:rPr>
          <w:rFonts w:ascii="Arial" w:eastAsia="Times New Roman" w:hAnsi="Arial" w:cs="Arial"/>
          <w:color w:val="26282A"/>
          <w:spacing w:val="-5"/>
          <w:kern w:val="0"/>
          <w14:ligatures w14:val="none"/>
        </w:rPr>
      </w:pPr>
    </w:p>
    <w:p w14:paraId="593DBBBA" w14:textId="77777777" w:rsidR="0098770A" w:rsidRPr="0098770A" w:rsidRDefault="0098770A" w:rsidP="0098770A">
      <w:pPr>
        <w:shd w:val="clear" w:color="auto" w:fill="FFFFFF"/>
        <w:spacing w:after="0" w:line="240" w:lineRule="auto"/>
        <w:rPr>
          <w:rFonts w:ascii="Arial" w:eastAsia="Times New Roman" w:hAnsi="Arial" w:cs="Arial"/>
          <w:color w:val="26282A"/>
          <w:spacing w:val="-5"/>
          <w:kern w:val="0"/>
          <w14:ligatures w14:val="none"/>
        </w:rPr>
      </w:pPr>
      <w:r w:rsidRPr="0098770A">
        <w:rPr>
          <w:rFonts w:ascii="Arial" w:eastAsia="Times New Roman" w:hAnsi="Arial" w:cs="Arial"/>
          <w:b/>
          <w:bCs/>
          <w:color w:val="26282A"/>
          <w:spacing w:val="-5"/>
          <w:kern w:val="0"/>
          <w:u w:val="single"/>
          <w14:ligatures w14:val="none"/>
        </w:rPr>
        <w:t>Plastic Consolidation and Weighing </w:t>
      </w:r>
    </w:p>
    <w:p w14:paraId="76AFB252" w14:textId="77777777" w:rsidR="004D6082" w:rsidRDefault="0098770A">
      <w:pPr>
        <w:numPr>
          <w:ilvl w:val="0"/>
          <w:numId w:val="1"/>
        </w:numPr>
        <w:shd w:val="clear" w:color="auto" w:fill="FFFFFF"/>
        <w:spacing w:before="100" w:beforeAutospacing="1" w:after="100" w:afterAutospacing="1" w:line="240" w:lineRule="auto"/>
        <w:ind w:left="840"/>
        <w:rPr>
          <w:rFonts w:ascii="Arial" w:eastAsia="Times New Roman" w:hAnsi="Arial" w:cs="Arial"/>
          <w:color w:val="26282A"/>
          <w:spacing w:val="-5"/>
          <w:kern w:val="0"/>
          <w14:ligatures w14:val="none"/>
        </w:rPr>
      </w:pPr>
      <w:r w:rsidRPr="004D6082">
        <w:rPr>
          <w:rFonts w:ascii="Arial" w:eastAsia="Times New Roman" w:hAnsi="Arial" w:cs="Arial"/>
          <w:color w:val="26282A"/>
          <w:spacing w:val="-5"/>
          <w:kern w:val="0"/>
          <w14:ligatures w14:val="none"/>
        </w:rPr>
        <w:t xml:space="preserve">Gathered plastic needs to be packed into bags (Rotary </w:t>
      </w:r>
      <w:r w:rsidR="004D6082" w:rsidRPr="004D6082">
        <w:rPr>
          <w:rFonts w:ascii="Arial" w:eastAsia="Times New Roman" w:hAnsi="Arial" w:cs="Arial"/>
          <w:color w:val="26282A"/>
          <w:spacing w:val="-5"/>
          <w:kern w:val="0"/>
          <w14:ligatures w14:val="none"/>
        </w:rPr>
        <w:t>has some bags</w:t>
      </w:r>
      <w:r w:rsidRPr="004D6082">
        <w:rPr>
          <w:rFonts w:ascii="Arial" w:eastAsia="Times New Roman" w:hAnsi="Arial" w:cs="Arial"/>
          <w:color w:val="26282A"/>
          <w:spacing w:val="-5"/>
          <w:kern w:val="0"/>
          <w14:ligatures w14:val="none"/>
        </w:rPr>
        <w:t>). .</w:t>
      </w:r>
    </w:p>
    <w:p w14:paraId="2F43460A" w14:textId="78C3480A" w:rsidR="0098770A" w:rsidRPr="004D6082" w:rsidRDefault="0098770A">
      <w:pPr>
        <w:numPr>
          <w:ilvl w:val="0"/>
          <w:numId w:val="1"/>
        </w:numPr>
        <w:shd w:val="clear" w:color="auto" w:fill="FFFFFF"/>
        <w:spacing w:before="100" w:beforeAutospacing="1" w:after="100" w:afterAutospacing="1" w:line="240" w:lineRule="auto"/>
        <w:ind w:left="840"/>
        <w:rPr>
          <w:rFonts w:ascii="Arial" w:eastAsia="Times New Roman" w:hAnsi="Arial" w:cs="Arial"/>
          <w:color w:val="26282A"/>
          <w:spacing w:val="-5"/>
          <w:kern w:val="0"/>
          <w14:ligatures w14:val="none"/>
        </w:rPr>
      </w:pPr>
      <w:r w:rsidRPr="004D6082">
        <w:rPr>
          <w:rFonts w:ascii="Arial" w:eastAsia="Times New Roman" w:hAnsi="Arial" w:cs="Arial"/>
          <w:color w:val="26282A"/>
          <w:spacing w:val="-5"/>
          <w:kern w:val="0"/>
          <w14:ligatures w14:val="none"/>
        </w:rPr>
        <w:t xml:space="preserve">Double bag </w:t>
      </w:r>
      <w:r w:rsidR="004D6082" w:rsidRPr="004D6082">
        <w:rPr>
          <w:rFonts w:ascii="Arial" w:eastAsia="Times New Roman" w:hAnsi="Arial" w:cs="Arial"/>
          <w:color w:val="26282A"/>
          <w:spacing w:val="-5"/>
          <w:kern w:val="0"/>
          <w14:ligatures w14:val="none"/>
        </w:rPr>
        <w:t>if needed</w:t>
      </w:r>
      <w:r w:rsidRPr="004D6082">
        <w:rPr>
          <w:rFonts w:ascii="Arial" w:eastAsia="Times New Roman" w:hAnsi="Arial" w:cs="Arial"/>
          <w:color w:val="26282A"/>
          <w:spacing w:val="-5"/>
          <w:kern w:val="0"/>
          <w14:ligatures w14:val="none"/>
        </w:rPr>
        <w:t xml:space="preserve"> to prevent breakage during the transfers </w:t>
      </w:r>
    </w:p>
    <w:p w14:paraId="42E2C2FA" w14:textId="5926DC65" w:rsidR="0098770A" w:rsidRPr="0096168D" w:rsidRDefault="0098770A" w:rsidP="0098770A">
      <w:pPr>
        <w:numPr>
          <w:ilvl w:val="0"/>
          <w:numId w:val="1"/>
        </w:numPr>
        <w:shd w:val="clear" w:color="auto" w:fill="FFFFFF"/>
        <w:spacing w:before="100" w:beforeAutospacing="1" w:after="100" w:afterAutospacing="1" w:line="240" w:lineRule="auto"/>
        <w:ind w:left="840"/>
        <w:rPr>
          <w:rFonts w:ascii="Arial" w:eastAsia="Times New Roman" w:hAnsi="Arial" w:cs="Arial"/>
          <w:b/>
          <w:bCs/>
          <w:color w:val="EE0000"/>
          <w:spacing w:val="-5"/>
          <w:kern w:val="0"/>
          <w:u w:val="single"/>
          <w14:ligatures w14:val="none"/>
        </w:rPr>
      </w:pPr>
      <w:r w:rsidRPr="0096168D">
        <w:rPr>
          <w:rFonts w:ascii="Arial" w:eastAsia="Times New Roman" w:hAnsi="Arial" w:cs="Arial"/>
          <w:b/>
          <w:bCs/>
          <w:color w:val="EE0000"/>
          <w:spacing w:val="-5"/>
          <w:kern w:val="0"/>
          <w:u w:val="single"/>
          <w14:ligatures w14:val="none"/>
        </w:rPr>
        <w:t xml:space="preserve">Weigh the bags and record </w:t>
      </w:r>
      <w:r w:rsidR="0058554E" w:rsidRPr="0096168D">
        <w:rPr>
          <w:rFonts w:ascii="Arial" w:eastAsia="Times New Roman" w:hAnsi="Arial" w:cs="Arial"/>
          <w:b/>
          <w:bCs/>
          <w:color w:val="EE0000"/>
          <w:spacing w:val="-5"/>
          <w:kern w:val="0"/>
          <w:u w:val="single"/>
          <w14:ligatures w14:val="none"/>
        </w:rPr>
        <w:t>the weight.  Please t</w:t>
      </w:r>
      <w:r w:rsidRPr="0096168D">
        <w:rPr>
          <w:rFonts w:ascii="Arial" w:eastAsia="Times New Roman" w:hAnsi="Arial" w:cs="Arial"/>
          <w:b/>
          <w:bCs/>
          <w:color w:val="EE0000"/>
          <w:spacing w:val="-5"/>
          <w:kern w:val="0"/>
          <w:u w:val="single"/>
          <w14:ligatures w14:val="none"/>
        </w:rPr>
        <w:t>ake picture of bags - send me the picture</w:t>
      </w:r>
      <w:r w:rsidR="004D6082" w:rsidRPr="0096168D">
        <w:rPr>
          <w:rFonts w:ascii="Arial" w:eastAsia="Times New Roman" w:hAnsi="Arial" w:cs="Arial"/>
          <w:b/>
          <w:bCs/>
          <w:color w:val="EE0000"/>
          <w:spacing w:val="-5"/>
          <w:kern w:val="0"/>
          <w:u w:val="single"/>
          <w14:ligatures w14:val="none"/>
        </w:rPr>
        <w:t xml:space="preserve"> and weights</w:t>
      </w:r>
    </w:p>
    <w:p w14:paraId="105EC664" w14:textId="77777777" w:rsidR="0098770A" w:rsidRDefault="0098770A" w:rsidP="0098770A">
      <w:pPr>
        <w:shd w:val="clear" w:color="auto" w:fill="FFFFFF"/>
        <w:spacing w:after="0" w:line="240" w:lineRule="auto"/>
        <w:rPr>
          <w:rFonts w:ascii="Arial" w:eastAsia="Times New Roman" w:hAnsi="Arial" w:cs="Arial"/>
          <w:b/>
          <w:bCs/>
          <w:color w:val="26282A"/>
          <w:spacing w:val="-5"/>
          <w:kern w:val="0"/>
          <w:u w:val="single"/>
          <w14:ligatures w14:val="none"/>
        </w:rPr>
      </w:pPr>
      <w:r w:rsidRPr="0098770A">
        <w:rPr>
          <w:rFonts w:ascii="Arial" w:eastAsia="Times New Roman" w:hAnsi="Arial" w:cs="Arial"/>
          <w:b/>
          <w:bCs/>
          <w:color w:val="26282A"/>
          <w:spacing w:val="-5"/>
          <w:kern w:val="0"/>
          <w:u w:val="single"/>
          <w14:ligatures w14:val="none"/>
        </w:rPr>
        <w:t>Plastic Drop Off</w:t>
      </w:r>
    </w:p>
    <w:p w14:paraId="1F49DCCD" w14:textId="2BD817D7" w:rsidR="0098770A" w:rsidRPr="004D6082" w:rsidRDefault="004D6082" w:rsidP="0098770A">
      <w:pPr>
        <w:numPr>
          <w:ilvl w:val="0"/>
          <w:numId w:val="2"/>
        </w:numPr>
        <w:shd w:val="clear" w:color="auto" w:fill="FFFFFF"/>
        <w:spacing w:before="100" w:beforeAutospacing="1" w:after="100" w:afterAutospacing="1" w:line="240" w:lineRule="auto"/>
        <w:ind w:left="840"/>
        <w:rPr>
          <w:rFonts w:ascii="Arial" w:eastAsia="Times New Roman" w:hAnsi="Arial" w:cs="Arial"/>
          <w:color w:val="26282A"/>
          <w:spacing w:val="-5"/>
          <w:kern w:val="0"/>
          <w14:ligatures w14:val="none"/>
        </w:rPr>
      </w:pPr>
      <w:r>
        <w:rPr>
          <w:rFonts w:ascii="Helvetica" w:eastAsia="Times New Roman" w:hAnsi="Helvetica" w:cs="Helvetica"/>
          <w:color w:val="26282A"/>
          <w:spacing w:val="-5"/>
          <w:kern w:val="0"/>
          <w:sz w:val="27"/>
          <w:szCs w:val="27"/>
          <w14:ligatures w14:val="none"/>
        </w:rPr>
        <w:t>P</w:t>
      </w:r>
      <w:r w:rsidR="0098770A" w:rsidRPr="0098770A">
        <w:rPr>
          <w:rFonts w:ascii="Helvetica" w:eastAsia="Times New Roman" w:hAnsi="Helvetica" w:cs="Helvetica"/>
          <w:color w:val="26282A"/>
          <w:spacing w:val="-5"/>
          <w:kern w:val="0"/>
          <w:sz w:val="27"/>
          <w:szCs w:val="27"/>
          <w14:ligatures w14:val="none"/>
        </w:rPr>
        <w:t xml:space="preserve">lastic can be dropped at </w:t>
      </w:r>
      <w:r w:rsidR="0098770A" w:rsidRPr="00200860">
        <w:rPr>
          <w:rFonts w:ascii="Helvetica" w:eastAsia="Times New Roman" w:hAnsi="Helvetica" w:cs="Helvetica"/>
          <w:b/>
          <w:bCs/>
          <w:color w:val="26282A"/>
          <w:spacing w:val="-5"/>
          <w:kern w:val="0"/>
          <w:sz w:val="27"/>
          <w:szCs w:val="27"/>
          <w:u w:val="single"/>
          <w14:ligatures w14:val="none"/>
        </w:rPr>
        <w:t>Hannaford (Fort Eddy)</w:t>
      </w:r>
      <w:r w:rsidR="0098770A" w:rsidRPr="0098770A">
        <w:rPr>
          <w:rFonts w:ascii="Helvetica" w:eastAsia="Times New Roman" w:hAnsi="Helvetica" w:cs="Helvetica"/>
          <w:color w:val="26282A"/>
          <w:spacing w:val="-5"/>
          <w:kern w:val="0"/>
          <w:sz w:val="27"/>
          <w:szCs w:val="27"/>
          <w14:ligatures w14:val="none"/>
        </w:rPr>
        <w:t xml:space="preserve"> M, Tu, Th, F and Saturday 7:00 am -12:30 no prior contact needed – drop off </w:t>
      </w:r>
      <w:r w:rsidR="0058554E">
        <w:rPr>
          <w:rFonts w:ascii="Helvetica" w:eastAsia="Times New Roman" w:hAnsi="Helvetica" w:cs="Helvetica"/>
          <w:color w:val="26282A"/>
          <w:spacing w:val="-5"/>
          <w:kern w:val="0"/>
          <w:sz w:val="27"/>
          <w:szCs w:val="27"/>
          <w14:ligatures w14:val="none"/>
        </w:rPr>
        <w:t>at left side of the building when facing the main door</w:t>
      </w:r>
      <w:r w:rsidR="0098770A" w:rsidRPr="0098770A">
        <w:rPr>
          <w:rFonts w:ascii="Helvetica" w:eastAsia="Times New Roman" w:hAnsi="Helvetica" w:cs="Helvetica"/>
          <w:color w:val="26282A"/>
          <w:spacing w:val="-5"/>
          <w:kern w:val="0"/>
          <w:sz w:val="27"/>
          <w:szCs w:val="27"/>
          <w14:ligatures w14:val="none"/>
        </w:rPr>
        <w:t>  - ring bell (if you need to speak with someone the contacts at Hannaford are Justin and Taija Lowrey # 603-228-2060, dial 0 and ask for Taija o</w:t>
      </w:r>
      <w:r>
        <w:rPr>
          <w:rFonts w:ascii="Helvetica" w:eastAsia="Times New Roman" w:hAnsi="Helvetica" w:cs="Helvetica"/>
          <w:color w:val="26282A"/>
          <w:spacing w:val="-5"/>
          <w:kern w:val="0"/>
          <w:sz w:val="27"/>
          <w:szCs w:val="27"/>
          <w14:ligatures w14:val="none"/>
        </w:rPr>
        <w:t>r</w:t>
      </w:r>
      <w:r w:rsidR="0098770A" w:rsidRPr="0098770A">
        <w:rPr>
          <w:rFonts w:ascii="Helvetica" w:eastAsia="Times New Roman" w:hAnsi="Helvetica" w:cs="Helvetica"/>
          <w:color w:val="26282A"/>
          <w:spacing w:val="-5"/>
          <w:kern w:val="0"/>
          <w:sz w:val="27"/>
          <w:szCs w:val="27"/>
          <w14:ligatures w14:val="none"/>
        </w:rPr>
        <w:t xml:space="preserve"> Justin.</w:t>
      </w:r>
      <w:r w:rsidR="0058554E">
        <w:rPr>
          <w:rFonts w:ascii="Helvetica" w:eastAsia="Times New Roman" w:hAnsi="Helvetica" w:cs="Helvetica"/>
          <w:color w:val="26282A"/>
          <w:spacing w:val="-5"/>
          <w:kern w:val="0"/>
          <w:sz w:val="27"/>
          <w:szCs w:val="27"/>
          <w14:ligatures w14:val="none"/>
        </w:rPr>
        <w:t>) and someone will let you in to drop off bags in trailer.</w:t>
      </w:r>
    </w:p>
    <w:p w14:paraId="11CC1B76" w14:textId="12D5BD04" w:rsidR="004D6082" w:rsidRPr="00200860" w:rsidRDefault="004D6082" w:rsidP="0098770A">
      <w:pPr>
        <w:numPr>
          <w:ilvl w:val="0"/>
          <w:numId w:val="2"/>
        </w:numPr>
        <w:shd w:val="clear" w:color="auto" w:fill="FFFFFF"/>
        <w:spacing w:before="100" w:beforeAutospacing="1" w:after="100" w:afterAutospacing="1" w:line="240" w:lineRule="auto"/>
        <w:ind w:left="840"/>
        <w:rPr>
          <w:rFonts w:ascii="Arial" w:eastAsia="Times New Roman" w:hAnsi="Arial" w:cs="Arial"/>
          <w:color w:val="26282A"/>
          <w:spacing w:val="-5"/>
          <w:kern w:val="0"/>
          <w14:ligatures w14:val="none"/>
        </w:rPr>
      </w:pPr>
      <w:r>
        <w:rPr>
          <w:rFonts w:ascii="Helvetica" w:eastAsia="Times New Roman" w:hAnsi="Helvetica" w:cs="Helvetica"/>
          <w:color w:val="26282A"/>
          <w:spacing w:val="-5"/>
          <w:kern w:val="0"/>
          <w:sz w:val="27"/>
          <w:szCs w:val="27"/>
          <w14:ligatures w14:val="none"/>
        </w:rPr>
        <w:t>They d</w:t>
      </w:r>
      <w:r w:rsidR="00200860">
        <w:rPr>
          <w:rFonts w:ascii="Helvetica" w:eastAsia="Times New Roman" w:hAnsi="Helvetica" w:cs="Helvetica"/>
          <w:color w:val="26282A"/>
          <w:spacing w:val="-5"/>
          <w:kern w:val="0"/>
          <w:sz w:val="27"/>
          <w:szCs w:val="27"/>
          <w14:ligatures w14:val="none"/>
        </w:rPr>
        <w:t>o</w:t>
      </w:r>
      <w:r>
        <w:rPr>
          <w:rFonts w:ascii="Helvetica" w:eastAsia="Times New Roman" w:hAnsi="Helvetica" w:cs="Helvetica"/>
          <w:color w:val="26282A"/>
          <w:spacing w:val="-5"/>
          <w:kern w:val="0"/>
          <w:sz w:val="27"/>
          <w:szCs w:val="27"/>
          <w14:ligatures w14:val="none"/>
        </w:rPr>
        <w:t xml:space="preserve"> not want more than 5 or 6 bags at a time</w:t>
      </w:r>
    </w:p>
    <w:p w14:paraId="0117C39A" w14:textId="53603F6D" w:rsidR="00200860" w:rsidRPr="00200860" w:rsidRDefault="00200860" w:rsidP="00200860">
      <w:pPr>
        <w:shd w:val="clear" w:color="auto" w:fill="FFFFFF"/>
        <w:spacing w:before="100" w:beforeAutospacing="1" w:after="100" w:afterAutospacing="1" w:line="240" w:lineRule="auto"/>
        <w:ind w:left="480"/>
        <w:rPr>
          <w:rFonts w:ascii="Helvetica" w:eastAsia="Times New Roman" w:hAnsi="Helvetica" w:cs="Helvetica"/>
          <w:b/>
          <w:bCs/>
          <w:color w:val="26282A"/>
          <w:spacing w:val="-5"/>
          <w:kern w:val="0"/>
          <w:sz w:val="27"/>
          <w:szCs w:val="27"/>
          <w:u w:val="single"/>
          <w14:ligatures w14:val="none"/>
        </w:rPr>
      </w:pPr>
      <w:r w:rsidRPr="00200860">
        <w:rPr>
          <w:rFonts w:ascii="Helvetica" w:eastAsia="Times New Roman" w:hAnsi="Helvetica" w:cs="Helvetica"/>
          <w:b/>
          <w:bCs/>
          <w:color w:val="26282A"/>
          <w:spacing w:val="-5"/>
          <w:kern w:val="0"/>
          <w:sz w:val="27"/>
          <w:szCs w:val="27"/>
          <w:u w:val="single"/>
          <w14:ligatures w14:val="none"/>
        </w:rPr>
        <w:t>Shaw’s drop</w:t>
      </w:r>
    </w:p>
    <w:p w14:paraId="2E6EFAC0" w14:textId="0C40B682" w:rsidR="00200860" w:rsidRDefault="00200860" w:rsidP="00200860">
      <w:pPr>
        <w:shd w:val="clear" w:color="auto" w:fill="FFFFFF"/>
        <w:spacing w:before="100" w:beforeAutospacing="1" w:after="100" w:afterAutospacing="1" w:line="240" w:lineRule="auto"/>
        <w:rPr>
          <w:rFonts w:ascii="Helvetica" w:eastAsia="Times New Roman" w:hAnsi="Helvetica" w:cs="Helvetica"/>
          <w:color w:val="26282A"/>
          <w:spacing w:val="-5"/>
          <w:kern w:val="0"/>
          <w:sz w:val="27"/>
          <w:szCs w:val="27"/>
          <w14:ligatures w14:val="none"/>
        </w:rPr>
      </w:pPr>
      <w:r>
        <w:rPr>
          <w:rFonts w:ascii="Helvetica" w:eastAsia="Times New Roman" w:hAnsi="Helvetica" w:cs="Helvetica"/>
          <w:noProof/>
          <w:color w:val="26282A"/>
          <w:spacing w:val="-5"/>
          <w:kern w:val="0"/>
          <w:sz w:val="27"/>
          <w:szCs w:val="27"/>
          <w14:ligatures w14:val="none"/>
        </w:rPr>
        <w:drawing>
          <wp:inline distT="0" distB="0" distL="0" distR="0" wp14:anchorId="1E9E641A" wp14:editId="12240E2E">
            <wp:extent cx="3780155" cy="2627630"/>
            <wp:effectExtent l="0" t="0" r="0" b="1270"/>
            <wp:docPr id="1938561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0155" cy="2627630"/>
                    </a:xfrm>
                    <a:prstGeom prst="rect">
                      <a:avLst/>
                    </a:prstGeom>
                    <a:noFill/>
                  </pic:spPr>
                </pic:pic>
              </a:graphicData>
            </a:graphic>
          </wp:inline>
        </w:drawing>
      </w:r>
    </w:p>
    <w:p w14:paraId="2911CDA4" w14:textId="77777777" w:rsidR="0098770A" w:rsidRPr="0098770A" w:rsidRDefault="0098770A" w:rsidP="0098770A">
      <w:pPr>
        <w:shd w:val="clear" w:color="auto" w:fill="FFFFFF"/>
        <w:spacing w:after="0" w:line="240" w:lineRule="auto"/>
        <w:rPr>
          <w:rFonts w:ascii="Arial" w:eastAsia="Times New Roman" w:hAnsi="Arial" w:cs="Arial"/>
          <w:color w:val="26282A"/>
          <w:spacing w:val="-5"/>
          <w:kern w:val="0"/>
          <w14:ligatures w14:val="none"/>
        </w:rPr>
      </w:pPr>
      <w:r w:rsidRPr="0098770A">
        <w:rPr>
          <w:rFonts w:ascii="Arial" w:eastAsia="Times New Roman" w:hAnsi="Arial" w:cs="Arial"/>
          <w:b/>
          <w:bCs/>
          <w:color w:val="26282A"/>
          <w:spacing w:val="-5"/>
          <w:kern w:val="0"/>
          <w:u w:val="single"/>
          <w14:ligatures w14:val="none"/>
        </w:rPr>
        <w:t>Weights are important</w:t>
      </w:r>
      <w:r w:rsidRPr="0098770A">
        <w:rPr>
          <w:rFonts w:ascii="Arial" w:eastAsia="Times New Roman" w:hAnsi="Arial" w:cs="Arial"/>
          <w:color w:val="26282A"/>
          <w:spacing w:val="-5"/>
          <w:kern w:val="0"/>
          <w14:ligatures w14:val="none"/>
        </w:rPr>
        <w:t xml:space="preserve"> as this is the accounting used for us to get more benches in the community as well as the </w:t>
      </w:r>
      <w:proofErr w:type="gramStart"/>
      <w:r w:rsidRPr="0098770A">
        <w:rPr>
          <w:rFonts w:ascii="Arial" w:eastAsia="Times New Roman" w:hAnsi="Arial" w:cs="Arial"/>
          <w:color w:val="26282A"/>
          <w:spacing w:val="-5"/>
          <w:kern w:val="0"/>
          <w14:ligatures w14:val="none"/>
        </w:rPr>
        <w:t>numbers</w:t>
      </w:r>
      <w:proofErr w:type="gramEnd"/>
      <w:r w:rsidRPr="0098770A">
        <w:rPr>
          <w:rFonts w:ascii="Arial" w:eastAsia="Times New Roman" w:hAnsi="Arial" w:cs="Arial"/>
          <w:color w:val="26282A"/>
          <w:spacing w:val="-5"/>
          <w:kern w:val="0"/>
          <w14:ligatures w14:val="none"/>
        </w:rPr>
        <w:t xml:space="preserve"> we will use to show the town how much money Rotary / Lions are saving but pulling this waste from the hopper waste stream.  </w:t>
      </w:r>
    </w:p>
    <w:p w14:paraId="2B0AC9F2" w14:textId="77777777" w:rsidR="0098770A" w:rsidRPr="0098770A" w:rsidRDefault="0098770A" w:rsidP="0098770A">
      <w:pPr>
        <w:shd w:val="clear" w:color="auto" w:fill="FFFFFF"/>
        <w:spacing w:after="0" w:line="240" w:lineRule="auto"/>
        <w:rPr>
          <w:rFonts w:ascii="Arial" w:eastAsia="Times New Roman" w:hAnsi="Arial" w:cs="Arial"/>
          <w:color w:val="26282A"/>
          <w:spacing w:val="-5"/>
          <w:kern w:val="0"/>
          <w14:ligatures w14:val="none"/>
        </w:rPr>
      </w:pPr>
    </w:p>
    <w:p w14:paraId="64BABBD2" w14:textId="77777777" w:rsidR="00B311EC" w:rsidRDefault="00B311EC"/>
    <w:sectPr w:rsidR="00B311EC" w:rsidSect="00AD3B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D60"/>
    <w:multiLevelType w:val="multilevel"/>
    <w:tmpl w:val="87E4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81D7D"/>
    <w:multiLevelType w:val="multilevel"/>
    <w:tmpl w:val="FA2C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6466973">
    <w:abstractNumId w:val="0"/>
  </w:num>
  <w:num w:numId="2" w16cid:durableId="138059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0A"/>
    <w:rsid w:val="00200860"/>
    <w:rsid w:val="00357CAE"/>
    <w:rsid w:val="003E1798"/>
    <w:rsid w:val="004B4244"/>
    <w:rsid w:val="004D6082"/>
    <w:rsid w:val="005342E2"/>
    <w:rsid w:val="0058554E"/>
    <w:rsid w:val="00670967"/>
    <w:rsid w:val="0077198E"/>
    <w:rsid w:val="00860811"/>
    <w:rsid w:val="008C2BDC"/>
    <w:rsid w:val="0096168D"/>
    <w:rsid w:val="0098770A"/>
    <w:rsid w:val="00995602"/>
    <w:rsid w:val="00AC5F05"/>
    <w:rsid w:val="00AD3B5A"/>
    <w:rsid w:val="00B311EC"/>
    <w:rsid w:val="00C00F36"/>
    <w:rsid w:val="00CE07D9"/>
    <w:rsid w:val="00E64469"/>
    <w:rsid w:val="00F10342"/>
    <w:rsid w:val="00F2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B54D"/>
  <w15:chartTrackingRefBased/>
  <w15:docId w15:val="{D0D39F8C-B582-4B62-8946-B93EB3F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7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7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7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7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7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7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7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7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70A"/>
    <w:rPr>
      <w:rFonts w:eastAsiaTheme="majorEastAsia" w:cstheme="majorBidi"/>
      <w:color w:val="272727" w:themeColor="text1" w:themeTint="D8"/>
    </w:rPr>
  </w:style>
  <w:style w:type="paragraph" w:styleId="Title">
    <w:name w:val="Title"/>
    <w:basedOn w:val="Normal"/>
    <w:next w:val="Normal"/>
    <w:link w:val="TitleChar"/>
    <w:uiPriority w:val="10"/>
    <w:qFormat/>
    <w:rsid w:val="00987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70A"/>
    <w:pPr>
      <w:spacing w:before="160"/>
      <w:jc w:val="center"/>
    </w:pPr>
    <w:rPr>
      <w:i/>
      <w:iCs/>
      <w:color w:val="404040" w:themeColor="text1" w:themeTint="BF"/>
    </w:rPr>
  </w:style>
  <w:style w:type="character" w:customStyle="1" w:styleId="QuoteChar">
    <w:name w:val="Quote Char"/>
    <w:basedOn w:val="DefaultParagraphFont"/>
    <w:link w:val="Quote"/>
    <w:uiPriority w:val="29"/>
    <w:rsid w:val="0098770A"/>
    <w:rPr>
      <w:i/>
      <w:iCs/>
      <w:color w:val="404040" w:themeColor="text1" w:themeTint="BF"/>
    </w:rPr>
  </w:style>
  <w:style w:type="paragraph" w:styleId="ListParagraph">
    <w:name w:val="List Paragraph"/>
    <w:basedOn w:val="Normal"/>
    <w:uiPriority w:val="34"/>
    <w:qFormat/>
    <w:rsid w:val="0098770A"/>
    <w:pPr>
      <w:ind w:left="720"/>
      <w:contextualSpacing/>
    </w:pPr>
  </w:style>
  <w:style w:type="character" w:styleId="IntenseEmphasis">
    <w:name w:val="Intense Emphasis"/>
    <w:basedOn w:val="DefaultParagraphFont"/>
    <w:uiPriority w:val="21"/>
    <w:qFormat/>
    <w:rsid w:val="0098770A"/>
    <w:rPr>
      <w:i/>
      <w:iCs/>
      <w:color w:val="2F5496" w:themeColor="accent1" w:themeShade="BF"/>
    </w:rPr>
  </w:style>
  <w:style w:type="paragraph" w:styleId="IntenseQuote">
    <w:name w:val="Intense Quote"/>
    <w:basedOn w:val="Normal"/>
    <w:next w:val="Normal"/>
    <w:link w:val="IntenseQuoteChar"/>
    <w:uiPriority w:val="30"/>
    <w:qFormat/>
    <w:rsid w:val="00987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70A"/>
    <w:rPr>
      <w:i/>
      <w:iCs/>
      <w:color w:val="2F5496" w:themeColor="accent1" w:themeShade="BF"/>
    </w:rPr>
  </w:style>
  <w:style w:type="character" w:styleId="IntenseReference">
    <w:name w:val="Intense Reference"/>
    <w:basedOn w:val="DefaultParagraphFont"/>
    <w:uiPriority w:val="32"/>
    <w:qFormat/>
    <w:rsid w:val="009877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23706">
      <w:bodyDiv w:val="1"/>
      <w:marLeft w:val="0"/>
      <w:marRight w:val="0"/>
      <w:marTop w:val="0"/>
      <w:marBottom w:val="0"/>
      <w:divBdr>
        <w:top w:val="none" w:sz="0" w:space="0" w:color="auto"/>
        <w:left w:val="none" w:sz="0" w:space="0" w:color="auto"/>
        <w:bottom w:val="none" w:sz="0" w:space="0" w:color="auto"/>
        <w:right w:val="none" w:sz="0" w:space="0" w:color="auto"/>
      </w:divBdr>
      <w:divsChild>
        <w:div w:id="603264893">
          <w:marLeft w:val="0"/>
          <w:marRight w:val="0"/>
          <w:marTop w:val="0"/>
          <w:marBottom w:val="0"/>
          <w:divBdr>
            <w:top w:val="none" w:sz="0" w:space="0" w:color="auto"/>
            <w:left w:val="none" w:sz="0" w:space="0" w:color="auto"/>
            <w:bottom w:val="none" w:sz="0" w:space="0" w:color="auto"/>
            <w:right w:val="none" w:sz="0" w:space="0" w:color="auto"/>
          </w:divBdr>
          <w:divsChild>
            <w:div w:id="378094160">
              <w:marLeft w:val="0"/>
              <w:marRight w:val="0"/>
              <w:marTop w:val="0"/>
              <w:marBottom w:val="0"/>
              <w:divBdr>
                <w:top w:val="none" w:sz="0" w:space="0" w:color="auto"/>
                <w:left w:val="none" w:sz="0" w:space="0" w:color="auto"/>
                <w:bottom w:val="none" w:sz="0" w:space="0" w:color="auto"/>
                <w:right w:val="none" w:sz="0" w:space="0" w:color="auto"/>
              </w:divBdr>
              <w:divsChild>
                <w:div w:id="1167744901">
                  <w:marLeft w:val="0"/>
                  <w:marRight w:val="0"/>
                  <w:marTop w:val="0"/>
                  <w:marBottom w:val="0"/>
                  <w:divBdr>
                    <w:top w:val="none" w:sz="0" w:space="0" w:color="auto"/>
                    <w:left w:val="none" w:sz="0" w:space="0" w:color="auto"/>
                    <w:bottom w:val="none" w:sz="0" w:space="0" w:color="auto"/>
                    <w:right w:val="none" w:sz="0" w:space="0" w:color="auto"/>
                  </w:divBdr>
                  <w:divsChild>
                    <w:div w:id="1556771940">
                      <w:marLeft w:val="0"/>
                      <w:marRight w:val="0"/>
                      <w:marTop w:val="0"/>
                      <w:marBottom w:val="0"/>
                      <w:divBdr>
                        <w:top w:val="none" w:sz="0" w:space="0" w:color="auto"/>
                        <w:left w:val="none" w:sz="0" w:space="0" w:color="auto"/>
                        <w:bottom w:val="none" w:sz="0" w:space="0" w:color="auto"/>
                        <w:right w:val="none" w:sz="0" w:space="0" w:color="auto"/>
                      </w:divBdr>
                      <w:divsChild>
                        <w:div w:id="382289327">
                          <w:marLeft w:val="0"/>
                          <w:marRight w:val="0"/>
                          <w:marTop w:val="0"/>
                          <w:marBottom w:val="0"/>
                          <w:divBdr>
                            <w:top w:val="none" w:sz="0" w:space="0" w:color="auto"/>
                            <w:left w:val="none" w:sz="0" w:space="0" w:color="auto"/>
                            <w:bottom w:val="none" w:sz="0" w:space="0" w:color="auto"/>
                            <w:right w:val="none" w:sz="0" w:space="0" w:color="auto"/>
                          </w:divBdr>
                          <w:divsChild>
                            <w:div w:id="2143621142">
                              <w:marLeft w:val="120"/>
                              <w:marRight w:val="0"/>
                              <w:marTop w:val="0"/>
                              <w:marBottom w:val="0"/>
                              <w:divBdr>
                                <w:top w:val="none" w:sz="0" w:space="0" w:color="auto"/>
                                <w:left w:val="single" w:sz="6" w:space="6" w:color="CCCCCC"/>
                                <w:bottom w:val="none" w:sz="0" w:space="0" w:color="auto"/>
                                <w:right w:val="none" w:sz="0" w:space="0" w:color="auto"/>
                              </w:divBdr>
                              <w:divsChild>
                                <w:div w:id="44912629">
                                  <w:marLeft w:val="0"/>
                                  <w:marRight w:val="0"/>
                                  <w:marTop w:val="0"/>
                                  <w:marBottom w:val="0"/>
                                  <w:divBdr>
                                    <w:top w:val="none" w:sz="0" w:space="0" w:color="auto"/>
                                    <w:left w:val="none" w:sz="0" w:space="0" w:color="auto"/>
                                    <w:bottom w:val="none" w:sz="0" w:space="0" w:color="auto"/>
                                    <w:right w:val="none" w:sz="0" w:space="0" w:color="auto"/>
                                  </w:divBdr>
                                  <w:divsChild>
                                    <w:div w:id="1785155509">
                                      <w:marLeft w:val="0"/>
                                      <w:marRight w:val="0"/>
                                      <w:marTop w:val="0"/>
                                      <w:marBottom w:val="0"/>
                                      <w:divBdr>
                                        <w:top w:val="none" w:sz="0" w:space="0" w:color="auto"/>
                                        <w:left w:val="none" w:sz="0" w:space="0" w:color="auto"/>
                                        <w:bottom w:val="none" w:sz="0" w:space="0" w:color="auto"/>
                                        <w:right w:val="none" w:sz="0" w:space="0" w:color="auto"/>
                                      </w:divBdr>
                                      <w:divsChild>
                                        <w:div w:id="342442492">
                                          <w:marLeft w:val="0"/>
                                          <w:marRight w:val="0"/>
                                          <w:marTop w:val="0"/>
                                          <w:marBottom w:val="0"/>
                                          <w:divBdr>
                                            <w:top w:val="none" w:sz="0" w:space="0" w:color="auto"/>
                                            <w:left w:val="none" w:sz="0" w:space="0" w:color="auto"/>
                                            <w:bottom w:val="none" w:sz="0" w:space="0" w:color="auto"/>
                                            <w:right w:val="none" w:sz="0" w:space="0" w:color="auto"/>
                                          </w:divBdr>
                                          <w:divsChild>
                                            <w:div w:id="800656964">
                                              <w:marLeft w:val="0"/>
                                              <w:marRight w:val="0"/>
                                              <w:marTop w:val="0"/>
                                              <w:marBottom w:val="0"/>
                                              <w:divBdr>
                                                <w:top w:val="none" w:sz="0" w:space="0" w:color="auto"/>
                                                <w:left w:val="none" w:sz="0" w:space="0" w:color="auto"/>
                                                <w:bottom w:val="none" w:sz="0" w:space="0" w:color="auto"/>
                                                <w:right w:val="none" w:sz="0" w:space="0" w:color="auto"/>
                                              </w:divBdr>
                                            </w:div>
                                            <w:div w:id="1205827870">
                                              <w:marLeft w:val="0"/>
                                              <w:marRight w:val="0"/>
                                              <w:marTop w:val="0"/>
                                              <w:marBottom w:val="0"/>
                                              <w:divBdr>
                                                <w:top w:val="none" w:sz="0" w:space="0" w:color="auto"/>
                                                <w:left w:val="none" w:sz="0" w:space="0" w:color="auto"/>
                                                <w:bottom w:val="none" w:sz="0" w:space="0" w:color="auto"/>
                                                <w:right w:val="none" w:sz="0" w:space="0" w:color="auto"/>
                                              </w:divBdr>
                                              <w:divsChild>
                                                <w:div w:id="315040532">
                                                  <w:marLeft w:val="0"/>
                                                  <w:marRight w:val="0"/>
                                                  <w:marTop w:val="0"/>
                                                  <w:marBottom w:val="0"/>
                                                  <w:divBdr>
                                                    <w:top w:val="none" w:sz="0" w:space="0" w:color="auto"/>
                                                    <w:left w:val="none" w:sz="0" w:space="0" w:color="auto"/>
                                                    <w:bottom w:val="none" w:sz="0" w:space="0" w:color="auto"/>
                                                    <w:right w:val="none" w:sz="0" w:space="0" w:color="auto"/>
                                                  </w:divBdr>
                                                  <w:divsChild>
                                                    <w:div w:id="537395997">
                                                      <w:marLeft w:val="0"/>
                                                      <w:marRight w:val="0"/>
                                                      <w:marTop w:val="0"/>
                                                      <w:marBottom w:val="0"/>
                                                      <w:divBdr>
                                                        <w:top w:val="none" w:sz="0" w:space="0" w:color="auto"/>
                                                        <w:left w:val="none" w:sz="0" w:space="0" w:color="auto"/>
                                                        <w:bottom w:val="none" w:sz="0" w:space="0" w:color="auto"/>
                                                        <w:right w:val="none" w:sz="0" w:space="0" w:color="auto"/>
                                                      </w:divBdr>
                                                    </w:div>
                                                    <w:div w:id="695427283">
                                                      <w:marLeft w:val="0"/>
                                                      <w:marRight w:val="0"/>
                                                      <w:marTop w:val="0"/>
                                                      <w:marBottom w:val="0"/>
                                                      <w:divBdr>
                                                        <w:top w:val="none" w:sz="0" w:space="0" w:color="auto"/>
                                                        <w:left w:val="none" w:sz="0" w:space="0" w:color="auto"/>
                                                        <w:bottom w:val="none" w:sz="0" w:space="0" w:color="auto"/>
                                                        <w:right w:val="none" w:sz="0" w:space="0" w:color="auto"/>
                                                      </w:divBdr>
                                                    </w:div>
                                                    <w:div w:id="1601255582">
                                                      <w:marLeft w:val="0"/>
                                                      <w:marRight w:val="0"/>
                                                      <w:marTop w:val="0"/>
                                                      <w:marBottom w:val="0"/>
                                                      <w:divBdr>
                                                        <w:top w:val="none" w:sz="0" w:space="0" w:color="auto"/>
                                                        <w:left w:val="none" w:sz="0" w:space="0" w:color="auto"/>
                                                        <w:bottom w:val="none" w:sz="0" w:space="0" w:color="auto"/>
                                                        <w:right w:val="none" w:sz="0" w:space="0" w:color="auto"/>
                                                      </w:divBdr>
                                                    </w:div>
                                                    <w:div w:id="16766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470">
                                              <w:marLeft w:val="0"/>
                                              <w:marRight w:val="0"/>
                                              <w:marTop w:val="0"/>
                                              <w:marBottom w:val="0"/>
                                              <w:divBdr>
                                                <w:top w:val="none" w:sz="0" w:space="0" w:color="auto"/>
                                                <w:left w:val="none" w:sz="0" w:space="0" w:color="auto"/>
                                                <w:bottom w:val="none" w:sz="0" w:space="0" w:color="auto"/>
                                                <w:right w:val="none" w:sz="0" w:space="0" w:color="auto"/>
                                              </w:divBdr>
                                            </w:div>
                                            <w:div w:id="19524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639540">
          <w:marLeft w:val="0"/>
          <w:marRight w:val="0"/>
          <w:marTop w:val="0"/>
          <w:marBottom w:val="0"/>
          <w:divBdr>
            <w:top w:val="none" w:sz="0" w:space="0" w:color="auto"/>
            <w:left w:val="none" w:sz="0" w:space="0" w:color="auto"/>
            <w:bottom w:val="none" w:sz="0" w:space="0" w:color="auto"/>
            <w:right w:val="none" w:sz="0" w:space="0" w:color="auto"/>
          </w:divBdr>
          <w:divsChild>
            <w:div w:id="1401100868">
              <w:marLeft w:val="0"/>
              <w:marRight w:val="0"/>
              <w:marTop w:val="0"/>
              <w:marBottom w:val="0"/>
              <w:divBdr>
                <w:top w:val="none" w:sz="0" w:space="0" w:color="auto"/>
                <w:left w:val="none" w:sz="0" w:space="0" w:color="auto"/>
                <w:bottom w:val="none" w:sz="0" w:space="0" w:color="auto"/>
                <w:right w:val="none" w:sz="0" w:space="0" w:color="auto"/>
              </w:divBdr>
              <w:divsChild>
                <w:div w:id="129715663">
                  <w:marLeft w:val="0"/>
                  <w:marRight w:val="0"/>
                  <w:marTop w:val="0"/>
                  <w:marBottom w:val="0"/>
                  <w:divBdr>
                    <w:top w:val="none" w:sz="0" w:space="0" w:color="auto"/>
                    <w:left w:val="none" w:sz="0" w:space="0" w:color="auto"/>
                    <w:bottom w:val="none" w:sz="0" w:space="0" w:color="auto"/>
                    <w:right w:val="none" w:sz="0" w:space="0" w:color="auto"/>
                  </w:divBdr>
                  <w:divsChild>
                    <w:div w:id="274606750">
                      <w:marLeft w:val="0"/>
                      <w:marRight w:val="0"/>
                      <w:marTop w:val="0"/>
                      <w:marBottom w:val="0"/>
                      <w:divBdr>
                        <w:top w:val="none" w:sz="0" w:space="0" w:color="auto"/>
                        <w:left w:val="none" w:sz="0" w:space="0" w:color="auto"/>
                        <w:bottom w:val="none" w:sz="0" w:space="0" w:color="auto"/>
                        <w:right w:val="none" w:sz="0" w:space="0" w:color="auto"/>
                      </w:divBdr>
                      <w:divsChild>
                        <w:div w:id="910310451">
                          <w:marLeft w:val="0"/>
                          <w:marRight w:val="0"/>
                          <w:marTop w:val="0"/>
                          <w:marBottom w:val="0"/>
                          <w:divBdr>
                            <w:top w:val="none" w:sz="0" w:space="0" w:color="auto"/>
                            <w:left w:val="none" w:sz="0" w:space="0" w:color="auto"/>
                            <w:bottom w:val="none" w:sz="0" w:space="0" w:color="auto"/>
                            <w:right w:val="none" w:sz="0" w:space="0" w:color="auto"/>
                          </w:divBdr>
                          <w:divsChild>
                            <w:div w:id="1603414354">
                              <w:marLeft w:val="120"/>
                              <w:marRight w:val="0"/>
                              <w:marTop w:val="0"/>
                              <w:marBottom w:val="0"/>
                              <w:divBdr>
                                <w:top w:val="none" w:sz="0" w:space="0" w:color="auto"/>
                                <w:left w:val="single" w:sz="6" w:space="6" w:color="CCCCCC"/>
                                <w:bottom w:val="none" w:sz="0" w:space="0" w:color="auto"/>
                                <w:right w:val="none" w:sz="0" w:space="0" w:color="auto"/>
                              </w:divBdr>
                              <w:divsChild>
                                <w:div w:id="982319110">
                                  <w:marLeft w:val="0"/>
                                  <w:marRight w:val="0"/>
                                  <w:marTop w:val="0"/>
                                  <w:marBottom w:val="0"/>
                                  <w:divBdr>
                                    <w:top w:val="none" w:sz="0" w:space="0" w:color="auto"/>
                                    <w:left w:val="none" w:sz="0" w:space="0" w:color="auto"/>
                                    <w:bottom w:val="none" w:sz="0" w:space="0" w:color="auto"/>
                                    <w:right w:val="none" w:sz="0" w:space="0" w:color="auto"/>
                                  </w:divBdr>
                                  <w:divsChild>
                                    <w:div w:id="72893853">
                                      <w:marLeft w:val="0"/>
                                      <w:marRight w:val="0"/>
                                      <w:marTop w:val="0"/>
                                      <w:marBottom w:val="0"/>
                                      <w:divBdr>
                                        <w:top w:val="none" w:sz="0" w:space="0" w:color="auto"/>
                                        <w:left w:val="none" w:sz="0" w:space="0" w:color="auto"/>
                                        <w:bottom w:val="none" w:sz="0" w:space="0" w:color="auto"/>
                                        <w:right w:val="none" w:sz="0" w:space="0" w:color="auto"/>
                                      </w:divBdr>
                                    </w:div>
                                    <w:div w:id="5028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796495">
                  <w:marLeft w:val="0"/>
                  <w:marRight w:val="0"/>
                  <w:marTop w:val="0"/>
                  <w:marBottom w:val="0"/>
                  <w:divBdr>
                    <w:top w:val="none" w:sz="0" w:space="0" w:color="auto"/>
                    <w:left w:val="none" w:sz="0" w:space="0" w:color="auto"/>
                    <w:bottom w:val="none" w:sz="0" w:space="0" w:color="auto"/>
                    <w:right w:val="none" w:sz="0" w:space="0" w:color="auto"/>
                  </w:divBdr>
                  <w:divsChild>
                    <w:div w:id="1454321800">
                      <w:marLeft w:val="0"/>
                      <w:marRight w:val="0"/>
                      <w:marTop w:val="0"/>
                      <w:marBottom w:val="0"/>
                      <w:divBdr>
                        <w:top w:val="none" w:sz="0" w:space="0" w:color="auto"/>
                        <w:left w:val="none" w:sz="0" w:space="0" w:color="auto"/>
                        <w:bottom w:val="none" w:sz="0" w:space="0" w:color="auto"/>
                        <w:right w:val="none" w:sz="0" w:space="0" w:color="auto"/>
                      </w:divBdr>
                      <w:divsChild>
                        <w:div w:id="744038408">
                          <w:marLeft w:val="0"/>
                          <w:marRight w:val="0"/>
                          <w:marTop w:val="0"/>
                          <w:marBottom w:val="0"/>
                          <w:divBdr>
                            <w:top w:val="none" w:sz="0" w:space="0" w:color="auto"/>
                            <w:left w:val="none" w:sz="0" w:space="0" w:color="auto"/>
                            <w:bottom w:val="none" w:sz="0" w:space="0" w:color="auto"/>
                            <w:right w:val="none" w:sz="0" w:space="0" w:color="auto"/>
                          </w:divBdr>
                          <w:divsChild>
                            <w:div w:id="541019393">
                              <w:marLeft w:val="120"/>
                              <w:marRight w:val="0"/>
                              <w:marTop w:val="0"/>
                              <w:marBottom w:val="0"/>
                              <w:divBdr>
                                <w:top w:val="none" w:sz="0" w:space="0" w:color="auto"/>
                                <w:left w:val="single" w:sz="6" w:space="6" w:color="CCCCCC"/>
                                <w:bottom w:val="none" w:sz="0" w:space="0" w:color="auto"/>
                                <w:right w:val="none" w:sz="0" w:space="0" w:color="auto"/>
                              </w:divBdr>
                              <w:divsChild>
                                <w:div w:id="1443383642">
                                  <w:marLeft w:val="0"/>
                                  <w:marRight w:val="0"/>
                                  <w:marTop w:val="0"/>
                                  <w:marBottom w:val="0"/>
                                  <w:divBdr>
                                    <w:top w:val="none" w:sz="0" w:space="0" w:color="auto"/>
                                    <w:left w:val="none" w:sz="0" w:space="0" w:color="auto"/>
                                    <w:bottom w:val="none" w:sz="0" w:space="0" w:color="auto"/>
                                    <w:right w:val="none" w:sz="0" w:space="0" w:color="auto"/>
                                  </w:divBdr>
                                  <w:divsChild>
                                    <w:div w:id="320549080">
                                      <w:marLeft w:val="0"/>
                                      <w:marRight w:val="0"/>
                                      <w:marTop w:val="0"/>
                                      <w:marBottom w:val="0"/>
                                      <w:divBdr>
                                        <w:top w:val="none" w:sz="0" w:space="0" w:color="auto"/>
                                        <w:left w:val="none" w:sz="0" w:space="0" w:color="auto"/>
                                        <w:bottom w:val="none" w:sz="0" w:space="0" w:color="auto"/>
                                        <w:right w:val="none" w:sz="0" w:space="0" w:color="auto"/>
                                      </w:divBdr>
                                      <w:divsChild>
                                        <w:div w:id="497814609">
                                          <w:marLeft w:val="0"/>
                                          <w:marRight w:val="0"/>
                                          <w:marTop w:val="0"/>
                                          <w:marBottom w:val="0"/>
                                          <w:divBdr>
                                            <w:top w:val="none" w:sz="0" w:space="0" w:color="auto"/>
                                            <w:left w:val="none" w:sz="0" w:space="0" w:color="auto"/>
                                            <w:bottom w:val="none" w:sz="0" w:space="0" w:color="auto"/>
                                            <w:right w:val="none" w:sz="0" w:space="0" w:color="auto"/>
                                          </w:divBdr>
                                          <w:divsChild>
                                            <w:div w:id="241960867">
                                              <w:marLeft w:val="0"/>
                                              <w:marRight w:val="0"/>
                                              <w:marTop w:val="0"/>
                                              <w:marBottom w:val="0"/>
                                              <w:divBdr>
                                                <w:top w:val="none" w:sz="0" w:space="0" w:color="auto"/>
                                                <w:left w:val="none" w:sz="0" w:space="0" w:color="auto"/>
                                                <w:bottom w:val="none" w:sz="0" w:space="0" w:color="auto"/>
                                                <w:right w:val="none" w:sz="0" w:space="0" w:color="auto"/>
                                              </w:divBdr>
                                            </w:div>
                                            <w:div w:id="323164245">
                                              <w:marLeft w:val="0"/>
                                              <w:marRight w:val="0"/>
                                              <w:marTop w:val="0"/>
                                              <w:marBottom w:val="0"/>
                                              <w:divBdr>
                                                <w:top w:val="none" w:sz="0" w:space="0" w:color="auto"/>
                                                <w:left w:val="none" w:sz="0" w:space="0" w:color="auto"/>
                                                <w:bottom w:val="none" w:sz="0" w:space="0" w:color="auto"/>
                                                <w:right w:val="none" w:sz="0" w:space="0" w:color="auto"/>
                                              </w:divBdr>
                                            </w:div>
                                            <w:div w:id="493493531">
                                              <w:marLeft w:val="0"/>
                                              <w:marRight w:val="0"/>
                                              <w:marTop w:val="0"/>
                                              <w:marBottom w:val="0"/>
                                              <w:divBdr>
                                                <w:top w:val="none" w:sz="0" w:space="0" w:color="auto"/>
                                                <w:left w:val="none" w:sz="0" w:space="0" w:color="auto"/>
                                                <w:bottom w:val="none" w:sz="0" w:space="0" w:color="auto"/>
                                                <w:right w:val="none" w:sz="0" w:space="0" w:color="auto"/>
                                              </w:divBdr>
                                            </w:div>
                                            <w:div w:id="507603016">
                                              <w:marLeft w:val="0"/>
                                              <w:marRight w:val="0"/>
                                              <w:marTop w:val="0"/>
                                              <w:marBottom w:val="0"/>
                                              <w:divBdr>
                                                <w:top w:val="none" w:sz="0" w:space="0" w:color="auto"/>
                                                <w:left w:val="none" w:sz="0" w:space="0" w:color="auto"/>
                                                <w:bottom w:val="none" w:sz="0" w:space="0" w:color="auto"/>
                                                <w:right w:val="none" w:sz="0" w:space="0" w:color="auto"/>
                                              </w:divBdr>
                                            </w:div>
                                            <w:div w:id="791479590">
                                              <w:marLeft w:val="0"/>
                                              <w:marRight w:val="0"/>
                                              <w:marTop w:val="0"/>
                                              <w:marBottom w:val="0"/>
                                              <w:divBdr>
                                                <w:top w:val="none" w:sz="0" w:space="0" w:color="auto"/>
                                                <w:left w:val="none" w:sz="0" w:space="0" w:color="auto"/>
                                                <w:bottom w:val="none" w:sz="0" w:space="0" w:color="auto"/>
                                                <w:right w:val="none" w:sz="0" w:space="0" w:color="auto"/>
                                              </w:divBdr>
                                            </w:div>
                                            <w:div w:id="925773231">
                                              <w:marLeft w:val="0"/>
                                              <w:marRight w:val="0"/>
                                              <w:marTop w:val="0"/>
                                              <w:marBottom w:val="0"/>
                                              <w:divBdr>
                                                <w:top w:val="none" w:sz="0" w:space="0" w:color="auto"/>
                                                <w:left w:val="none" w:sz="0" w:space="0" w:color="auto"/>
                                                <w:bottom w:val="none" w:sz="0" w:space="0" w:color="auto"/>
                                                <w:right w:val="none" w:sz="0" w:space="0" w:color="auto"/>
                                              </w:divBdr>
                                            </w:div>
                                            <w:div w:id="929656760">
                                              <w:marLeft w:val="0"/>
                                              <w:marRight w:val="0"/>
                                              <w:marTop w:val="0"/>
                                              <w:marBottom w:val="0"/>
                                              <w:divBdr>
                                                <w:top w:val="none" w:sz="0" w:space="0" w:color="auto"/>
                                                <w:left w:val="none" w:sz="0" w:space="0" w:color="auto"/>
                                                <w:bottom w:val="none" w:sz="0" w:space="0" w:color="auto"/>
                                                <w:right w:val="none" w:sz="0" w:space="0" w:color="auto"/>
                                              </w:divBdr>
                                            </w:div>
                                            <w:div w:id="1375618918">
                                              <w:marLeft w:val="0"/>
                                              <w:marRight w:val="0"/>
                                              <w:marTop w:val="0"/>
                                              <w:marBottom w:val="0"/>
                                              <w:divBdr>
                                                <w:top w:val="none" w:sz="0" w:space="0" w:color="auto"/>
                                                <w:left w:val="none" w:sz="0" w:space="0" w:color="auto"/>
                                                <w:bottom w:val="none" w:sz="0" w:space="0" w:color="auto"/>
                                                <w:right w:val="none" w:sz="0" w:space="0" w:color="auto"/>
                                              </w:divBdr>
                                              <w:divsChild>
                                                <w:div w:id="739601561">
                                                  <w:marLeft w:val="0"/>
                                                  <w:marRight w:val="0"/>
                                                  <w:marTop w:val="0"/>
                                                  <w:marBottom w:val="0"/>
                                                  <w:divBdr>
                                                    <w:top w:val="none" w:sz="0" w:space="0" w:color="auto"/>
                                                    <w:left w:val="none" w:sz="0" w:space="0" w:color="auto"/>
                                                    <w:bottom w:val="none" w:sz="0" w:space="0" w:color="auto"/>
                                                    <w:right w:val="none" w:sz="0" w:space="0" w:color="auto"/>
                                                  </w:divBdr>
                                                  <w:divsChild>
                                                    <w:div w:id="1052272084">
                                                      <w:marLeft w:val="0"/>
                                                      <w:marRight w:val="0"/>
                                                      <w:marTop w:val="0"/>
                                                      <w:marBottom w:val="0"/>
                                                      <w:divBdr>
                                                        <w:top w:val="none" w:sz="0" w:space="0" w:color="auto"/>
                                                        <w:left w:val="none" w:sz="0" w:space="0" w:color="auto"/>
                                                        <w:bottom w:val="none" w:sz="0" w:space="0" w:color="auto"/>
                                                        <w:right w:val="none" w:sz="0" w:space="0" w:color="auto"/>
                                                      </w:divBdr>
                                                    </w:div>
                                                  </w:divsChild>
                                                </w:div>
                                                <w:div w:id="1142045531">
                                                  <w:marLeft w:val="0"/>
                                                  <w:marRight w:val="0"/>
                                                  <w:marTop w:val="0"/>
                                                  <w:marBottom w:val="0"/>
                                                  <w:divBdr>
                                                    <w:top w:val="none" w:sz="0" w:space="0" w:color="auto"/>
                                                    <w:left w:val="none" w:sz="0" w:space="0" w:color="auto"/>
                                                    <w:bottom w:val="none" w:sz="0" w:space="0" w:color="auto"/>
                                                    <w:right w:val="none" w:sz="0" w:space="0" w:color="auto"/>
                                                  </w:divBdr>
                                                </w:div>
                                              </w:divsChild>
                                            </w:div>
                                            <w:div w:id="1965233972">
                                              <w:marLeft w:val="0"/>
                                              <w:marRight w:val="0"/>
                                              <w:marTop w:val="0"/>
                                              <w:marBottom w:val="0"/>
                                              <w:divBdr>
                                                <w:top w:val="none" w:sz="0" w:space="0" w:color="auto"/>
                                                <w:left w:val="none" w:sz="0" w:space="0" w:color="auto"/>
                                                <w:bottom w:val="none" w:sz="0" w:space="0" w:color="auto"/>
                                                <w:right w:val="none" w:sz="0" w:space="0" w:color="auto"/>
                                              </w:divBdr>
                                            </w:div>
                                            <w:div w:id="21260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Hoffman</dc:creator>
  <cp:keywords/>
  <dc:description/>
  <cp:lastModifiedBy>Gayle Kimball</cp:lastModifiedBy>
  <cp:revision>2</cp:revision>
  <cp:lastPrinted>2026-01-27T19:33:00Z</cp:lastPrinted>
  <dcterms:created xsi:type="dcterms:W3CDTF">2026-01-29T23:44:00Z</dcterms:created>
  <dcterms:modified xsi:type="dcterms:W3CDTF">2026-01-29T23:44:00Z</dcterms:modified>
</cp:coreProperties>
</file>