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5DD5C" w14:textId="74820F99" w:rsidR="006B7801" w:rsidRDefault="00A53616">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3DEB0696" w:rsidR="006B7801" w:rsidRDefault="00900F9F">
      <w:pPr>
        <w:spacing w:after="0" w:line="240" w:lineRule="auto"/>
        <w:jc w:val="center"/>
        <w:rPr>
          <w:rFonts w:cstheme="minorHAnsi"/>
          <w:b/>
          <w:bCs/>
          <w:sz w:val="24"/>
          <w:szCs w:val="24"/>
        </w:rPr>
      </w:pPr>
      <w:r>
        <w:rPr>
          <w:rFonts w:cstheme="minorHAnsi"/>
          <w:b/>
          <w:bCs/>
          <w:sz w:val="24"/>
          <w:szCs w:val="24"/>
        </w:rPr>
        <w:t>September</w:t>
      </w:r>
      <w:r w:rsidR="007E6A71">
        <w:rPr>
          <w:rFonts w:cstheme="minorHAnsi"/>
          <w:b/>
          <w:bCs/>
          <w:sz w:val="24"/>
          <w:szCs w:val="24"/>
        </w:rPr>
        <w:t xml:space="preserve"> 2</w:t>
      </w:r>
      <w:r>
        <w:rPr>
          <w:rFonts w:cstheme="minorHAnsi"/>
          <w:b/>
          <w:bCs/>
          <w:sz w:val="24"/>
          <w:szCs w:val="24"/>
        </w:rPr>
        <w:t>3</w:t>
      </w:r>
      <w:r w:rsidR="00A53616">
        <w:rPr>
          <w:rFonts w:cstheme="minorHAnsi"/>
          <w:b/>
          <w:bCs/>
          <w:sz w:val="24"/>
          <w:szCs w:val="24"/>
        </w:rPr>
        <w:t xml:space="preserve">, 2021 </w:t>
      </w:r>
    </w:p>
    <w:p w14:paraId="697EFC7B" w14:textId="77777777"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7:00 AM Via Zoom</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73DFE856" w14:textId="78003242" w:rsidR="006B7801" w:rsidRDefault="00A53616">
      <w:pPr>
        <w:pStyle w:val="ListParagraph"/>
        <w:numPr>
          <w:ilvl w:val="0"/>
          <w:numId w:val="1"/>
        </w:numPr>
        <w:spacing w:after="0" w:line="240" w:lineRule="auto"/>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Wendy Heck, </w:t>
      </w:r>
      <w:r w:rsidR="00900F9F">
        <w:rPr>
          <w:rFonts w:cstheme="minorHAnsi"/>
          <w:bCs/>
          <w:sz w:val="24"/>
          <w:szCs w:val="24"/>
        </w:rPr>
        <w:t xml:space="preserve">Rick Heidick, </w:t>
      </w:r>
      <w:r w:rsidR="007E6A71">
        <w:rPr>
          <w:bCs/>
          <w:sz w:val="24"/>
          <w:szCs w:val="24"/>
        </w:rPr>
        <w:t>Roger Ruetten</w:t>
      </w:r>
      <w:r w:rsidR="007E6A71">
        <w:rPr>
          <w:rFonts w:cstheme="minorHAnsi"/>
          <w:bCs/>
          <w:sz w:val="24"/>
          <w:szCs w:val="24"/>
        </w:rPr>
        <w:t>, Barbara Tischart,</w:t>
      </w:r>
      <w:r w:rsidR="007E6A71">
        <w:rPr>
          <w:bCs/>
          <w:sz w:val="24"/>
          <w:szCs w:val="24"/>
        </w:rPr>
        <w:t xml:space="preserve"> </w:t>
      </w:r>
      <w:r>
        <w:rPr>
          <w:bCs/>
          <w:sz w:val="24"/>
          <w:szCs w:val="24"/>
        </w:rPr>
        <w:t xml:space="preserve">Sara Letourneau, Lonny </w:t>
      </w:r>
      <w:proofErr w:type="spellStart"/>
      <w:r>
        <w:rPr>
          <w:bCs/>
          <w:sz w:val="24"/>
          <w:szCs w:val="24"/>
        </w:rPr>
        <w:t>Stormo</w:t>
      </w:r>
      <w:proofErr w:type="spellEnd"/>
      <w:r>
        <w:rPr>
          <w:bCs/>
          <w:sz w:val="24"/>
          <w:szCs w:val="24"/>
        </w:rPr>
        <w:t xml:space="preserve">, Jeanne Matlock, </w:t>
      </w:r>
      <w:r>
        <w:rPr>
          <w:rFonts w:cstheme="minorHAnsi"/>
          <w:bCs/>
          <w:sz w:val="24"/>
          <w:szCs w:val="24"/>
        </w:rPr>
        <w:t xml:space="preserve">Eli Grenier, </w:t>
      </w:r>
      <w:r w:rsidR="007E6A71">
        <w:rPr>
          <w:rFonts w:cstheme="minorHAnsi"/>
          <w:bCs/>
          <w:sz w:val="24"/>
          <w:szCs w:val="24"/>
        </w:rPr>
        <w:t xml:space="preserve">Ed </w:t>
      </w:r>
      <w:proofErr w:type="spellStart"/>
      <w:r w:rsidR="007E6A71">
        <w:rPr>
          <w:rFonts w:cstheme="minorHAnsi"/>
          <w:bCs/>
          <w:sz w:val="24"/>
          <w:szCs w:val="24"/>
        </w:rPr>
        <w:t>Boeve</w:t>
      </w:r>
      <w:proofErr w:type="spellEnd"/>
      <w:r w:rsidR="007E6A71">
        <w:rPr>
          <w:rFonts w:cstheme="minorHAnsi"/>
          <w:bCs/>
          <w:sz w:val="24"/>
          <w:szCs w:val="24"/>
        </w:rPr>
        <w:t xml:space="preserve">, </w:t>
      </w:r>
      <w:r w:rsidR="007E6A71">
        <w:rPr>
          <w:bCs/>
          <w:sz w:val="24"/>
          <w:szCs w:val="24"/>
        </w:rPr>
        <w:t xml:space="preserve">Mark Fisher, </w:t>
      </w:r>
      <w:r w:rsidR="00AA78F8">
        <w:rPr>
          <w:bCs/>
          <w:sz w:val="24"/>
          <w:szCs w:val="24"/>
        </w:rPr>
        <w:t xml:space="preserve">Dave Waldschmidt, </w:t>
      </w:r>
      <w:r w:rsidR="00900F9F">
        <w:rPr>
          <w:bCs/>
          <w:sz w:val="24"/>
          <w:szCs w:val="24"/>
        </w:rPr>
        <w:t xml:space="preserve">Don </w:t>
      </w:r>
      <w:proofErr w:type="spellStart"/>
      <w:r w:rsidR="00900F9F">
        <w:rPr>
          <w:bCs/>
          <w:sz w:val="24"/>
          <w:szCs w:val="24"/>
        </w:rPr>
        <w:t>Schuld</w:t>
      </w:r>
      <w:proofErr w:type="spellEnd"/>
      <w:r w:rsidR="00AA78F8">
        <w:rPr>
          <w:bCs/>
          <w:sz w:val="24"/>
          <w:szCs w:val="24"/>
        </w:rPr>
        <w:t>,</w:t>
      </w:r>
      <w:r w:rsidR="00900F9F">
        <w:rPr>
          <w:bCs/>
          <w:sz w:val="24"/>
          <w:szCs w:val="24"/>
        </w:rPr>
        <w:t xml:space="preserve"> </w:t>
      </w:r>
      <w:r w:rsidR="00AA78F8">
        <w:rPr>
          <w:rFonts w:cstheme="minorHAnsi"/>
          <w:bCs/>
          <w:sz w:val="24"/>
          <w:szCs w:val="24"/>
        </w:rPr>
        <w:t>Janis Donnelly,</w:t>
      </w:r>
      <w:r w:rsidR="00AA78F8" w:rsidRPr="00AA78F8">
        <w:rPr>
          <w:bCs/>
          <w:sz w:val="24"/>
          <w:szCs w:val="24"/>
        </w:rPr>
        <w:t xml:space="preserve"> </w:t>
      </w:r>
      <w:r w:rsidR="00AA78F8">
        <w:rPr>
          <w:bCs/>
          <w:sz w:val="24"/>
          <w:szCs w:val="24"/>
        </w:rPr>
        <w:t>Ted Nesse, Margie Horning</w:t>
      </w:r>
    </w:p>
    <w:p w14:paraId="0E598A2F" w14:textId="77777777" w:rsidR="007E6A71" w:rsidRDefault="007E6A71">
      <w:pPr>
        <w:pStyle w:val="NoSpacing"/>
      </w:pPr>
    </w:p>
    <w:p w14:paraId="6FE12F6A" w14:textId="25EAE687" w:rsidR="006B7801" w:rsidRPr="00900F9F" w:rsidRDefault="007E6A71">
      <w:pPr>
        <w:pStyle w:val="NoSpacing"/>
        <w:rPr>
          <w:sz w:val="24"/>
          <w:szCs w:val="24"/>
          <w:u w:val="single"/>
        </w:rPr>
      </w:pPr>
      <w:r w:rsidRPr="00900F9F">
        <w:rPr>
          <w:sz w:val="24"/>
          <w:szCs w:val="24"/>
        </w:rPr>
        <w:t>President Wendy Heck called the meeting to order. A quorum was established.</w:t>
      </w:r>
      <w:r w:rsidR="00A53616" w:rsidRPr="00900F9F">
        <w:rPr>
          <w:sz w:val="24"/>
          <w:szCs w:val="24"/>
        </w:rPr>
        <w:tab/>
      </w:r>
      <w:r w:rsidR="00A53616" w:rsidRPr="00900F9F">
        <w:rPr>
          <w:sz w:val="24"/>
          <w:szCs w:val="24"/>
          <w:u w:val="single"/>
        </w:rPr>
        <w:br/>
      </w:r>
    </w:p>
    <w:p w14:paraId="2CE4DF3C" w14:textId="5BD435C8" w:rsidR="006B7801" w:rsidRDefault="00900F9F">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August </w:t>
      </w:r>
      <w:r w:rsidR="00A53616">
        <w:rPr>
          <w:rFonts w:cstheme="minorHAnsi"/>
          <w:b/>
          <w:sz w:val="24"/>
          <w:szCs w:val="24"/>
          <w:u w:val="single"/>
        </w:rPr>
        <w:t>Board Meeting Minutes</w:t>
      </w:r>
      <w:r w:rsidR="00A53616">
        <w:rPr>
          <w:rFonts w:cstheme="minorHAnsi"/>
          <w:b/>
          <w:sz w:val="24"/>
          <w:szCs w:val="24"/>
        </w:rPr>
        <w:t xml:space="preserve"> - </w:t>
      </w:r>
    </w:p>
    <w:p w14:paraId="6354BFA9" w14:textId="754BCE47" w:rsidR="006B7801" w:rsidRDefault="00900F9F">
      <w:pPr>
        <w:pStyle w:val="ListParagraph"/>
        <w:numPr>
          <w:ilvl w:val="1"/>
          <w:numId w:val="1"/>
        </w:numPr>
        <w:spacing w:after="0" w:line="240" w:lineRule="auto"/>
        <w:rPr>
          <w:rFonts w:cstheme="minorHAnsi"/>
          <w:b/>
          <w:sz w:val="24"/>
          <w:szCs w:val="24"/>
        </w:rPr>
      </w:pPr>
      <w:r>
        <w:rPr>
          <w:rFonts w:cstheme="minorHAnsi"/>
          <w:bCs/>
          <w:sz w:val="24"/>
          <w:szCs w:val="24"/>
        </w:rPr>
        <w:t xml:space="preserve">Jeanne </w:t>
      </w:r>
      <w:r w:rsidR="007E6A71">
        <w:rPr>
          <w:rFonts w:cstheme="minorHAnsi"/>
          <w:bCs/>
          <w:sz w:val="24"/>
          <w:szCs w:val="24"/>
        </w:rPr>
        <w:t xml:space="preserve">moved to approve the </w:t>
      </w:r>
      <w:r w:rsidR="00A53616">
        <w:rPr>
          <w:rFonts w:cstheme="minorHAnsi"/>
          <w:bCs/>
          <w:sz w:val="24"/>
          <w:szCs w:val="24"/>
        </w:rPr>
        <w:t xml:space="preserve">Minutes from the </w:t>
      </w:r>
      <w:r>
        <w:rPr>
          <w:rFonts w:cstheme="minorHAnsi"/>
          <w:bCs/>
          <w:sz w:val="24"/>
          <w:szCs w:val="24"/>
        </w:rPr>
        <w:t>August 26</w:t>
      </w:r>
      <w:r w:rsidR="00A53616">
        <w:rPr>
          <w:rFonts w:cstheme="minorHAnsi"/>
          <w:bCs/>
          <w:sz w:val="24"/>
          <w:szCs w:val="24"/>
        </w:rPr>
        <w:t xml:space="preserve">, 2021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The motion was seconded</w:t>
      </w:r>
      <w:r>
        <w:rPr>
          <w:rFonts w:cstheme="minorHAnsi"/>
          <w:bCs/>
          <w:sz w:val="24"/>
          <w:szCs w:val="24"/>
        </w:rPr>
        <w:t xml:space="preserve"> by Ed</w:t>
      </w:r>
      <w:r w:rsidR="007E6A71">
        <w:rPr>
          <w:rFonts w:cstheme="minorHAnsi"/>
          <w:bCs/>
          <w:sz w:val="24"/>
          <w:szCs w:val="24"/>
        </w:rPr>
        <w:t xml:space="preserve">, voted on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607E59BB"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 Roger Ruetten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784385EE" w14:textId="5A1EA036" w:rsidR="006B7801" w:rsidRDefault="004C17CF">
      <w:pPr>
        <w:pStyle w:val="ListParagraph"/>
        <w:numPr>
          <w:ilvl w:val="1"/>
          <w:numId w:val="1"/>
        </w:numPr>
        <w:spacing w:after="0" w:line="240" w:lineRule="auto"/>
        <w:rPr>
          <w:rFonts w:cstheme="minorHAnsi"/>
          <w:b/>
          <w:sz w:val="24"/>
          <w:szCs w:val="24"/>
        </w:rPr>
      </w:pPr>
      <w:r>
        <w:rPr>
          <w:rFonts w:cstheme="minorHAnsi"/>
          <w:b/>
          <w:sz w:val="24"/>
          <w:szCs w:val="24"/>
        </w:rPr>
        <w:t>Financial Review</w:t>
      </w:r>
      <w:r w:rsidR="00A53616">
        <w:rPr>
          <w:rFonts w:cstheme="minorHAnsi"/>
          <w:b/>
          <w:sz w:val="24"/>
          <w:szCs w:val="24"/>
        </w:rPr>
        <w:t xml:space="preserve"> </w:t>
      </w:r>
      <w:r w:rsidR="00A53616">
        <w:rPr>
          <w:rFonts w:cstheme="minorHAnsi"/>
          <w:bCs/>
          <w:sz w:val="24"/>
          <w:szCs w:val="24"/>
        </w:rPr>
        <w:t xml:space="preserve">– </w:t>
      </w:r>
      <w:r>
        <w:rPr>
          <w:rFonts w:cstheme="minorHAnsi"/>
          <w:bCs/>
          <w:sz w:val="24"/>
          <w:szCs w:val="24"/>
        </w:rPr>
        <w:t xml:space="preserve">Roger </w:t>
      </w:r>
      <w:r w:rsidR="009215C5">
        <w:rPr>
          <w:rFonts w:cstheme="minorHAnsi"/>
          <w:bCs/>
          <w:sz w:val="24"/>
          <w:szCs w:val="24"/>
        </w:rPr>
        <w:t>provided the current financial update.</w:t>
      </w:r>
    </w:p>
    <w:p w14:paraId="4771EE63" w14:textId="77777777" w:rsidR="006B7801" w:rsidRDefault="006B7801">
      <w:pPr>
        <w:spacing w:after="0" w:line="240" w:lineRule="auto"/>
        <w:rPr>
          <w:rFonts w:cstheme="minorHAnsi"/>
          <w:b/>
          <w:sz w:val="24"/>
          <w:szCs w:val="24"/>
        </w:rPr>
      </w:pPr>
    </w:p>
    <w:p w14:paraId="6FF56C89" w14:textId="7296D9A8" w:rsidR="00C72D40" w:rsidRDefault="009215C5">
      <w:pPr>
        <w:pStyle w:val="ListParagraph"/>
        <w:numPr>
          <w:ilvl w:val="0"/>
          <w:numId w:val="1"/>
        </w:numPr>
        <w:spacing w:after="0" w:line="240" w:lineRule="auto"/>
        <w:rPr>
          <w:rFonts w:cstheme="minorHAnsi"/>
          <w:b/>
          <w:sz w:val="24"/>
          <w:szCs w:val="24"/>
          <w:u w:val="single"/>
        </w:rPr>
      </w:pPr>
      <w:r>
        <w:rPr>
          <w:rFonts w:cstheme="minorHAnsi"/>
          <w:b/>
          <w:sz w:val="24"/>
          <w:szCs w:val="24"/>
          <w:u w:val="single"/>
        </w:rPr>
        <w:t>Christmas Party</w:t>
      </w:r>
      <w:r w:rsidR="00C72D40">
        <w:rPr>
          <w:rFonts w:cstheme="minorHAnsi"/>
          <w:b/>
          <w:sz w:val="24"/>
          <w:szCs w:val="24"/>
          <w:u w:val="single"/>
        </w:rPr>
        <w:t xml:space="preserve"> </w:t>
      </w:r>
    </w:p>
    <w:p w14:paraId="3F6E9AAE" w14:textId="75A17F58" w:rsidR="00C72D40" w:rsidRDefault="009215C5" w:rsidP="00C72D40">
      <w:pPr>
        <w:pStyle w:val="ListParagraph"/>
        <w:numPr>
          <w:ilvl w:val="1"/>
          <w:numId w:val="1"/>
        </w:numPr>
        <w:spacing w:after="0" w:line="240" w:lineRule="auto"/>
        <w:rPr>
          <w:rFonts w:cstheme="minorHAnsi"/>
          <w:b/>
          <w:sz w:val="24"/>
          <w:szCs w:val="24"/>
          <w:u w:val="single"/>
        </w:rPr>
      </w:pPr>
      <w:r>
        <w:rPr>
          <w:rFonts w:cstheme="minorHAnsi"/>
          <w:bCs/>
          <w:sz w:val="24"/>
          <w:szCs w:val="24"/>
        </w:rPr>
        <w:t>The question of charging for guests was asked. While this decision can be made by the President, it was briefly discussed and the Board was in support of charging members for their guests. There is no charge to members as this is in lieu of breakfast that week.</w:t>
      </w:r>
      <w:r w:rsidR="00A82AC8">
        <w:rPr>
          <w:rFonts w:cstheme="minorHAnsi"/>
          <w:bCs/>
          <w:sz w:val="24"/>
          <w:szCs w:val="24"/>
        </w:rPr>
        <w:t xml:space="preserve"> </w:t>
      </w:r>
      <w:r w:rsidR="00C72D40">
        <w:rPr>
          <w:rFonts w:cstheme="minorHAnsi"/>
          <w:bCs/>
          <w:sz w:val="24"/>
          <w:szCs w:val="24"/>
        </w:rPr>
        <w:br/>
      </w:r>
    </w:p>
    <w:p w14:paraId="78D325CD" w14:textId="332E7E38" w:rsidR="006B7801" w:rsidRDefault="009215C5">
      <w:pPr>
        <w:pStyle w:val="ListParagraph"/>
        <w:numPr>
          <w:ilvl w:val="0"/>
          <w:numId w:val="1"/>
        </w:numPr>
        <w:spacing w:after="0" w:line="240" w:lineRule="auto"/>
        <w:rPr>
          <w:rFonts w:cstheme="minorHAnsi"/>
          <w:b/>
          <w:sz w:val="24"/>
          <w:szCs w:val="24"/>
          <w:u w:val="single"/>
        </w:rPr>
      </w:pPr>
      <w:r>
        <w:rPr>
          <w:rFonts w:cstheme="minorHAnsi"/>
          <w:b/>
          <w:sz w:val="24"/>
          <w:szCs w:val="24"/>
          <w:u w:val="single"/>
        </w:rPr>
        <w:t xml:space="preserve">Question of Promoting other organizations through an email </w:t>
      </w:r>
      <w:r w:rsidR="00EB4423">
        <w:rPr>
          <w:rFonts w:cstheme="minorHAnsi"/>
          <w:b/>
          <w:sz w:val="24"/>
          <w:szCs w:val="24"/>
          <w:u w:val="single"/>
        </w:rPr>
        <w:t>distribution</w:t>
      </w:r>
      <w:r>
        <w:rPr>
          <w:rFonts w:cstheme="minorHAnsi"/>
          <w:b/>
          <w:sz w:val="24"/>
          <w:szCs w:val="24"/>
          <w:u w:val="single"/>
        </w:rPr>
        <w:t xml:space="preserve"> to </w:t>
      </w:r>
      <w:r w:rsidR="00EB4423">
        <w:rPr>
          <w:rFonts w:cstheme="minorHAnsi"/>
          <w:b/>
          <w:sz w:val="24"/>
          <w:szCs w:val="24"/>
          <w:u w:val="single"/>
        </w:rPr>
        <w:t>all members</w:t>
      </w:r>
      <w:r w:rsidR="00A53616">
        <w:rPr>
          <w:rFonts w:cstheme="minorHAnsi"/>
          <w:b/>
          <w:sz w:val="24"/>
          <w:szCs w:val="24"/>
        </w:rPr>
        <w:tab/>
      </w:r>
    </w:p>
    <w:p w14:paraId="0763F75C" w14:textId="0814CAE2" w:rsidR="00EB4423" w:rsidRPr="00EB4423" w:rsidRDefault="00EB4423" w:rsidP="00EB4423">
      <w:pPr>
        <w:pStyle w:val="ListParagraph"/>
        <w:numPr>
          <w:ilvl w:val="1"/>
          <w:numId w:val="1"/>
        </w:numPr>
        <w:spacing w:after="0" w:line="240" w:lineRule="auto"/>
        <w:rPr>
          <w:rFonts w:cstheme="minorHAnsi"/>
          <w:b/>
          <w:sz w:val="24"/>
          <w:szCs w:val="24"/>
          <w:u w:val="single"/>
        </w:rPr>
      </w:pPr>
      <w:r>
        <w:rPr>
          <w:rFonts w:cstheme="minorHAnsi"/>
          <w:bCs/>
          <w:sz w:val="24"/>
          <w:szCs w:val="24"/>
        </w:rPr>
        <w:t>Wendy received a request by Zephyr Theatre to promote their upcoming gala to our members via email. This prompted some discussion on how best to use our membership email for those organization</w:t>
      </w:r>
      <w:r w:rsidR="003715CC">
        <w:rPr>
          <w:rFonts w:cstheme="minorHAnsi"/>
          <w:bCs/>
          <w:sz w:val="24"/>
          <w:szCs w:val="24"/>
        </w:rPr>
        <w:t>s</w:t>
      </w:r>
      <w:r>
        <w:rPr>
          <w:rFonts w:cstheme="minorHAnsi"/>
          <w:bCs/>
          <w:sz w:val="24"/>
          <w:szCs w:val="24"/>
        </w:rPr>
        <w:t xml:space="preserve"> who have also supported our events, </w:t>
      </w:r>
      <w:proofErr w:type="gramStart"/>
      <w:r>
        <w:rPr>
          <w:rFonts w:cstheme="minorHAnsi"/>
          <w:bCs/>
          <w:sz w:val="24"/>
          <w:szCs w:val="24"/>
        </w:rPr>
        <w:t>i.e.</w:t>
      </w:r>
      <w:proofErr w:type="gramEnd"/>
      <w:r>
        <w:rPr>
          <w:rFonts w:cstheme="minorHAnsi"/>
          <w:bCs/>
          <w:sz w:val="24"/>
          <w:szCs w:val="24"/>
        </w:rPr>
        <w:t xml:space="preserve"> Zephyr Theatre with the BTV Bike Rally. Overall, Sara suggested this support be hand</w:t>
      </w:r>
      <w:r w:rsidR="00C71892">
        <w:rPr>
          <w:rFonts w:cstheme="minorHAnsi"/>
          <w:bCs/>
          <w:sz w:val="24"/>
          <w:szCs w:val="24"/>
        </w:rPr>
        <w:t>l</w:t>
      </w:r>
      <w:r>
        <w:rPr>
          <w:rFonts w:cstheme="minorHAnsi"/>
          <w:bCs/>
          <w:sz w:val="24"/>
          <w:szCs w:val="24"/>
        </w:rPr>
        <w:t>ed through social media and she would post the information.</w:t>
      </w:r>
      <w:r w:rsidR="009F4C96">
        <w:rPr>
          <w:rFonts w:cstheme="minorHAnsi"/>
          <w:bCs/>
          <w:sz w:val="24"/>
          <w:szCs w:val="24"/>
        </w:rPr>
        <w:br/>
      </w:r>
    </w:p>
    <w:p w14:paraId="681B537D" w14:textId="77777777" w:rsidR="00EB4423" w:rsidRPr="00EB4423" w:rsidRDefault="00EB4423" w:rsidP="00EB4423">
      <w:pPr>
        <w:pStyle w:val="ListParagraph"/>
        <w:numPr>
          <w:ilvl w:val="0"/>
          <w:numId w:val="1"/>
        </w:numPr>
        <w:spacing w:after="0" w:line="240" w:lineRule="auto"/>
        <w:rPr>
          <w:rFonts w:cstheme="minorHAnsi"/>
          <w:b/>
          <w:sz w:val="24"/>
          <w:szCs w:val="24"/>
          <w:u w:val="single"/>
        </w:rPr>
      </w:pPr>
      <w:r w:rsidRPr="00EB4423">
        <w:rPr>
          <w:rFonts w:cstheme="minorHAnsi"/>
          <w:b/>
          <w:sz w:val="24"/>
          <w:szCs w:val="24"/>
          <w:u w:val="single"/>
        </w:rPr>
        <w:t>New Treasurer and Compensation</w:t>
      </w:r>
    </w:p>
    <w:p w14:paraId="6B90F6FE" w14:textId="77777777" w:rsidR="00385C96" w:rsidRPr="00385C96" w:rsidRDefault="00EB4423" w:rsidP="00EB4423">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Paula Williams is willing to be a candidate for this role in the upcoming year. (The slate of Board Members will not be voted on until December.) </w:t>
      </w:r>
    </w:p>
    <w:p w14:paraId="4325F512" w14:textId="77777777" w:rsidR="00D17A18" w:rsidRPr="00D17A18" w:rsidRDefault="00EB4423" w:rsidP="00EB4423">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The question of our traditional compensation </w:t>
      </w:r>
      <w:r w:rsidR="00385C96">
        <w:rPr>
          <w:rFonts w:cstheme="minorHAnsi"/>
          <w:bCs/>
          <w:sz w:val="24"/>
          <w:szCs w:val="24"/>
        </w:rPr>
        <w:t xml:space="preserve">for the roles of Treasurer and Secretary </w:t>
      </w:r>
      <w:r>
        <w:rPr>
          <w:rFonts w:cstheme="minorHAnsi"/>
          <w:bCs/>
          <w:sz w:val="24"/>
          <w:szCs w:val="24"/>
        </w:rPr>
        <w:t>was brought up. We lea</w:t>
      </w:r>
      <w:r w:rsidR="009F4C96">
        <w:rPr>
          <w:rFonts w:cstheme="minorHAnsi"/>
          <w:bCs/>
          <w:sz w:val="24"/>
          <w:szCs w:val="24"/>
        </w:rPr>
        <w:t>rned that historically the</w:t>
      </w:r>
      <w:r w:rsidR="00385C96">
        <w:rPr>
          <w:rFonts w:cstheme="minorHAnsi"/>
          <w:bCs/>
          <w:sz w:val="24"/>
          <w:szCs w:val="24"/>
        </w:rPr>
        <w:t>se</w:t>
      </w:r>
      <w:r w:rsidR="009F4C96">
        <w:rPr>
          <w:rFonts w:cstheme="minorHAnsi"/>
          <w:bCs/>
          <w:sz w:val="24"/>
          <w:szCs w:val="24"/>
        </w:rPr>
        <w:t xml:space="preserve"> roles </w:t>
      </w:r>
      <w:r w:rsidR="00385C96">
        <w:rPr>
          <w:rFonts w:cstheme="minorHAnsi"/>
          <w:bCs/>
          <w:sz w:val="24"/>
          <w:szCs w:val="24"/>
        </w:rPr>
        <w:t xml:space="preserve">have </w:t>
      </w:r>
      <w:r w:rsidR="009F4C96">
        <w:rPr>
          <w:rFonts w:cstheme="minorHAnsi"/>
          <w:bCs/>
          <w:sz w:val="24"/>
          <w:szCs w:val="24"/>
        </w:rPr>
        <w:t xml:space="preserve">a reduction in their membership fees as some compensation for the efforts of those roles. Margie (previous Secretary) and Roger (current Treasurer) told us that last year they </w:t>
      </w:r>
      <w:r w:rsidR="00D17A18">
        <w:rPr>
          <w:rFonts w:cstheme="minorHAnsi"/>
          <w:bCs/>
          <w:sz w:val="24"/>
          <w:szCs w:val="24"/>
        </w:rPr>
        <w:t xml:space="preserve">together decided </w:t>
      </w:r>
      <w:r w:rsidR="009F4C96">
        <w:rPr>
          <w:rFonts w:cstheme="minorHAnsi"/>
          <w:bCs/>
          <w:sz w:val="24"/>
          <w:szCs w:val="24"/>
        </w:rPr>
        <w:t>not</w:t>
      </w:r>
      <w:r w:rsidR="00D17A18">
        <w:rPr>
          <w:rFonts w:cstheme="minorHAnsi"/>
          <w:bCs/>
          <w:sz w:val="24"/>
          <w:szCs w:val="24"/>
        </w:rPr>
        <w:t xml:space="preserve"> to</w:t>
      </w:r>
      <w:r w:rsidR="009F4C96">
        <w:rPr>
          <w:rFonts w:cstheme="minorHAnsi"/>
          <w:bCs/>
          <w:sz w:val="24"/>
          <w:szCs w:val="24"/>
        </w:rPr>
        <w:t xml:space="preserve"> take the reduction in membership due</w:t>
      </w:r>
      <w:r w:rsidR="00385C96">
        <w:rPr>
          <w:rFonts w:cstheme="minorHAnsi"/>
          <w:bCs/>
          <w:sz w:val="24"/>
          <w:szCs w:val="24"/>
        </w:rPr>
        <w:t>s because of</w:t>
      </w:r>
      <w:r w:rsidR="009F4C96">
        <w:rPr>
          <w:rFonts w:cstheme="minorHAnsi"/>
          <w:bCs/>
          <w:sz w:val="24"/>
          <w:szCs w:val="24"/>
        </w:rPr>
        <w:t xml:space="preserve"> our Club’s concern</w:t>
      </w:r>
      <w:r w:rsidR="00385C96">
        <w:rPr>
          <w:rFonts w:cstheme="minorHAnsi"/>
          <w:bCs/>
          <w:sz w:val="24"/>
          <w:szCs w:val="24"/>
        </w:rPr>
        <w:t>s of</w:t>
      </w:r>
      <w:r w:rsidR="009F4C96">
        <w:rPr>
          <w:rFonts w:cstheme="minorHAnsi"/>
          <w:bCs/>
          <w:sz w:val="24"/>
          <w:szCs w:val="24"/>
        </w:rPr>
        <w:t xml:space="preserve"> over overall funding given </w:t>
      </w:r>
      <w:r w:rsidR="00385C96">
        <w:rPr>
          <w:rFonts w:cstheme="minorHAnsi"/>
          <w:bCs/>
          <w:sz w:val="24"/>
          <w:szCs w:val="24"/>
        </w:rPr>
        <w:t>COVID restrictions.</w:t>
      </w:r>
    </w:p>
    <w:p w14:paraId="3D264736" w14:textId="3A950CE8" w:rsidR="00D17A18" w:rsidRPr="00D17A18" w:rsidRDefault="00D17A18" w:rsidP="00EB4423">
      <w:pPr>
        <w:pStyle w:val="ListParagraph"/>
        <w:numPr>
          <w:ilvl w:val="1"/>
          <w:numId w:val="1"/>
        </w:numPr>
        <w:spacing w:after="0" w:line="240" w:lineRule="auto"/>
        <w:rPr>
          <w:rFonts w:cstheme="minorHAnsi"/>
          <w:b/>
          <w:sz w:val="24"/>
          <w:szCs w:val="24"/>
          <w:u w:val="single"/>
        </w:rPr>
      </w:pPr>
      <w:r>
        <w:rPr>
          <w:rFonts w:cstheme="minorHAnsi"/>
          <w:bCs/>
          <w:sz w:val="24"/>
          <w:szCs w:val="24"/>
        </w:rPr>
        <w:t>Ed put forth a motion to reinstate the reduced dues for the roles of Secretary and Treasurer. A second to the motion was made by Mark. This motion was restated, voted on, and passed.</w:t>
      </w:r>
      <w:r w:rsidR="00AA78F8">
        <w:rPr>
          <w:rFonts w:cstheme="minorHAnsi"/>
          <w:bCs/>
          <w:sz w:val="24"/>
          <w:szCs w:val="24"/>
        </w:rPr>
        <w:br/>
      </w:r>
    </w:p>
    <w:p w14:paraId="78F08FF4" w14:textId="77777777" w:rsidR="00D17A18" w:rsidRPr="00D17A18" w:rsidRDefault="00D17A18" w:rsidP="00D17A18">
      <w:pPr>
        <w:pStyle w:val="ListParagraph"/>
        <w:numPr>
          <w:ilvl w:val="0"/>
          <w:numId w:val="1"/>
        </w:numPr>
        <w:spacing w:after="0" w:line="240" w:lineRule="auto"/>
        <w:rPr>
          <w:rFonts w:cstheme="minorHAnsi"/>
          <w:b/>
          <w:sz w:val="24"/>
          <w:szCs w:val="24"/>
          <w:u w:val="single"/>
        </w:rPr>
      </w:pPr>
      <w:r w:rsidRPr="00D17A18">
        <w:rPr>
          <w:rFonts w:cstheme="minorHAnsi"/>
          <w:b/>
          <w:sz w:val="24"/>
          <w:szCs w:val="24"/>
          <w:u w:val="single"/>
        </w:rPr>
        <w:t>Climate Pledge</w:t>
      </w:r>
      <w:r>
        <w:rPr>
          <w:rFonts w:cstheme="minorHAnsi"/>
          <w:b/>
          <w:sz w:val="24"/>
          <w:szCs w:val="24"/>
        </w:rPr>
        <w:t xml:space="preserve"> - Don</w:t>
      </w:r>
      <w:r w:rsidR="00A53616">
        <w:rPr>
          <w:rFonts w:cstheme="minorHAnsi"/>
          <w:b/>
          <w:sz w:val="24"/>
          <w:szCs w:val="24"/>
        </w:rPr>
        <w:tab/>
      </w:r>
    </w:p>
    <w:p w14:paraId="237C7CDD" w14:textId="2FB7E4BE" w:rsidR="00F8299D" w:rsidRPr="00F8299D" w:rsidRDefault="00F8299D" w:rsidP="003715CC">
      <w:pPr>
        <w:suppressAutoHyphens w:val="0"/>
        <w:spacing w:after="160" w:line="231" w:lineRule="atLeast"/>
        <w:ind w:left="360"/>
        <w:rPr>
          <w:rFonts w:ascii="Calibri" w:eastAsia="Times New Roman" w:hAnsi="Calibri" w:cs="Calibri"/>
          <w:color w:val="000000"/>
          <w:sz w:val="24"/>
          <w:szCs w:val="24"/>
        </w:rPr>
      </w:pPr>
      <w:r w:rsidRPr="00F8299D">
        <w:rPr>
          <w:rFonts w:ascii="Calibri" w:eastAsia="Times New Roman" w:hAnsi="Calibri" w:cs="Calibri"/>
          <w:color w:val="000000"/>
          <w:sz w:val="24"/>
          <w:szCs w:val="24"/>
        </w:rPr>
        <w:t xml:space="preserve">Our </w:t>
      </w:r>
      <w:r>
        <w:rPr>
          <w:rFonts w:ascii="Calibri" w:eastAsia="Times New Roman" w:hAnsi="Calibri" w:cs="Calibri"/>
          <w:color w:val="000000"/>
          <w:sz w:val="24"/>
          <w:szCs w:val="24"/>
        </w:rPr>
        <w:t xml:space="preserve">SSR </w:t>
      </w:r>
      <w:r w:rsidRPr="00F8299D">
        <w:rPr>
          <w:rFonts w:ascii="Calibri" w:eastAsia="Times New Roman" w:hAnsi="Calibri" w:cs="Calibri"/>
          <w:color w:val="000000"/>
          <w:sz w:val="24"/>
          <w:szCs w:val="24"/>
        </w:rPr>
        <w:t>Climate/Environmental Action Team</w:t>
      </w:r>
      <w:r>
        <w:rPr>
          <w:rFonts w:ascii="Calibri" w:eastAsia="Times New Roman" w:hAnsi="Calibri" w:cs="Calibri"/>
          <w:color w:val="000000"/>
          <w:sz w:val="24"/>
          <w:szCs w:val="24"/>
        </w:rPr>
        <w:t xml:space="preserve"> </w:t>
      </w:r>
      <w:r w:rsidRPr="00F8299D">
        <w:rPr>
          <w:rFonts w:ascii="Calibri" w:eastAsia="Times New Roman" w:hAnsi="Calibri" w:cs="Calibri"/>
          <w:color w:val="000000"/>
          <w:sz w:val="24"/>
          <w:szCs w:val="24"/>
        </w:rPr>
        <w:t>request</w:t>
      </w:r>
      <w:r>
        <w:rPr>
          <w:rFonts w:ascii="Calibri" w:eastAsia="Times New Roman" w:hAnsi="Calibri" w:cs="Calibri"/>
          <w:color w:val="000000"/>
          <w:sz w:val="24"/>
          <w:szCs w:val="24"/>
        </w:rPr>
        <w:t>ed</w:t>
      </w:r>
      <w:r w:rsidRPr="00F8299D">
        <w:rPr>
          <w:rFonts w:ascii="Calibri" w:eastAsia="Times New Roman" w:hAnsi="Calibri" w:cs="Calibri"/>
          <w:color w:val="000000"/>
          <w:sz w:val="24"/>
          <w:szCs w:val="24"/>
        </w:rPr>
        <w:t xml:space="preserve"> the Board </w:t>
      </w:r>
      <w:r w:rsidR="00AF7F1F">
        <w:rPr>
          <w:rFonts w:ascii="Calibri" w:eastAsia="Times New Roman" w:hAnsi="Calibri" w:cs="Calibri"/>
          <w:color w:val="000000"/>
          <w:sz w:val="24"/>
          <w:szCs w:val="24"/>
        </w:rPr>
        <w:t>consider</w:t>
      </w:r>
      <w:r w:rsidRPr="00F8299D">
        <w:rPr>
          <w:rFonts w:ascii="Calibri" w:eastAsia="Times New Roman" w:hAnsi="Calibri" w:cs="Calibri"/>
          <w:color w:val="000000"/>
          <w:sz w:val="24"/>
          <w:szCs w:val="24"/>
        </w:rPr>
        <w:t xml:space="preserve"> the following pledge </w:t>
      </w:r>
      <w:r>
        <w:rPr>
          <w:rFonts w:ascii="Calibri" w:eastAsia="Times New Roman" w:hAnsi="Calibri" w:cs="Calibri"/>
          <w:color w:val="000000"/>
          <w:sz w:val="24"/>
          <w:szCs w:val="24"/>
        </w:rPr>
        <w:t xml:space="preserve">on </w:t>
      </w:r>
      <w:r w:rsidRPr="00F8299D">
        <w:rPr>
          <w:rFonts w:ascii="Calibri" w:eastAsia="Times New Roman" w:hAnsi="Calibri" w:cs="Calibri"/>
          <w:color w:val="000000"/>
          <w:sz w:val="24"/>
          <w:szCs w:val="24"/>
        </w:rPr>
        <w:t xml:space="preserve">behalf of </w:t>
      </w:r>
      <w:r>
        <w:rPr>
          <w:rFonts w:ascii="Calibri" w:eastAsia="Times New Roman" w:hAnsi="Calibri" w:cs="Calibri"/>
          <w:color w:val="000000"/>
          <w:sz w:val="24"/>
          <w:szCs w:val="24"/>
        </w:rPr>
        <w:t xml:space="preserve">Stillwater </w:t>
      </w:r>
      <w:r w:rsidRPr="00F8299D">
        <w:rPr>
          <w:rFonts w:ascii="Calibri" w:eastAsia="Times New Roman" w:hAnsi="Calibri" w:cs="Calibri"/>
          <w:color w:val="000000"/>
          <w:sz w:val="24"/>
          <w:szCs w:val="24"/>
        </w:rPr>
        <w:t>Sunrise Rotary</w:t>
      </w:r>
      <w:r>
        <w:rPr>
          <w:rFonts w:ascii="Calibri" w:eastAsia="Times New Roman" w:hAnsi="Calibri" w:cs="Calibri"/>
          <w:color w:val="000000"/>
          <w:sz w:val="24"/>
          <w:szCs w:val="24"/>
        </w:rPr>
        <w:t>,</w:t>
      </w:r>
      <w:r w:rsidRPr="00F8299D">
        <w:rPr>
          <w:rFonts w:ascii="Calibri" w:eastAsia="Times New Roman" w:hAnsi="Calibri" w:cs="Calibri"/>
          <w:color w:val="000000"/>
          <w:sz w:val="24"/>
          <w:szCs w:val="24"/>
        </w:rPr>
        <w:t xml:space="preserve"> and </w:t>
      </w:r>
      <w:r w:rsidR="00AF7F1F">
        <w:rPr>
          <w:rFonts w:ascii="Calibri" w:eastAsia="Times New Roman" w:hAnsi="Calibri" w:cs="Calibri"/>
          <w:color w:val="000000"/>
          <w:sz w:val="24"/>
          <w:szCs w:val="24"/>
        </w:rPr>
        <w:t>their</w:t>
      </w:r>
      <w:r w:rsidRPr="00F8299D">
        <w:rPr>
          <w:rFonts w:ascii="Calibri" w:eastAsia="Times New Roman" w:hAnsi="Calibri" w:cs="Calibri"/>
          <w:color w:val="000000"/>
          <w:sz w:val="24"/>
          <w:szCs w:val="24"/>
        </w:rPr>
        <w:t xml:space="preserve"> recommend</w:t>
      </w:r>
      <w:r w:rsidR="00AF7F1F">
        <w:rPr>
          <w:rFonts w:ascii="Calibri" w:eastAsia="Times New Roman" w:hAnsi="Calibri" w:cs="Calibri"/>
          <w:color w:val="000000"/>
          <w:sz w:val="24"/>
          <w:szCs w:val="24"/>
        </w:rPr>
        <w:t>ation</w:t>
      </w:r>
      <w:r w:rsidRPr="00F8299D">
        <w:rPr>
          <w:rFonts w:ascii="Calibri" w:eastAsia="Times New Roman" w:hAnsi="Calibri" w:cs="Calibri"/>
          <w:color w:val="000000"/>
          <w:sz w:val="24"/>
          <w:szCs w:val="24"/>
        </w:rPr>
        <w:t xml:space="preserve"> that members take the pledge individually.</w:t>
      </w:r>
    </w:p>
    <w:p w14:paraId="79CEFB5B" w14:textId="3D337901" w:rsidR="00F8299D" w:rsidRPr="00F8299D" w:rsidRDefault="00F8299D" w:rsidP="00F8299D">
      <w:pPr>
        <w:suppressAutoHyphens w:val="0"/>
        <w:spacing w:after="160" w:line="231" w:lineRule="atLeast"/>
        <w:rPr>
          <w:rFonts w:ascii="Calibri" w:eastAsia="Times New Roman" w:hAnsi="Calibri" w:cs="Calibri"/>
          <w:i/>
          <w:iCs/>
          <w:color w:val="000000"/>
          <w:sz w:val="24"/>
          <w:szCs w:val="24"/>
        </w:rPr>
      </w:pPr>
      <w:r>
        <w:rPr>
          <w:rFonts w:ascii="Calibri" w:eastAsia="Times New Roman" w:hAnsi="Calibri" w:cs="Calibri"/>
          <w:i/>
          <w:iCs/>
          <w:color w:val="000000"/>
          <w:sz w:val="24"/>
          <w:szCs w:val="24"/>
        </w:rPr>
        <w:lastRenderedPageBreak/>
        <w:t>“</w:t>
      </w:r>
      <w:r w:rsidRPr="00F8299D">
        <w:rPr>
          <w:rFonts w:ascii="Calibri" w:eastAsia="Times New Roman" w:hAnsi="Calibri" w:cs="Calibri"/>
          <w:i/>
          <w:iCs/>
          <w:color w:val="000000"/>
          <w:sz w:val="24"/>
          <w:szCs w:val="24"/>
        </w:rPr>
        <w:t>The Stillwater Sunrise Rotary Club takes the Global Climate Pledge.  By taking this Pledge, </w:t>
      </w:r>
    </w:p>
    <w:p w14:paraId="148DC06E" w14:textId="77777777" w:rsidR="00F8299D" w:rsidRPr="00F8299D" w:rsidRDefault="00F8299D" w:rsidP="00F8299D">
      <w:pPr>
        <w:numPr>
          <w:ilvl w:val="0"/>
          <w:numId w:val="4"/>
        </w:numPr>
        <w:suppressAutoHyphens w:val="0"/>
        <w:spacing w:after="160" w:line="240" w:lineRule="auto"/>
        <w:rPr>
          <w:rFonts w:ascii="Calibri" w:eastAsia="Times New Roman" w:hAnsi="Calibri" w:cs="Calibri"/>
          <w:i/>
          <w:iCs/>
          <w:color w:val="000000"/>
          <w:sz w:val="24"/>
          <w:szCs w:val="24"/>
        </w:rPr>
      </w:pPr>
      <w:r w:rsidRPr="00F8299D">
        <w:rPr>
          <w:rFonts w:ascii="Calibri" w:eastAsia="Times New Roman" w:hAnsi="Calibri" w:cs="Calibri"/>
          <w:i/>
          <w:iCs/>
          <w:color w:val="000000"/>
          <w:sz w:val="24"/>
          <w:szCs w:val="24"/>
        </w:rPr>
        <w:t>We recognize that we have the power to make a positive difference in our climate crisis</w:t>
      </w:r>
    </w:p>
    <w:p w14:paraId="1D1C04DE" w14:textId="77777777" w:rsidR="00F8299D" w:rsidRPr="00F8299D" w:rsidRDefault="00F8299D" w:rsidP="00F8299D">
      <w:pPr>
        <w:numPr>
          <w:ilvl w:val="0"/>
          <w:numId w:val="4"/>
        </w:numPr>
        <w:suppressAutoHyphens w:val="0"/>
        <w:spacing w:after="160" w:line="240" w:lineRule="auto"/>
        <w:rPr>
          <w:rFonts w:ascii="Calibri" w:eastAsia="Times New Roman" w:hAnsi="Calibri" w:cs="Calibri"/>
          <w:i/>
          <w:iCs/>
          <w:color w:val="000000"/>
          <w:sz w:val="24"/>
          <w:szCs w:val="24"/>
        </w:rPr>
      </w:pPr>
      <w:r w:rsidRPr="00F8299D">
        <w:rPr>
          <w:rFonts w:ascii="Calibri" w:eastAsia="Times New Roman" w:hAnsi="Calibri" w:cs="Calibri"/>
          <w:i/>
          <w:iCs/>
          <w:color w:val="000000"/>
          <w:sz w:val="24"/>
          <w:szCs w:val="24"/>
        </w:rPr>
        <w:t>We will use our power to do everything we can, through our actions and our voice, to bring about change</w:t>
      </w:r>
    </w:p>
    <w:p w14:paraId="56F3885F" w14:textId="2FB2391B" w:rsidR="00F8299D" w:rsidRPr="00F8299D" w:rsidRDefault="00F8299D" w:rsidP="00F8299D">
      <w:pPr>
        <w:numPr>
          <w:ilvl w:val="0"/>
          <w:numId w:val="4"/>
        </w:numPr>
        <w:suppressAutoHyphens w:val="0"/>
        <w:spacing w:after="160" w:line="240" w:lineRule="auto"/>
        <w:rPr>
          <w:rFonts w:ascii="Calibri" w:eastAsia="Times New Roman" w:hAnsi="Calibri" w:cs="Calibri"/>
          <w:i/>
          <w:iCs/>
          <w:color w:val="000000"/>
          <w:sz w:val="24"/>
          <w:szCs w:val="24"/>
        </w:rPr>
      </w:pPr>
      <w:r w:rsidRPr="00F8299D">
        <w:rPr>
          <w:rFonts w:ascii="Calibri" w:eastAsia="Times New Roman" w:hAnsi="Calibri" w:cs="Calibri"/>
          <w:i/>
          <w:iCs/>
          <w:color w:val="000000"/>
          <w:sz w:val="24"/>
          <w:szCs w:val="24"/>
        </w:rPr>
        <w:t>We will lead and encourage others to work as a team to solve this challenge</w:t>
      </w:r>
      <w:r>
        <w:rPr>
          <w:rFonts w:ascii="Calibri" w:eastAsia="Times New Roman" w:hAnsi="Calibri" w:cs="Calibri"/>
          <w:i/>
          <w:iCs/>
          <w:color w:val="000000"/>
          <w:sz w:val="24"/>
          <w:szCs w:val="24"/>
        </w:rPr>
        <w:t>”</w:t>
      </w:r>
    </w:p>
    <w:p w14:paraId="6073A7F8" w14:textId="22A0887B" w:rsidR="006B7801" w:rsidRPr="00F8299D" w:rsidRDefault="00F8299D" w:rsidP="00D17A18">
      <w:pPr>
        <w:pStyle w:val="ListParagraph"/>
        <w:spacing w:after="0" w:line="240" w:lineRule="auto"/>
        <w:ind w:left="360"/>
        <w:rPr>
          <w:rFonts w:cstheme="minorHAnsi"/>
          <w:bCs/>
          <w:sz w:val="24"/>
          <w:szCs w:val="24"/>
          <w:u w:val="single"/>
        </w:rPr>
      </w:pPr>
      <w:r>
        <w:rPr>
          <w:rFonts w:cstheme="minorHAnsi"/>
          <w:bCs/>
          <w:sz w:val="24"/>
          <w:szCs w:val="24"/>
        </w:rPr>
        <w:t xml:space="preserve">Discussion was held on this topic. </w:t>
      </w:r>
      <w:r w:rsidR="00AF7F1F">
        <w:rPr>
          <w:rFonts w:cstheme="minorHAnsi"/>
          <w:bCs/>
          <w:sz w:val="24"/>
          <w:szCs w:val="24"/>
        </w:rPr>
        <w:t>Questions</w:t>
      </w:r>
      <w:r>
        <w:rPr>
          <w:rFonts w:cstheme="minorHAnsi"/>
          <w:bCs/>
          <w:sz w:val="24"/>
          <w:szCs w:val="24"/>
        </w:rPr>
        <w:t xml:space="preserve"> were raised along the themes of</w:t>
      </w:r>
      <w:r w:rsidR="00AF7F1F">
        <w:rPr>
          <w:rFonts w:cstheme="minorHAnsi"/>
          <w:bCs/>
          <w:sz w:val="24"/>
          <w:szCs w:val="24"/>
        </w:rPr>
        <w:t>:</w:t>
      </w:r>
      <w:r>
        <w:rPr>
          <w:rFonts w:cstheme="minorHAnsi"/>
          <w:bCs/>
          <w:sz w:val="24"/>
          <w:szCs w:val="24"/>
        </w:rPr>
        <w:t xml:space="preserve"> what does this mean in actual behaviors; how does a member or potential member interpret this pledge; Rotary does not require/have a </w:t>
      </w:r>
      <w:r w:rsidRPr="00F8299D">
        <w:rPr>
          <w:rFonts w:cstheme="minorHAnsi"/>
          <w:bCs/>
          <w:sz w:val="24"/>
          <w:szCs w:val="24"/>
        </w:rPr>
        <w:t>pledge but rather guidelines of behavior in the 4-Way test</w:t>
      </w:r>
      <w:r>
        <w:rPr>
          <w:rFonts w:cstheme="minorHAnsi"/>
          <w:bCs/>
          <w:sz w:val="24"/>
          <w:szCs w:val="24"/>
        </w:rPr>
        <w:t xml:space="preserve">; </w:t>
      </w:r>
      <w:r w:rsidR="00AF7F1F">
        <w:rPr>
          <w:rFonts w:cstheme="minorHAnsi"/>
          <w:bCs/>
          <w:sz w:val="24"/>
          <w:szCs w:val="24"/>
        </w:rPr>
        <w:t xml:space="preserve">should the other 6 focus areas of RI have a pledge, </w:t>
      </w:r>
      <w:r w:rsidRPr="00F8299D">
        <w:rPr>
          <w:rFonts w:cstheme="minorHAnsi"/>
          <w:bCs/>
          <w:sz w:val="24"/>
          <w:szCs w:val="24"/>
        </w:rPr>
        <w:t xml:space="preserve">is </w:t>
      </w:r>
      <w:r>
        <w:rPr>
          <w:rFonts w:cstheme="minorHAnsi"/>
          <w:bCs/>
          <w:sz w:val="24"/>
          <w:szCs w:val="24"/>
        </w:rPr>
        <w:t>this</w:t>
      </w:r>
      <w:r w:rsidRPr="00F8299D">
        <w:rPr>
          <w:rFonts w:cstheme="minorHAnsi"/>
          <w:bCs/>
          <w:sz w:val="24"/>
          <w:szCs w:val="24"/>
        </w:rPr>
        <w:t xml:space="preserve"> pledge </w:t>
      </w:r>
      <w:r>
        <w:rPr>
          <w:rFonts w:cstheme="minorHAnsi"/>
          <w:bCs/>
          <w:sz w:val="24"/>
          <w:szCs w:val="24"/>
        </w:rPr>
        <w:t xml:space="preserve">required of members, etc. </w:t>
      </w:r>
      <w:r w:rsidR="00AF7F1F">
        <w:rPr>
          <w:rFonts w:cstheme="minorHAnsi"/>
          <w:bCs/>
          <w:sz w:val="24"/>
          <w:szCs w:val="24"/>
        </w:rPr>
        <w:t>The proposal</w:t>
      </w:r>
      <w:r>
        <w:rPr>
          <w:rFonts w:cstheme="minorHAnsi"/>
          <w:bCs/>
          <w:sz w:val="24"/>
          <w:szCs w:val="24"/>
        </w:rPr>
        <w:t xml:space="preserve"> was tabled to allow time </w:t>
      </w:r>
      <w:r w:rsidR="00AF7F1F">
        <w:rPr>
          <w:rFonts w:cstheme="minorHAnsi"/>
          <w:bCs/>
          <w:sz w:val="24"/>
          <w:szCs w:val="24"/>
        </w:rPr>
        <w:t>for</w:t>
      </w:r>
      <w:r>
        <w:rPr>
          <w:rFonts w:cstheme="minorHAnsi"/>
          <w:bCs/>
          <w:sz w:val="24"/>
          <w:szCs w:val="24"/>
        </w:rPr>
        <w:t xml:space="preserve"> </w:t>
      </w:r>
      <w:r w:rsidR="003424B9">
        <w:rPr>
          <w:rFonts w:cstheme="minorHAnsi"/>
          <w:bCs/>
          <w:sz w:val="24"/>
          <w:szCs w:val="24"/>
        </w:rPr>
        <w:t>consider</w:t>
      </w:r>
      <w:r w:rsidR="003C0F67">
        <w:rPr>
          <w:rFonts w:cstheme="minorHAnsi"/>
          <w:bCs/>
          <w:sz w:val="24"/>
          <w:szCs w:val="24"/>
        </w:rPr>
        <w:t>ation</w:t>
      </w:r>
      <w:r w:rsidR="003424B9">
        <w:rPr>
          <w:rFonts w:cstheme="minorHAnsi"/>
          <w:bCs/>
          <w:sz w:val="24"/>
          <w:szCs w:val="24"/>
        </w:rPr>
        <w:t>.</w:t>
      </w:r>
      <w:r w:rsidR="003424B9">
        <w:rPr>
          <w:rFonts w:cstheme="minorHAnsi"/>
          <w:bCs/>
          <w:sz w:val="24"/>
          <w:szCs w:val="24"/>
        </w:rPr>
        <w:br/>
      </w:r>
    </w:p>
    <w:p w14:paraId="3A81D293" w14:textId="77598E0B" w:rsidR="003C0F67" w:rsidRDefault="003C0F67" w:rsidP="003C0F67">
      <w:pPr>
        <w:pStyle w:val="ListParagraph"/>
        <w:numPr>
          <w:ilvl w:val="0"/>
          <w:numId w:val="1"/>
        </w:numPr>
        <w:spacing w:after="0" w:line="240" w:lineRule="auto"/>
        <w:rPr>
          <w:rFonts w:cstheme="minorHAnsi"/>
          <w:b/>
          <w:sz w:val="24"/>
          <w:szCs w:val="24"/>
          <w:u w:val="single"/>
        </w:rPr>
      </w:pPr>
      <w:r>
        <w:rPr>
          <w:rFonts w:cstheme="minorHAnsi"/>
          <w:b/>
          <w:sz w:val="24"/>
          <w:szCs w:val="24"/>
          <w:u w:val="single"/>
        </w:rPr>
        <w:t>Bylaws &amp; Visioning Process</w:t>
      </w:r>
      <w:r w:rsidR="00264153">
        <w:rPr>
          <w:rFonts w:cstheme="minorHAnsi"/>
          <w:b/>
          <w:sz w:val="24"/>
          <w:szCs w:val="24"/>
          <w:u w:val="single"/>
        </w:rPr>
        <w:t xml:space="preserve"> - Rick</w:t>
      </w:r>
    </w:p>
    <w:p w14:paraId="31FD6B35" w14:textId="6290FBD2" w:rsidR="006B7801" w:rsidRPr="003C0F67" w:rsidRDefault="003C0F67" w:rsidP="00D31EE9">
      <w:pPr>
        <w:pStyle w:val="ListParagraph"/>
        <w:numPr>
          <w:ilvl w:val="1"/>
          <w:numId w:val="1"/>
        </w:numPr>
        <w:spacing w:after="0" w:line="240" w:lineRule="auto"/>
        <w:rPr>
          <w:rFonts w:cstheme="minorHAnsi"/>
          <w:b/>
          <w:sz w:val="24"/>
          <w:szCs w:val="24"/>
        </w:rPr>
      </w:pPr>
      <w:r>
        <w:rPr>
          <w:rFonts w:cstheme="minorHAnsi"/>
          <w:bCs/>
          <w:sz w:val="24"/>
          <w:szCs w:val="24"/>
        </w:rPr>
        <w:t>Rick presented a draft of a SSR Org Chart outlining how our various functional areas are connected to the results of our visioning outcomes, and how that might all be represented in a</w:t>
      </w:r>
      <w:r w:rsidR="003715CC">
        <w:rPr>
          <w:rFonts w:cstheme="minorHAnsi"/>
          <w:bCs/>
          <w:sz w:val="24"/>
          <w:szCs w:val="24"/>
        </w:rPr>
        <w:t xml:space="preserve">n </w:t>
      </w:r>
      <w:r>
        <w:rPr>
          <w:rFonts w:cstheme="minorHAnsi"/>
          <w:bCs/>
          <w:sz w:val="24"/>
          <w:szCs w:val="24"/>
        </w:rPr>
        <w:t>org chart showing how these areas could be aligned with our voting Board members. Agreeing to a structure will also impact the updating of our Bylaws. Rick’s draft chart was sent to all members of the Board. Feedback and recommendations can be made direct to Rick. Again, this is a draft at this time, so please provide your input to Rick.</w:t>
      </w:r>
      <w:r w:rsidR="00AA78F8">
        <w:rPr>
          <w:rFonts w:cstheme="minorHAnsi"/>
          <w:bCs/>
          <w:sz w:val="24"/>
          <w:szCs w:val="24"/>
        </w:rPr>
        <w:br/>
      </w:r>
    </w:p>
    <w:p w14:paraId="35E5A606" w14:textId="111E70FD" w:rsidR="00264153" w:rsidRDefault="00264153" w:rsidP="00264153">
      <w:pPr>
        <w:pStyle w:val="ListParagraph"/>
        <w:numPr>
          <w:ilvl w:val="0"/>
          <w:numId w:val="1"/>
        </w:numPr>
        <w:spacing w:after="0" w:line="240" w:lineRule="auto"/>
        <w:rPr>
          <w:rFonts w:cstheme="minorHAnsi"/>
          <w:b/>
          <w:sz w:val="24"/>
          <w:szCs w:val="24"/>
          <w:u w:val="single"/>
        </w:rPr>
      </w:pPr>
      <w:r>
        <w:rPr>
          <w:rFonts w:cstheme="minorHAnsi"/>
          <w:b/>
          <w:sz w:val="24"/>
          <w:szCs w:val="24"/>
          <w:u w:val="single"/>
        </w:rPr>
        <w:t>Literacy – Dave</w:t>
      </w:r>
    </w:p>
    <w:p w14:paraId="40C6600D" w14:textId="6869FD78" w:rsidR="00264153" w:rsidRDefault="00264153" w:rsidP="00264153">
      <w:pPr>
        <w:pStyle w:val="ListParagraph"/>
        <w:numPr>
          <w:ilvl w:val="1"/>
          <w:numId w:val="1"/>
        </w:numPr>
        <w:spacing w:after="0" w:line="240" w:lineRule="auto"/>
        <w:rPr>
          <w:rFonts w:cstheme="minorHAnsi"/>
          <w:bCs/>
          <w:sz w:val="24"/>
          <w:szCs w:val="24"/>
        </w:rPr>
      </w:pPr>
      <w:r w:rsidRPr="00264153">
        <w:rPr>
          <w:rFonts w:cstheme="minorHAnsi"/>
          <w:bCs/>
          <w:sz w:val="24"/>
          <w:szCs w:val="24"/>
        </w:rPr>
        <w:t>Dave provided an update</w:t>
      </w:r>
      <w:r>
        <w:rPr>
          <w:rFonts w:cstheme="minorHAnsi"/>
          <w:bCs/>
          <w:sz w:val="24"/>
          <w:szCs w:val="24"/>
        </w:rPr>
        <w:t xml:space="preserve"> on the VESL program. Right now, volunteers are not allowed in schools, other than the VESL program in elementary schools, provided the volunteers are masked. This is to provide assistance in book repair, restocking shelves, etc. It is hoped that reading to the kids/ with the kids will resume in November.</w:t>
      </w:r>
    </w:p>
    <w:p w14:paraId="38A579B8" w14:textId="07FF5C98" w:rsidR="00264153" w:rsidRPr="00264153" w:rsidRDefault="00264153" w:rsidP="00264153">
      <w:pPr>
        <w:pStyle w:val="ListParagraph"/>
        <w:numPr>
          <w:ilvl w:val="1"/>
          <w:numId w:val="1"/>
        </w:numPr>
        <w:spacing w:after="0" w:line="240" w:lineRule="auto"/>
        <w:rPr>
          <w:rFonts w:cstheme="minorHAnsi"/>
          <w:bCs/>
          <w:sz w:val="24"/>
          <w:szCs w:val="24"/>
        </w:rPr>
      </w:pPr>
      <w:r>
        <w:rPr>
          <w:rFonts w:cstheme="minorHAnsi"/>
          <w:bCs/>
          <w:sz w:val="24"/>
          <w:szCs w:val="24"/>
        </w:rPr>
        <w:t>Dave updated the ALC Boat Builders project telling us Mary Parchetta has led that for some years and remains passionate about continuing to do so. A meeting is being set-up with ALC, Urban Boat Builders, and SSR to discuss goals and options.</w:t>
      </w:r>
      <w:r w:rsidR="00AA78F8">
        <w:rPr>
          <w:rFonts w:cstheme="minorHAnsi"/>
          <w:bCs/>
          <w:sz w:val="24"/>
          <w:szCs w:val="24"/>
        </w:rPr>
        <w:br/>
      </w:r>
    </w:p>
    <w:p w14:paraId="0C3DD0D9" w14:textId="0A7E13E8" w:rsidR="003C0F67" w:rsidRPr="00AA78F8" w:rsidRDefault="00264153" w:rsidP="003C0F67">
      <w:pPr>
        <w:pStyle w:val="ListParagraph"/>
        <w:numPr>
          <w:ilvl w:val="0"/>
          <w:numId w:val="1"/>
        </w:numPr>
        <w:spacing w:after="0" w:line="240" w:lineRule="auto"/>
        <w:rPr>
          <w:rFonts w:cstheme="minorHAnsi"/>
          <w:b/>
          <w:sz w:val="24"/>
          <w:szCs w:val="24"/>
          <w:u w:val="single"/>
        </w:rPr>
      </w:pPr>
      <w:r w:rsidRPr="00AA78F8">
        <w:rPr>
          <w:rFonts w:cstheme="minorHAnsi"/>
          <w:b/>
          <w:sz w:val="24"/>
          <w:szCs w:val="24"/>
          <w:u w:val="single"/>
        </w:rPr>
        <w:t>Membership – Sara</w:t>
      </w:r>
    </w:p>
    <w:p w14:paraId="3EEC996E" w14:textId="6A8FF2D5" w:rsidR="00264153" w:rsidRPr="009F474F" w:rsidRDefault="009F474F" w:rsidP="00264153">
      <w:pPr>
        <w:pStyle w:val="ListParagraph"/>
        <w:numPr>
          <w:ilvl w:val="1"/>
          <w:numId w:val="1"/>
        </w:numPr>
        <w:spacing w:after="0" w:line="240" w:lineRule="auto"/>
        <w:rPr>
          <w:rFonts w:cstheme="minorHAnsi"/>
          <w:bCs/>
          <w:sz w:val="24"/>
          <w:szCs w:val="24"/>
        </w:rPr>
      </w:pPr>
      <w:r w:rsidRPr="009F474F">
        <w:rPr>
          <w:rFonts w:cstheme="minorHAnsi"/>
          <w:bCs/>
          <w:sz w:val="24"/>
          <w:szCs w:val="24"/>
        </w:rPr>
        <w:t>Sara reported a new member this quarter. She will have a report on membership next month.</w:t>
      </w:r>
      <w:r w:rsidR="00AA78F8">
        <w:rPr>
          <w:rFonts w:cstheme="minorHAnsi"/>
          <w:bCs/>
          <w:sz w:val="24"/>
          <w:szCs w:val="24"/>
        </w:rPr>
        <w:br/>
      </w:r>
    </w:p>
    <w:p w14:paraId="0D78A8C8" w14:textId="713E5600" w:rsidR="009F474F" w:rsidRPr="00AA78F8" w:rsidRDefault="009F474F" w:rsidP="009F474F">
      <w:pPr>
        <w:pStyle w:val="ListParagraph"/>
        <w:numPr>
          <w:ilvl w:val="0"/>
          <w:numId w:val="1"/>
        </w:numPr>
        <w:spacing w:after="0" w:line="240" w:lineRule="auto"/>
        <w:rPr>
          <w:rFonts w:cstheme="minorHAnsi"/>
          <w:b/>
          <w:sz w:val="24"/>
          <w:szCs w:val="24"/>
          <w:u w:val="single"/>
        </w:rPr>
      </w:pPr>
      <w:r w:rsidRPr="00AA78F8">
        <w:rPr>
          <w:rFonts w:cstheme="minorHAnsi"/>
          <w:b/>
          <w:sz w:val="24"/>
          <w:szCs w:val="24"/>
          <w:u w:val="single"/>
        </w:rPr>
        <w:t>Foundation – Lonny</w:t>
      </w:r>
    </w:p>
    <w:p w14:paraId="11CF24F9" w14:textId="065C72BE" w:rsidR="00AA78F8" w:rsidRDefault="009F474F" w:rsidP="00AA78F8">
      <w:pPr>
        <w:pStyle w:val="ListParagraph"/>
        <w:numPr>
          <w:ilvl w:val="1"/>
          <w:numId w:val="1"/>
        </w:numPr>
        <w:spacing w:after="0" w:line="240" w:lineRule="auto"/>
        <w:rPr>
          <w:rFonts w:cstheme="minorHAnsi"/>
          <w:bCs/>
          <w:sz w:val="24"/>
          <w:szCs w:val="24"/>
        </w:rPr>
      </w:pPr>
      <w:r w:rsidRPr="009F474F">
        <w:rPr>
          <w:rFonts w:cstheme="minorHAnsi"/>
          <w:bCs/>
          <w:sz w:val="24"/>
          <w:szCs w:val="24"/>
        </w:rPr>
        <w:t>Lonny reported $8,000 donated to the Foundation against a goal of $20,000. Historically, RI has noted November as Foundation</w:t>
      </w:r>
      <w:r>
        <w:rPr>
          <w:rFonts w:cstheme="minorHAnsi"/>
          <w:b/>
          <w:sz w:val="24"/>
          <w:szCs w:val="24"/>
        </w:rPr>
        <w:t xml:space="preserve"> </w:t>
      </w:r>
      <w:r w:rsidRPr="009F474F">
        <w:rPr>
          <w:rFonts w:cstheme="minorHAnsi"/>
          <w:bCs/>
          <w:sz w:val="24"/>
          <w:szCs w:val="24"/>
        </w:rPr>
        <w:t>Month, but this is transitioning to February under “Share the Love” theme.</w:t>
      </w:r>
      <w:r w:rsidR="00AA78F8">
        <w:rPr>
          <w:rFonts w:cstheme="minorHAnsi"/>
          <w:bCs/>
          <w:sz w:val="24"/>
          <w:szCs w:val="24"/>
        </w:rPr>
        <w:br/>
      </w:r>
    </w:p>
    <w:p w14:paraId="23AA91C8" w14:textId="32D3A72E" w:rsidR="00AA78F8" w:rsidRPr="00AA78F8" w:rsidRDefault="00AA78F8" w:rsidP="00AA78F8">
      <w:pPr>
        <w:pStyle w:val="ListParagraph"/>
        <w:numPr>
          <w:ilvl w:val="0"/>
          <w:numId w:val="1"/>
        </w:numPr>
        <w:spacing w:after="0" w:line="240" w:lineRule="auto"/>
        <w:rPr>
          <w:rFonts w:cstheme="minorHAnsi"/>
          <w:b/>
          <w:sz w:val="24"/>
          <w:szCs w:val="24"/>
          <w:u w:val="single"/>
        </w:rPr>
      </w:pPr>
      <w:r w:rsidRPr="00AA78F8">
        <w:rPr>
          <w:rFonts w:cstheme="minorHAnsi"/>
          <w:b/>
          <w:sz w:val="24"/>
          <w:szCs w:val="24"/>
          <w:u w:val="single"/>
        </w:rPr>
        <w:t>Website – Ted</w:t>
      </w:r>
    </w:p>
    <w:p w14:paraId="3230F7F6" w14:textId="3C245685" w:rsidR="00AA78F8" w:rsidRDefault="00AA78F8" w:rsidP="00AA78F8">
      <w:pPr>
        <w:pStyle w:val="ListParagraph"/>
        <w:numPr>
          <w:ilvl w:val="1"/>
          <w:numId w:val="1"/>
        </w:numPr>
        <w:spacing w:after="0" w:line="240" w:lineRule="auto"/>
        <w:rPr>
          <w:rFonts w:cstheme="minorHAnsi"/>
          <w:bCs/>
          <w:sz w:val="24"/>
          <w:szCs w:val="24"/>
        </w:rPr>
      </w:pPr>
      <w:r>
        <w:rPr>
          <w:rFonts w:cstheme="minorHAnsi"/>
          <w:bCs/>
          <w:sz w:val="24"/>
          <w:szCs w:val="24"/>
        </w:rPr>
        <w:t>Ted reported updates will be coming to our website. Key areas include: adding new/current information; moving historical information; reducing the density of the pages to better fit handheld devices.</w:t>
      </w:r>
      <w:r>
        <w:rPr>
          <w:rFonts w:cstheme="minorHAnsi"/>
          <w:bCs/>
          <w:sz w:val="24"/>
          <w:szCs w:val="24"/>
        </w:rPr>
        <w:br/>
      </w:r>
    </w:p>
    <w:p w14:paraId="4B162974" w14:textId="0AEDDB1F" w:rsidR="00AA78F8" w:rsidRPr="00AA78F8" w:rsidRDefault="00AA78F8" w:rsidP="00AA78F8">
      <w:pPr>
        <w:pStyle w:val="ListParagraph"/>
        <w:numPr>
          <w:ilvl w:val="0"/>
          <w:numId w:val="1"/>
        </w:numPr>
        <w:spacing w:after="0" w:line="240" w:lineRule="auto"/>
        <w:rPr>
          <w:rFonts w:cstheme="minorHAnsi"/>
          <w:b/>
          <w:sz w:val="24"/>
          <w:szCs w:val="24"/>
          <w:u w:val="single"/>
        </w:rPr>
      </w:pPr>
      <w:r w:rsidRPr="00AA78F8">
        <w:rPr>
          <w:rFonts w:cstheme="minorHAnsi"/>
          <w:b/>
          <w:sz w:val="24"/>
          <w:szCs w:val="24"/>
          <w:u w:val="single"/>
        </w:rPr>
        <w:t>Ending Human Trafficking – Eli</w:t>
      </w:r>
    </w:p>
    <w:p w14:paraId="00380D6E" w14:textId="0DA93363" w:rsidR="00AA78F8" w:rsidRDefault="00AA78F8" w:rsidP="00AA78F8">
      <w:pPr>
        <w:pStyle w:val="ListParagraph"/>
        <w:numPr>
          <w:ilvl w:val="1"/>
          <w:numId w:val="1"/>
        </w:numPr>
        <w:spacing w:after="0" w:line="240" w:lineRule="auto"/>
        <w:rPr>
          <w:rFonts w:cstheme="minorHAnsi"/>
          <w:bCs/>
          <w:sz w:val="24"/>
          <w:szCs w:val="24"/>
        </w:rPr>
      </w:pPr>
      <w:r>
        <w:rPr>
          <w:rFonts w:cstheme="minorHAnsi"/>
          <w:bCs/>
          <w:sz w:val="24"/>
          <w:szCs w:val="24"/>
        </w:rPr>
        <w:t>Eli reported $205 of gift cards recently delivered to Youth Drop</w:t>
      </w:r>
      <w:r w:rsidR="003715CC">
        <w:rPr>
          <w:rFonts w:cstheme="minorHAnsi"/>
          <w:bCs/>
          <w:sz w:val="24"/>
          <w:szCs w:val="24"/>
        </w:rPr>
        <w:t>-</w:t>
      </w:r>
      <w:r>
        <w:rPr>
          <w:rFonts w:cstheme="minorHAnsi"/>
          <w:bCs/>
          <w:sz w:val="24"/>
          <w:szCs w:val="24"/>
        </w:rPr>
        <w:t>In Center</w:t>
      </w:r>
    </w:p>
    <w:p w14:paraId="0818D092" w14:textId="396C4C42" w:rsidR="00AA78F8" w:rsidRPr="00AA78F8" w:rsidRDefault="00AA78F8" w:rsidP="00AA78F8">
      <w:pPr>
        <w:pStyle w:val="ListParagraph"/>
        <w:numPr>
          <w:ilvl w:val="0"/>
          <w:numId w:val="1"/>
        </w:numPr>
        <w:spacing w:after="0" w:line="240" w:lineRule="auto"/>
        <w:rPr>
          <w:rFonts w:cstheme="minorHAnsi"/>
          <w:bCs/>
          <w:sz w:val="24"/>
          <w:szCs w:val="24"/>
        </w:rPr>
      </w:pPr>
      <w:r>
        <w:rPr>
          <w:rFonts w:cstheme="minorHAnsi"/>
          <w:b/>
          <w:sz w:val="24"/>
          <w:szCs w:val="24"/>
          <w:u w:val="single"/>
        </w:rPr>
        <w:lastRenderedPageBreak/>
        <w:t>Public Image and Brewers Bourbon Bazaar (BBB) Promotion – Mark</w:t>
      </w:r>
    </w:p>
    <w:p w14:paraId="63EE5F2C" w14:textId="08303B01" w:rsidR="00AA78F8" w:rsidRDefault="00257C59" w:rsidP="00AA78F8">
      <w:pPr>
        <w:pStyle w:val="ListParagraph"/>
        <w:numPr>
          <w:ilvl w:val="1"/>
          <w:numId w:val="1"/>
        </w:numPr>
        <w:spacing w:after="0" w:line="240" w:lineRule="auto"/>
        <w:rPr>
          <w:rFonts w:cstheme="minorHAnsi"/>
          <w:bCs/>
          <w:sz w:val="24"/>
          <w:szCs w:val="24"/>
        </w:rPr>
      </w:pPr>
      <w:r>
        <w:rPr>
          <w:rFonts w:cstheme="minorHAnsi"/>
          <w:bCs/>
          <w:sz w:val="24"/>
          <w:szCs w:val="24"/>
        </w:rPr>
        <w:t>Public Image has</w:t>
      </w:r>
      <w:r w:rsidR="00AA78F8" w:rsidRPr="00AA78F8">
        <w:rPr>
          <w:rFonts w:cstheme="minorHAnsi"/>
          <w:bCs/>
          <w:sz w:val="24"/>
          <w:szCs w:val="24"/>
        </w:rPr>
        <w:t xml:space="preserve"> sent 4 press releases for BBB</w:t>
      </w:r>
    </w:p>
    <w:p w14:paraId="0E8F9066" w14:textId="7963049A" w:rsidR="00AA78F8" w:rsidRDefault="00AA78F8" w:rsidP="00AA78F8">
      <w:pPr>
        <w:pStyle w:val="ListParagraph"/>
        <w:numPr>
          <w:ilvl w:val="1"/>
          <w:numId w:val="1"/>
        </w:numPr>
        <w:spacing w:after="0" w:line="240" w:lineRule="auto"/>
        <w:rPr>
          <w:rFonts w:cstheme="minorHAnsi"/>
          <w:bCs/>
          <w:sz w:val="24"/>
          <w:szCs w:val="24"/>
        </w:rPr>
      </w:pPr>
      <w:r>
        <w:rPr>
          <w:rFonts w:cstheme="minorHAnsi"/>
          <w:bCs/>
          <w:sz w:val="24"/>
          <w:szCs w:val="24"/>
        </w:rPr>
        <w:t xml:space="preserve">Our public image booth will be set up </w:t>
      </w:r>
      <w:r w:rsidR="00257C59">
        <w:rPr>
          <w:rFonts w:cstheme="minorHAnsi"/>
          <w:bCs/>
          <w:sz w:val="24"/>
          <w:szCs w:val="24"/>
        </w:rPr>
        <w:t xml:space="preserve">at the event </w:t>
      </w:r>
      <w:r>
        <w:rPr>
          <w:rFonts w:cstheme="minorHAnsi"/>
          <w:bCs/>
          <w:sz w:val="24"/>
          <w:szCs w:val="24"/>
        </w:rPr>
        <w:t>– needs 2 volunteers to staff</w:t>
      </w:r>
    </w:p>
    <w:p w14:paraId="18BCFD0C" w14:textId="36E08B3D" w:rsidR="00AA78F8" w:rsidRPr="00AA78F8" w:rsidRDefault="00257C59" w:rsidP="00AA78F8">
      <w:pPr>
        <w:pStyle w:val="ListParagraph"/>
        <w:numPr>
          <w:ilvl w:val="1"/>
          <w:numId w:val="1"/>
        </w:numPr>
        <w:spacing w:after="0" w:line="240" w:lineRule="auto"/>
        <w:rPr>
          <w:rFonts w:cstheme="minorHAnsi"/>
          <w:bCs/>
          <w:sz w:val="24"/>
          <w:szCs w:val="24"/>
        </w:rPr>
      </w:pPr>
      <w:r>
        <w:rPr>
          <w:rFonts w:cstheme="minorHAnsi"/>
          <w:bCs/>
          <w:sz w:val="24"/>
          <w:szCs w:val="24"/>
        </w:rPr>
        <w:t>Planning a booth enticement contest of a $250 drawing ($125+$75+$50) to listen, learn, fill out name and contact info, and choose your voting box answering the question of what impact did SSR have in the past year</w:t>
      </w:r>
    </w:p>
    <w:p w14:paraId="03B1E2FB" w14:textId="77777777" w:rsidR="00D31EE9" w:rsidRPr="00D31EE9" w:rsidRDefault="00D31EE9" w:rsidP="00D31EE9">
      <w:pPr>
        <w:pStyle w:val="ListParagraph"/>
        <w:spacing w:after="0" w:line="240" w:lineRule="auto"/>
        <w:ind w:left="1080"/>
        <w:rPr>
          <w:rFonts w:cstheme="minorHAnsi"/>
          <w:b/>
          <w:sz w:val="24"/>
          <w:szCs w:val="24"/>
        </w:rPr>
      </w:pPr>
    </w:p>
    <w:p w14:paraId="6206917F" w14:textId="26E07F90" w:rsidR="006B7801" w:rsidRDefault="00A53616">
      <w:pPr>
        <w:pStyle w:val="ListParagraph"/>
        <w:spacing w:after="0" w:line="240" w:lineRule="auto"/>
        <w:ind w:left="0"/>
        <w:rPr>
          <w:rFonts w:cstheme="minorHAnsi"/>
          <w:bCs/>
          <w:sz w:val="24"/>
          <w:szCs w:val="24"/>
        </w:rPr>
      </w:pPr>
      <w:r>
        <w:rPr>
          <w:rFonts w:cstheme="minorHAnsi"/>
          <w:bCs/>
          <w:sz w:val="24"/>
          <w:szCs w:val="24"/>
        </w:rPr>
        <w:t xml:space="preserve">The meeting ended with </w:t>
      </w:r>
      <w:r w:rsidR="00257C59">
        <w:rPr>
          <w:rFonts w:cstheme="minorHAnsi"/>
          <w:bCs/>
          <w:sz w:val="24"/>
          <w:szCs w:val="24"/>
        </w:rPr>
        <w:t>Lonny moving</w:t>
      </w:r>
      <w:r>
        <w:rPr>
          <w:rFonts w:cstheme="minorHAnsi"/>
          <w:bCs/>
          <w:sz w:val="24"/>
          <w:szCs w:val="24"/>
        </w:rPr>
        <w:t xml:space="preserve"> to adjourn, </w:t>
      </w:r>
      <w:r w:rsidR="00257C59">
        <w:rPr>
          <w:rFonts w:cstheme="minorHAnsi"/>
          <w:bCs/>
          <w:sz w:val="24"/>
          <w:szCs w:val="24"/>
        </w:rPr>
        <w:t>Roger</w:t>
      </w:r>
      <w:r w:rsidR="00F854F7">
        <w:rPr>
          <w:rFonts w:cstheme="minorHAnsi"/>
          <w:bCs/>
          <w:sz w:val="24"/>
          <w:szCs w:val="24"/>
        </w:rPr>
        <w:t xml:space="preserve"> </w:t>
      </w:r>
      <w:r>
        <w:rPr>
          <w:rFonts w:cstheme="minorHAnsi"/>
          <w:bCs/>
          <w:sz w:val="24"/>
          <w:szCs w:val="24"/>
        </w:rPr>
        <w:t>second</w:t>
      </w:r>
      <w:r w:rsidR="00257C59">
        <w:rPr>
          <w:rFonts w:cstheme="minorHAnsi"/>
          <w:bCs/>
          <w:sz w:val="24"/>
          <w:szCs w:val="24"/>
        </w:rPr>
        <w:t xml:space="preserve">ing </w:t>
      </w:r>
      <w:r w:rsidR="00F854F7">
        <w:rPr>
          <w:rFonts w:cstheme="minorHAnsi"/>
          <w:bCs/>
          <w:sz w:val="24"/>
          <w:szCs w:val="24"/>
        </w:rPr>
        <w:t xml:space="preserve"> the motion</w:t>
      </w:r>
      <w:r>
        <w:rPr>
          <w:rFonts w:cstheme="minorHAnsi"/>
          <w:bCs/>
          <w:sz w:val="24"/>
          <w:szCs w:val="24"/>
        </w:rPr>
        <w:t xml:space="preserve">, </w:t>
      </w:r>
      <w:r w:rsidR="00F854F7">
        <w:rPr>
          <w:rFonts w:cstheme="minorHAnsi"/>
          <w:bCs/>
          <w:sz w:val="24"/>
          <w:szCs w:val="24"/>
        </w:rPr>
        <w:t xml:space="preserve">it was </w:t>
      </w:r>
      <w:r>
        <w:rPr>
          <w:rFonts w:cstheme="minorHAnsi"/>
          <w:bCs/>
          <w:sz w:val="24"/>
          <w:szCs w:val="24"/>
        </w:rPr>
        <w:t xml:space="preserve">voted </w:t>
      </w:r>
      <w:r w:rsidR="00F854F7">
        <w:rPr>
          <w:rFonts w:cstheme="minorHAnsi"/>
          <w:bCs/>
          <w:sz w:val="24"/>
          <w:szCs w:val="24"/>
        </w:rPr>
        <w:t xml:space="preserve">on, </w:t>
      </w:r>
      <w:r>
        <w:rPr>
          <w:rFonts w:cstheme="minorHAnsi"/>
          <w:bCs/>
          <w:sz w:val="24"/>
          <w:szCs w:val="24"/>
        </w:rPr>
        <w:t xml:space="preserve">and </w:t>
      </w:r>
      <w:r w:rsidR="00F854F7">
        <w:rPr>
          <w:rFonts w:cstheme="minorHAnsi"/>
          <w:bCs/>
          <w:sz w:val="24"/>
          <w:szCs w:val="24"/>
        </w:rPr>
        <w:t xml:space="preserve">the meeting was </w:t>
      </w:r>
      <w:r>
        <w:rPr>
          <w:rFonts w:cstheme="minorHAnsi"/>
          <w:bCs/>
          <w:sz w:val="24"/>
          <w:szCs w:val="24"/>
        </w:rPr>
        <w:t>adjourned.</w:t>
      </w:r>
    </w:p>
    <w:p w14:paraId="31089EDD" w14:textId="7556C090" w:rsidR="006B7801" w:rsidRDefault="00A53616">
      <w:pPr>
        <w:pStyle w:val="ListParagraph"/>
        <w:spacing w:after="0" w:line="240" w:lineRule="auto"/>
        <w:ind w:left="0"/>
        <w:rPr>
          <w:rFonts w:cstheme="minorHAnsi"/>
          <w:b/>
          <w:bCs/>
          <w:sz w:val="24"/>
          <w:szCs w:val="24"/>
          <w:u w:val="single"/>
        </w:rPr>
      </w:pPr>
      <w:r>
        <w:rPr>
          <w:rFonts w:cstheme="minorHAnsi"/>
          <w:bCs/>
          <w:sz w:val="24"/>
          <w:szCs w:val="24"/>
        </w:rPr>
        <w:t xml:space="preserve">The next meeting is </w:t>
      </w:r>
      <w:r w:rsidR="00257C59">
        <w:rPr>
          <w:rFonts w:cstheme="minorHAnsi"/>
          <w:bCs/>
          <w:sz w:val="24"/>
          <w:szCs w:val="24"/>
        </w:rPr>
        <w:t>October 28</w:t>
      </w:r>
      <w:r w:rsidR="00257C59" w:rsidRPr="00257C59">
        <w:rPr>
          <w:rFonts w:cstheme="minorHAnsi"/>
          <w:bCs/>
          <w:sz w:val="24"/>
          <w:szCs w:val="24"/>
          <w:vertAlign w:val="superscript"/>
        </w:rPr>
        <w:t>th</w:t>
      </w:r>
      <w:r w:rsidR="00257C59">
        <w:rPr>
          <w:rFonts w:cstheme="minorHAnsi"/>
          <w:bCs/>
          <w:sz w:val="24"/>
          <w:szCs w:val="24"/>
        </w:rPr>
        <w:t>,</w:t>
      </w:r>
      <w:r>
        <w:rPr>
          <w:rFonts w:cstheme="minorHAnsi"/>
          <w:bCs/>
          <w:sz w:val="24"/>
          <w:szCs w:val="24"/>
        </w:rPr>
        <w:t xml:space="preserve"> 7 am</w:t>
      </w:r>
      <w:r w:rsidR="00F854F7">
        <w:rPr>
          <w:rFonts w:cstheme="minorHAnsi"/>
          <w:bCs/>
          <w:sz w:val="24"/>
          <w:szCs w:val="24"/>
        </w:rPr>
        <w:t>,</w:t>
      </w:r>
      <w:r>
        <w:rPr>
          <w:rFonts w:cstheme="minorHAnsi"/>
          <w:bCs/>
          <w:sz w:val="24"/>
          <w:szCs w:val="24"/>
        </w:rPr>
        <w:t xml:space="preserve"> via Zoom.</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bCs/>
          <w:sz w:val="24"/>
          <w:szCs w:val="24"/>
          <w:u w:val="single"/>
        </w:rPr>
        <w:br/>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257C59"/>
    <w:rsid w:val="00264153"/>
    <w:rsid w:val="003424B9"/>
    <w:rsid w:val="003715CC"/>
    <w:rsid w:val="00385C96"/>
    <w:rsid w:val="00393D1A"/>
    <w:rsid w:val="003C0F67"/>
    <w:rsid w:val="004C17CF"/>
    <w:rsid w:val="004F64A6"/>
    <w:rsid w:val="0066279C"/>
    <w:rsid w:val="006B7801"/>
    <w:rsid w:val="006C40FF"/>
    <w:rsid w:val="00742F59"/>
    <w:rsid w:val="007E6A71"/>
    <w:rsid w:val="008D0926"/>
    <w:rsid w:val="00900F9F"/>
    <w:rsid w:val="009215C5"/>
    <w:rsid w:val="009C582B"/>
    <w:rsid w:val="009F474F"/>
    <w:rsid w:val="009F4C96"/>
    <w:rsid w:val="00A5226D"/>
    <w:rsid w:val="00A53616"/>
    <w:rsid w:val="00A82AC8"/>
    <w:rsid w:val="00AA78F8"/>
    <w:rsid w:val="00AF7F1F"/>
    <w:rsid w:val="00C71892"/>
    <w:rsid w:val="00C72D40"/>
    <w:rsid w:val="00D17A18"/>
    <w:rsid w:val="00D31EE9"/>
    <w:rsid w:val="00D779C1"/>
    <w:rsid w:val="00EB4423"/>
    <w:rsid w:val="00F068DD"/>
    <w:rsid w:val="00F8299D"/>
    <w:rsid w:val="00F854F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5</cp:revision>
  <cp:lastPrinted>2021-05-26T14:38:00Z</cp:lastPrinted>
  <dcterms:created xsi:type="dcterms:W3CDTF">2021-09-28T16:41:00Z</dcterms:created>
  <dcterms:modified xsi:type="dcterms:W3CDTF">2021-10-28T01:35:00Z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