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64" w:rsidRPr="00571BE3" w:rsidRDefault="00DC5FB0" w:rsidP="00B00152">
      <w:pPr>
        <w:spacing w:after="0" w:line="240" w:lineRule="auto"/>
        <w:jc w:val="center"/>
        <w:rPr>
          <w:rFonts w:ascii="Times New Roman" w:hAnsi="Times New Roman"/>
          <w:b/>
          <w:sz w:val="24"/>
          <w:szCs w:val="24"/>
        </w:rPr>
      </w:pPr>
      <w:r w:rsidRPr="00571BE3">
        <w:rPr>
          <w:rFonts w:ascii="Times New Roman" w:hAnsi="Times New Roman"/>
          <w:b/>
          <w:sz w:val="24"/>
          <w:szCs w:val="24"/>
        </w:rPr>
        <w:t>District 7890 Rotary Foundation Financial Management Plan</w:t>
      </w:r>
    </w:p>
    <w:p w:rsidR="00DC5FB0" w:rsidRPr="00571BE3" w:rsidRDefault="00DC5FB0" w:rsidP="000905F6">
      <w:pPr>
        <w:spacing w:after="0" w:line="240" w:lineRule="auto"/>
        <w:rPr>
          <w:rFonts w:ascii="Times New Roman" w:hAnsi="Times New Roman"/>
          <w:b/>
          <w:sz w:val="24"/>
          <w:szCs w:val="24"/>
        </w:rPr>
      </w:pPr>
    </w:p>
    <w:p w:rsidR="00AD4A64" w:rsidRPr="00571BE3" w:rsidRDefault="00AD4A64" w:rsidP="000905F6">
      <w:pPr>
        <w:spacing w:after="0" w:line="240" w:lineRule="auto"/>
        <w:rPr>
          <w:rFonts w:ascii="Times New Roman" w:hAnsi="Times New Roman"/>
          <w:sz w:val="24"/>
          <w:szCs w:val="24"/>
        </w:rPr>
      </w:pPr>
      <w:r w:rsidRPr="00571BE3">
        <w:rPr>
          <w:rFonts w:ascii="Times New Roman" w:hAnsi="Times New Roman"/>
          <w:sz w:val="24"/>
          <w:szCs w:val="24"/>
        </w:rPr>
        <w:t>T</w:t>
      </w:r>
      <w:r w:rsidR="00F46293" w:rsidRPr="00571BE3">
        <w:rPr>
          <w:rFonts w:ascii="Times New Roman" w:hAnsi="Times New Roman"/>
          <w:sz w:val="24"/>
          <w:szCs w:val="24"/>
        </w:rPr>
        <w:t xml:space="preserve">his </w:t>
      </w:r>
      <w:r w:rsidRPr="00571BE3">
        <w:rPr>
          <w:rFonts w:ascii="Times New Roman" w:hAnsi="Times New Roman"/>
          <w:sz w:val="24"/>
          <w:szCs w:val="24"/>
        </w:rPr>
        <w:t>is District 7</w:t>
      </w:r>
      <w:r w:rsidR="000B33E0" w:rsidRPr="00571BE3">
        <w:rPr>
          <w:rFonts w:ascii="Times New Roman" w:hAnsi="Times New Roman"/>
          <w:sz w:val="24"/>
          <w:szCs w:val="24"/>
        </w:rPr>
        <w:t>89</w:t>
      </w:r>
      <w:r w:rsidRPr="00571BE3">
        <w:rPr>
          <w:rFonts w:ascii="Times New Roman" w:hAnsi="Times New Roman"/>
          <w:sz w:val="24"/>
          <w:szCs w:val="24"/>
        </w:rPr>
        <w:t xml:space="preserve">0’s </w:t>
      </w:r>
      <w:r w:rsidR="00F46293" w:rsidRPr="00571BE3">
        <w:rPr>
          <w:rFonts w:ascii="Times New Roman" w:hAnsi="Times New Roman"/>
          <w:sz w:val="24"/>
          <w:szCs w:val="24"/>
        </w:rPr>
        <w:t xml:space="preserve">plan for managing </w:t>
      </w:r>
      <w:r w:rsidR="009C4E9A" w:rsidRPr="00571BE3">
        <w:rPr>
          <w:rFonts w:ascii="Times New Roman" w:hAnsi="Times New Roman"/>
          <w:sz w:val="24"/>
          <w:szCs w:val="24"/>
        </w:rPr>
        <w:t>Rotary Foundation funds received by the District</w:t>
      </w:r>
      <w:r w:rsidR="00F46293" w:rsidRPr="00571BE3">
        <w:rPr>
          <w:rFonts w:ascii="Times New Roman" w:hAnsi="Times New Roman"/>
          <w:sz w:val="24"/>
          <w:szCs w:val="24"/>
        </w:rPr>
        <w:t xml:space="preserve">.  </w:t>
      </w:r>
      <w:r w:rsidRPr="00571BE3">
        <w:rPr>
          <w:rFonts w:ascii="Times New Roman" w:hAnsi="Times New Roman"/>
          <w:sz w:val="24"/>
          <w:szCs w:val="24"/>
        </w:rPr>
        <w:t>T</w:t>
      </w:r>
      <w:r w:rsidR="00F46293" w:rsidRPr="00571BE3">
        <w:rPr>
          <w:rFonts w:ascii="Times New Roman" w:hAnsi="Times New Roman"/>
          <w:sz w:val="24"/>
          <w:szCs w:val="24"/>
        </w:rPr>
        <w:t xml:space="preserve">he </w:t>
      </w:r>
      <w:r w:rsidR="00791B95" w:rsidRPr="00571BE3">
        <w:rPr>
          <w:rFonts w:ascii="Times New Roman" w:hAnsi="Times New Roman"/>
          <w:sz w:val="24"/>
          <w:szCs w:val="24"/>
        </w:rPr>
        <w:t xml:space="preserve">plan’s </w:t>
      </w:r>
      <w:r w:rsidR="00F46293" w:rsidRPr="00571BE3">
        <w:rPr>
          <w:rFonts w:ascii="Times New Roman" w:hAnsi="Times New Roman"/>
          <w:sz w:val="24"/>
          <w:szCs w:val="24"/>
        </w:rPr>
        <w:t xml:space="preserve">scope is limited to the District’s stewardship over District Designated Funds (DDF) </w:t>
      </w:r>
      <w:r w:rsidR="00FD35E2" w:rsidRPr="00571BE3">
        <w:rPr>
          <w:rFonts w:ascii="Times New Roman" w:hAnsi="Times New Roman"/>
          <w:sz w:val="24"/>
          <w:szCs w:val="24"/>
        </w:rPr>
        <w:t xml:space="preserve">used for District Grants and Global Grants </w:t>
      </w:r>
      <w:r w:rsidR="00F46293" w:rsidRPr="00571BE3">
        <w:rPr>
          <w:rFonts w:ascii="Times New Roman" w:hAnsi="Times New Roman"/>
          <w:sz w:val="24"/>
          <w:szCs w:val="24"/>
        </w:rPr>
        <w:t xml:space="preserve">as </w:t>
      </w:r>
      <w:r w:rsidR="00740BED" w:rsidRPr="00571BE3">
        <w:rPr>
          <w:rFonts w:ascii="Times New Roman" w:hAnsi="Times New Roman"/>
          <w:sz w:val="24"/>
          <w:szCs w:val="24"/>
        </w:rPr>
        <w:t xml:space="preserve">defined and specified by The Rotary Foundation (TRF) in various documents </w:t>
      </w:r>
      <w:r w:rsidRPr="00571BE3">
        <w:rPr>
          <w:rFonts w:ascii="Times New Roman" w:hAnsi="Times New Roman"/>
          <w:sz w:val="24"/>
          <w:szCs w:val="24"/>
        </w:rPr>
        <w:t xml:space="preserve">comprising the </w:t>
      </w:r>
      <w:r w:rsidR="00EA2646" w:rsidRPr="00571BE3">
        <w:rPr>
          <w:rFonts w:ascii="Times New Roman" w:hAnsi="Times New Roman"/>
          <w:sz w:val="24"/>
          <w:szCs w:val="24"/>
        </w:rPr>
        <w:t>Rotary Foundation</w:t>
      </w:r>
      <w:r w:rsidRPr="00571BE3">
        <w:rPr>
          <w:rFonts w:ascii="Times New Roman" w:hAnsi="Times New Roman"/>
          <w:sz w:val="24"/>
          <w:szCs w:val="24"/>
        </w:rPr>
        <w:t>’s f</w:t>
      </w:r>
      <w:r w:rsidR="00EA2646" w:rsidRPr="00571BE3">
        <w:rPr>
          <w:rFonts w:ascii="Times New Roman" w:hAnsi="Times New Roman"/>
          <w:sz w:val="24"/>
          <w:szCs w:val="24"/>
        </w:rPr>
        <w:t xml:space="preserve">unding </w:t>
      </w:r>
      <w:r w:rsidRPr="00571BE3">
        <w:rPr>
          <w:rFonts w:ascii="Times New Roman" w:hAnsi="Times New Roman"/>
          <w:sz w:val="24"/>
          <w:szCs w:val="24"/>
        </w:rPr>
        <w:t>m</w:t>
      </w:r>
      <w:r w:rsidR="00EA2646" w:rsidRPr="00571BE3">
        <w:rPr>
          <w:rFonts w:ascii="Times New Roman" w:hAnsi="Times New Roman"/>
          <w:sz w:val="24"/>
          <w:szCs w:val="24"/>
        </w:rPr>
        <w:t>odel</w:t>
      </w:r>
      <w:r w:rsidR="000B33E0" w:rsidRPr="00571BE3">
        <w:rPr>
          <w:rFonts w:ascii="Times New Roman" w:hAnsi="Times New Roman"/>
          <w:sz w:val="24"/>
          <w:szCs w:val="24"/>
        </w:rPr>
        <w:t>.</w:t>
      </w:r>
    </w:p>
    <w:p w:rsidR="000B33E0" w:rsidRPr="00571BE3" w:rsidRDefault="000B33E0" w:rsidP="000905F6">
      <w:pPr>
        <w:spacing w:after="0" w:line="240" w:lineRule="auto"/>
        <w:rPr>
          <w:rFonts w:ascii="Times New Roman" w:hAnsi="Times New Roman"/>
          <w:sz w:val="24"/>
          <w:szCs w:val="24"/>
        </w:rPr>
      </w:pPr>
    </w:p>
    <w:p w:rsidR="00C9640A" w:rsidRPr="00571BE3" w:rsidRDefault="00740BED" w:rsidP="000905F6">
      <w:pPr>
        <w:spacing w:after="0" w:line="240" w:lineRule="auto"/>
        <w:rPr>
          <w:rFonts w:ascii="Times New Roman" w:hAnsi="Times New Roman"/>
          <w:sz w:val="24"/>
          <w:szCs w:val="24"/>
        </w:rPr>
      </w:pPr>
      <w:r w:rsidRPr="00571BE3">
        <w:rPr>
          <w:rFonts w:ascii="Times New Roman" w:hAnsi="Times New Roman"/>
          <w:sz w:val="24"/>
          <w:szCs w:val="24"/>
        </w:rPr>
        <w:t>Specifically excluded from this plan</w:t>
      </w:r>
      <w:r w:rsidR="00C23427" w:rsidRPr="00571BE3">
        <w:rPr>
          <w:rFonts w:ascii="Times New Roman" w:hAnsi="Times New Roman"/>
          <w:sz w:val="24"/>
          <w:szCs w:val="24"/>
        </w:rPr>
        <w:t xml:space="preserve"> </w:t>
      </w:r>
      <w:r w:rsidR="009934E2" w:rsidRPr="00571BE3">
        <w:rPr>
          <w:rFonts w:ascii="Times New Roman" w:hAnsi="Times New Roman"/>
          <w:sz w:val="24"/>
          <w:szCs w:val="24"/>
        </w:rPr>
        <w:t>does the management of those District 7890 funds have</w:t>
      </w:r>
      <w:r w:rsidRPr="00571BE3">
        <w:rPr>
          <w:rFonts w:ascii="Times New Roman" w:hAnsi="Times New Roman"/>
          <w:sz w:val="24"/>
          <w:szCs w:val="24"/>
        </w:rPr>
        <w:t xml:space="preserve"> to do </w:t>
      </w:r>
      <w:r w:rsidR="00791B95" w:rsidRPr="00571BE3">
        <w:rPr>
          <w:rFonts w:ascii="Times New Roman" w:hAnsi="Times New Roman"/>
          <w:sz w:val="24"/>
          <w:szCs w:val="24"/>
        </w:rPr>
        <w:t xml:space="preserve">solely </w:t>
      </w:r>
      <w:r w:rsidRPr="00571BE3">
        <w:rPr>
          <w:rFonts w:ascii="Times New Roman" w:hAnsi="Times New Roman"/>
          <w:sz w:val="24"/>
          <w:szCs w:val="24"/>
        </w:rPr>
        <w:t>with District operations.</w:t>
      </w:r>
      <w:r w:rsidR="00C9640A" w:rsidRPr="00571BE3">
        <w:rPr>
          <w:rFonts w:ascii="Times New Roman" w:hAnsi="Times New Roman"/>
          <w:sz w:val="24"/>
          <w:szCs w:val="24"/>
        </w:rPr>
        <w:t xml:space="preserve">  </w:t>
      </w:r>
    </w:p>
    <w:p w:rsidR="00AD4A64" w:rsidRPr="00571BE3" w:rsidRDefault="00AD4A64" w:rsidP="000905F6">
      <w:pPr>
        <w:spacing w:after="0" w:line="240" w:lineRule="auto"/>
        <w:rPr>
          <w:rFonts w:ascii="Times New Roman" w:hAnsi="Times New Roman"/>
          <w:sz w:val="24"/>
          <w:szCs w:val="24"/>
        </w:rPr>
      </w:pPr>
    </w:p>
    <w:p w:rsidR="00EA2646" w:rsidRPr="00571BE3" w:rsidRDefault="007520A2" w:rsidP="000905F6">
      <w:pPr>
        <w:spacing w:after="0" w:line="240" w:lineRule="auto"/>
        <w:rPr>
          <w:rFonts w:ascii="Times New Roman" w:hAnsi="Times New Roman"/>
          <w:sz w:val="24"/>
          <w:szCs w:val="24"/>
        </w:rPr>
      </w:pPr>
      <w:r w:rsidRPr="00571BE3">
        <w:rPr>
          <w:rFonts w:ascii="Times New Roman" w:hAnsi="Times New Roman"/>
          <w:sz w:val="24"/>
          <w:szCs w:val="24"/>
        </w:rPr>
        <w:t xml:space="preserve">The District </w:t>
      </w:r>
      <w:r w:rsidR="002B7D97" w:rsidRPr="00571BE3">
        <w:rPr>
          <w:rFonts w:ascii="Times New Roman" w:hAnsi="Times New Roman"/>
          <w:sz w:val="24"/>
          <w:szCs w:val="24"/>
        </w:rPr>
        <w:t>7</w:t>
      </w:r>
      <w:r w:rsidR="00193CDD" w:rsidRPr="00571BE3">
        <w:rPr>
          <w:rFonts w:ascii="Times New Roman" w:hAnsi="Times New Roman"/>
          <w:sz w:val="24"/>
          <w:szCs w:val="24"/>
        </w:rPr>
        <w:t>890</w:t>
      </w:r>
      <w:r w:rsidR="002B7D97" w:rsidRPr="00571BE3">
        <w:rPr>
          <w:rFonts w:ascii="Times New Roman" w:hAnsi="Times New Roman"/>
          <w:sz w:val="24"/>
          <w:szCs w:val="24"/>
        </w:rPr>
        <w:t xml:space="preserve"> </w:t>
      </w:r>
      <w:r w:rsidRPr="00571BE3">
        <w:rPr>
          <w:rFonts w:ascii="Times New Roman" w:hAnsi="Times New Roman"/>
          <w:sz w:val="24"/>
          <w:szCs w:val="24"/>
        </w:rPr>
        <w:t>Rotary Foundation Committee</w:t>
      </w:r>
      <w:r w:rsidR="00AB5330" w:rsidRPr="00571BE3">
        <w:rPr>
          <w:rFonts w:ascii="Times New Roman" w:hAnsi="Times New Roman"/>
          <w:sz w:val="24"/>
          <w:szCs w:val="24"/>
        </w:rPr>
        <w:t xml:space="preserve"> </w:t>
      </w:r>
      <w:r w:rsidRPr="00571BE3">
        <w:rPr>
          <w:rFonts w:ascii="Times New Roman" w:hAnsi="Times New Roman"/>
          <w:sz w:val="24"/>
          <w:szCs w:val="24"/>
        </w:rPr>
        <w:t xml:space="preserve">includes </w:t>
      </w:r>
      <w:r w:rsidR="00D71321" w:rsidRPr="00571BE3">
        <w:rPr>
          <w:rFonts w:ascii="Times New Roman" w:hAnsi="Times New Roman"/>
          <w:sz w:val="24"/>
          <w:szCs w:val="24"/>
        </w:rPr>
        <w:t xml:space="preserve">the </w:t>
      </w:r>
      <w:r w:rsidR="00EA2646" w:rsidRPr="00571BE3">
        <w:rPr>
          <w:rFonts w:ascii="Times New Roman" w:hAnsi="Times New Roman"/>
          <w:sz w:val="24"/>
          <w:szCs w:val="24"/>
        </w:rPr>
        <w:t xml:space="preserve">District </w:t>
      </w:r>
      <w:r w:rsidR="000D79CE" w:rsidRPr="00571BE3">
        <w:rPr>
          <w:rFonts w:ascii="Times New Roman" w:hAnsi="Times New Roman"/>
          <w:sz w:val="24"/>
          <w:szCs w:val="24"/>
        </w:rPr>
        <w:t xml:space="preserve">Rotary </w:t>
      </w:r>
      <w:r w:rsidR="00EA2646" w:rsidRPr="00571BE3">
        <w:rPr>
          <w:rFonts w:ascii="Times New Roman" w:hAnsi="Times New Roman"/>
          <w:sz w:val="24"/>
          <w:szCs w:val="24"/>
        </w:rPr>
        <w:t>Foundation Chair, District Governor,</w:t>
      </w:r>
      <w:r w:rsidR="00DC5FB0" w:rsidRPr="00571BE3">
        <w:rPr>
          <w:rFonts w:ascii="Times New Roman" w:hAnsi="Times New Roman"/>
          <w:sz w:val="24"/>
          <w:szCs w:val="24"/>
        </w:rPr>
        <w:t xml:space="preserve"> </w:t>
      </w:r>
      <w:r w:rsidR="009934E2">
        <w:rPr>
          <w:rFonts w:ascii="Times New Roman" w:hAnsi="Times New Roman"/>
          <w:sz w:val="24"/>
          <w:szCs w:val="24"/>
        </w:rPr>
        <w:t xml:space="preserve">Subcommittee Chairs of </w:t>
      </w:r>
      <w:r w:rsidR="00041182" w:rsidRPr="00571BE3">
        <w:rPr>
          <w:rFonts w:ascii="Times New Roman" w:hAnsi="Times New Roman"/>
          <w:sz w:val="24"/>
          <w:szCs w:val="24"/>
        </w:rPr>
        <w:t>Grants</w:t>
      </w:r>
      <w:r w:rsidR="009934E2">
        <w:rPr>
          <w:rFonts w:ascii="Times New Roman" w:hAnsi="Times New Roman"/>
          <w:sz w:val="24"/>
          <w:szCs w:val="24"/>
        </w:rPr>
        <w:t>,</w:t>
      </w:r>
      <w:r w:rsidR="00EA2646" w:rsidRPr="00571BE3">
        <w:rPr>
          <w:rFonts w:ascii="Times New Roman" w:hAnsi="Times New Roman"/>
          <w:sz w:val="24"/>
          <w:szCs w:val="24"/>
        </w:rPr>
        <w:t xml:space="preserve"> </w:t>
      </w:r>
      <w:r w:rsidR="009934E2">
        <w:rPr>
          <w:rFonts w:ascii="Times New Roman" w:hAnsi="Times New Roman"/>
          <w:sz w:val="24"/>
          <w:szCs w:val="24"/>
        </w:rPr>
        <w:t>District Fundraising</w:t>
      </w:r>
      <w:r w:rsidR="00041182" w:rsidRPr="00571BE3">
        <w:rPr>
          <w:rFonts w:ascii="Times New Roman" w:hAnsi="Times New Roman"/>
          <w:sz w:val="24"/>
          <w:szCs w:val="24"/>
        </w:rPr>
        <w:t xml:space="preserve">, </w:t>
      </w:r>
      <w:r w:rsidR="00EA2646" w:rsidRPr="00571BE3">
        <w:rPr>
          <w:rFonts w:ascii="Times New Roman" w:hAnsi="Times New Roman"/>
          <w:sz w:val="24"/>
          <w:szCs w:val="24"/>
        </w:rPr>
        <w:t>Polio</w:t>
      </w:r>
      <w:r w:rsidR="009934E2">
        <w:rPr>
          <w:rFonts w:ascii="Times New Roman" w:hAnsi="Times New Roman"/>
          <w:sz w:val="24"/>
          <w:szCs w:val="24"/>
        </w:rPr>
        <w:t>,</w:t>
      </w:r>
      <w:r w:rsidR="00193CDD" w:rsidRPr="00571BE3">
        <w:rPr>
          <w:rFonts w:ascii="Times New Roman" w:hAnsi="Times New Roman"/>
          <w:sz w:val="24"/>
          <w:szCs w:val="24"/>
        </w:rPr>
        <w:t xml:space="preserve"> Annual Giving, </w:t>
      </w:r>
      <w:r w:rsidR="009934E2">
        <w:rPr>
          <w:rFonts w:ascii="Times New Roman" w:hAnsi="Times New Roman"/>
          <w:sz w:val="24"/>
          <w:szCs w:val="24"/>
        </w:rPr>
        <w:t>Endowment/Major Gifts</w:t>
      </w:r>
      <w:r w:rsidR="00DC5FB0" w:rsidRPr="00571BE3">
        <w:rPr>
          <w:rFonts w:ascii="Times New Roman" w:hAnsi="Times New Roman"/>
          <w:sz w:val="24"/>
          <w:szCs w:val="24"/>
        </w:rPr>
        <w:t xml:space="preserve">, </w:t>
      </w:r>
      <w:r w:rsidR="009934E2">
        <w:rPr>
          <w:rFonts w:ascii="Times New Roman" w:hAnsi="Times New Roman"/>
          <w:sz w:val="24"/>
          <w:szCs w:val="24"/>
        </w:rPr>
        <w:t>Paul Harris Society</w:t>
      </w:r>
      <w:r w:rsidR="00193CDD" w:rsidRPr="00571BE3">
        <w:rPr>
          <w:rFonts w:ascii="Times New Roman" w:hAnsi="Times New Roman"/>
          <w:sz w:val="24"/>
          <w:szCs w:val="24"/>
        </w:rPr>
        <w:t>, VTT</w:t>
      </w:r>
      <w:r w:rsidR="009934E2">
        <w:rPr>
          <w:rFonts w:ascii="Times New Roman" w:hAnsi="Times New Roman"/>
          <w:sz w:val="24"/>
          <w:szCs w:val="24"/>
        </w:rPr>
        <w:t>, Stewardship and Alumni</w:t>
      </w:r>
      <w:r w:rsidR="00193CDD" w:rsidRPr="00571BE3">
        <w:rPr>
          <w:rFonts w:ascii="Times New Roman" w:hAnsi="Times New Roman"/>
          <w:sz w:val="24"/>
          <w:szCs w:val="24"/>
        </w:rPr>
        <w:t>.</w:t>
      </w:r>
      <w:r w:rsidR="005E6AEA" w:rsidRPr="00571BE3">
        <w:rPr>
          <w:rFonts w:ascii="Times New Roman" w:hAnsi="Times New Roman"/>
          <w:sz w:val="24"/>
          <w:szCs w:val="24"/>
        </w:rPr>
        <w:t xml:space="preserve">  The </w:t>
      </w:r>
      <w:r w:rsidR="00CB465C" w:rsidRPr="00571BE3">
        <w:rPr>
          <w:rFonts w:ascii="Times New Roman" w:hAnsi="Times New Roman"/>
          <w:sz w:val="24"/>
          <w:szCs w:val="24"/>
        </w:rPr>
        <w:t>District</w:t>
      </w:r>
      <w:r w:rsidR="00193CDD" w:rsidRPr="00571BE3">
        <w:rPr>
          <w:rFonts w:ascii="Times New Roman" w:hAnsi="Times New Roman"/>
          <w:sz w:val="24"/>
          <w:szCs w:val="24"/>
        </w:rPr>
        <w:t xml:space="preserve"> Governor-elect, </w:t>
      </w:r>
      <w:r w:rsidR="005E6AEA" w:rsidRPr="00571BE3">
        <w:rPr>
          <w:rFonts w:ascii="Times New Roman" w:hAnsi="Times New Roman"/>
          <w:sz w:val="24"/>
          <w:szCs w:val="24"/>
        </w:rPr>
        <w:t>District Governor-nominee and District Governor-nominee Designate are welcome to participate in meetings.</w:t>
      </w:r>
      <w:r w:rsidR="009934E2">
        <w:rPr>
          <w:rFonts w:ascii="Times New Roman" w:hAnsi="Times New Roman"/>
          <w:sz w:val="24"/>
          <w:szCs w:val="24"/>
        </w:rPr>
        <w:t xml:space="preserve"> </w:t>
      </w:r>
    </w:p>
    <w:p w:rsidR="005E6AEA" w:rsidRPr="00571BE3" w:rsidRDefault="005E6AEA" w:rsidP="000905F6">
      <w:pPr>
        <w:spacing w:after="0" w:line="240" w:lineRule="auto"/>
        <w:rPr>
          <w:rFonts w:ascii="Times New Roman" w:hAnsi="Times New Roman"/>
          <w:sz w:val="24"/>
          <w:szCs w:val="24"/>
        </w:rPr>
      </w:pPr>
    </w:p>
    <w:p w:rsidR="00AD4A64" w:rsidRPr="00571BE3" w:rsidRDefault="006B6D47" w:rsidP="000905F6">
      <w:pPr>
        <w:spacing w:after="0" w:line="240" w:lineRule="auto"/>
        <w:rPr>
          <w:rFonts w:ascii="Times New Roman" w:hAnsi="Times New Roman"/>
          <w:sz w:val="24"/>
          <w:szCs w:val="24"/>
        </w:rPr>
      </w:pPr>
      <w:r w:rsidRPr="00571BE3">
        <w:rPr>
          <w:rFonts w:ascii="Times New Roman" w:hAnsi="Times New Roman"/>
          <w:sz w:val="24"/>
          <w:szCs w:val="24"/>
        </w:rPr>
        <w:t>T</w:t>
      </w:r>
      <w:r w:rsidR="00740BED" w:rsidRPr="00571BE3">
        <w:rPr>
          <w:rFonts w:ascii="Times New Roman" w:hAnsi="Times New Roman"/>
          <w:sz w:val="24"/>
          <w:szCs w:val="24"/>
        </w:rPr>
        <w:t>he District</w:t>
      </w:r>
      <w:r w:rsidRPr="00571BE3">
        <w:rPr>
          <w:rFonts w:ascii="Times New Roman" w:hAnsi="Times New Roman"/>
          <w:sz w:val="24"/>
          <w:szCs w:val="24"/>
        </w:rPr>
        <w:t xml:space="preserve"> Grants Committee</w:t>
      </w:r>
      <w:r w:rsidR="00DC5FB0" w:rsidRPr="00571BE3">
        <w:rPr>
          <w:rFonts w:ascii="Times New Roman" w:hAnsi="Times New Roman"/>
          <w:sz w:val="24"/>
          <w:szCs w:val="24"/>
        </w:rPr>
        <w:t xml:space="preserve"> includes</w:t>
      </w:r>
      <w:r w:rsidR="005E6AEA" w:rsidRPr="00571BE3">
        <w:rPr>
          <w:rFonts w:ascii="Times New Roman" w:hAnsi="Times New Roman"/>
          <w:sz w:val="24"/>
          <w:szCs w:val="24"/>
        </w:rPr>
        <w:t xml:space="preserve"> the Grants </w:t>
      </w:r>
      <w:r w:rsidR="009934E2">
        <w:rPr>
          <w:rFonts w:ascii="Times New Roman" w:hAnsi="Times New Roman"/>
          <w:sz w:val="24"/>
          <w:szCs w:val="24"/>
        </w:rPr>
        <w:t xml:space="preserve">Subcommittee </w:t>
      </w:r>
      <w:r w:rsidR="005E6AEA" w:rsidRPr="00571BE3">
        <w:rPr>
          <w:rFonts w:ascii="Times New Roman" w:hAnsi="Times New Roman"/>
          <w:sz w:val="24"/>
          <w:szCs w:val="24"/>
        </w:rPr>
        <w:t>Chair</w:t>
      </w:r>
      <w:r w:rsidR="00193CDD" w:rsidRPr="00571BE3">
        <w:rPr>
          <w:rFonts w:ascii="Times New Roman" w:hAnsi="Times New Roman"/>
          <w:sz w:val="24"/>
          <w:szCs w:val="24"/>
        </w:rPr>
        <w:t xml:space="preserve">, </w:t>
      </w:r>
      <w:r w:rsidR="00DC5FB0" w:rsidRPr="00571BE3">
        <w:rPr>
          <w:rFonts w:ascii="Times New Roman" w:hAnsi="Times New Roman"/>
          <w:sz w:val="24"/>
          <w:szCs w:val="24"/>
        </w:rPr>
        <w:t>the Stewardship Chair</w:t>
      </w:r>
      <w:r w:rsidR="005E6AEA" w:rsidRPr="00571BE3">
        <w:rPr>
          <w:rFonts w:ascii="Times New Roman" w:hAnsi="Times New Roman"/>
          <w:sz w:val="24"/>
          <w:szCs w:val="24"/>
        </w:rPr>
        <w:t xml:space="preserve"> and</w:t>
      </w:r>
      <w:r w:rsidRPr="00571BE3">
        <w:rPr>
          <w:rFonts w:ascii="Times New Roman" w:hAnsi="Times New Roman"/>
          <w:sz w:val="24"/>
          <w:szCs w:val="24"/>
        </w:rPr>
        <w:t xml:space="preserve"> the District </w:t>
      </w:r>
      <w:r w:rsidR="000D79CE" w:rsidRPr="00571BE3">
        <w:rPr>
          <w:rFonts w:ascii="Times New Roman" w:hAnsi="Times New Roman"/>
          <w:sz w:val="24"/>
          <w:szCs w:val="24"/>
        </w:rPr>
        <w:t xml:space="preserve">Rotary </w:t>
      </w:r>
      <w:r w:rsidRPr="00571BE3">
        <w:rPr>
          <w:rFonts w:ascii="Times New Roman" w:hAnsi="Times New Roman"/>
          <w:sz w:val="24"/>
          <w:szCs w:val="24"/>
        </w:rPr>
        <w:t>Foundation Chair</w:t>
      </w:r>
      <w:r w:rsidR="00B63376" w:rsidRPr="00571BE3">
        <w:rPr>
          <w:rFonts w:ascii="Times New Roman" w:hAnsi="Times New Roman"/>
          <w:sz w:val="24"/>
          <w:szCs w:val="24"/>
        </w:rPr>
        <w:t>, with the consent and approval of the District Governor</w:t>
      </w:r>
      <w:r w:rsidR="000F64F9" w:rsidRPr="00571BE3">
        <w:rPr>
          <w:rFonts w:ascii="Times New Roman" w:hAnsi="Times New Roman"/>
          <w:sz w:val="24"/>
          <w:szCs w:val="24"/>
        </w:rPr>
        <w:t>.</w:t>
      </w:r>
      <w:r w:rsidR="00740BED" w:rsidRPr="00571BE3">
        <w:rPr>
          <w:rFonts w:ascii="Times New Roman" w:hAnsi="Times New Roman"/>
          <w:sz w:val="24"/>
          <w:szCs w:val="24"/>
        </w:rPr>
        <w:t xml:space="preserve"> </w:t>
      </w:r>
      <w:r w:rsidR="005E6AEA" w:rsidRPr="00571BE3">
        <w:rPr>
          <w:rFonts w:ascii="Times New Roman" w:hAnsi="Times New Roman"/>
          <w:sz w:val="24"/>
          <w:szCs w:val="24"/>
        </w:rPr>
        <w:t xml:space="preserve">The District </w:t>
      </w:r>
      <w:r w:rsidR="000D79CE" w:rsidRPr="00571BE3">
        <w:rPr>
          <w:rFonts w:ascii="Times New Roman" w:hAnsi="Times New Roman"/>
          <w:sz w:val="24"/>
          <w:szCs w:val="24"/>
        </w:rPr>
        <w:t xml:space="preserve">Rotary </w:t>
      </w:r>
      <w:r w:rsidR="005E6AEA" w:rsidRPr="00571BE3">
        <w:rPr>
          <w:rFonts w:ascii="Times New Roman" w:hAnsi="Times New Roman"/>
          <w:sz w:val="24"/>
          <w:szCs w:val="24"/>
        </w:rPr>
        <w:t>Foundation C</w:t>
      </w:r>
      <w:r w:rsidR="00DC5FB0" w:rsidRPr="00571BE3">
        <w:rPr>
          <w:rFonts w:ascii="Times New Roman" w:hAnsi="Times New Roman"/>
          <w:sz w:val="24"/>
          <w:szCs w:val="24"/>
        </w:rPr>
        <w:t>hair and the District Governor establish</w:t>
      </w:r>
      <w:r w:rsidR="005E6AEA" w:rsidRPr="00571BE3">
        <w:rPr>
          <w:rFonts w:ascii="Times New Roman" w:hAnsi="Times New Roman"/>
          <w:sz w:val="24"/>
          <w:szCs w:val="24"/>
        </w:rPr>
        <w:t xml:space="preserve"> the </w:t>
      </w:r>
      <w:r w:rsidR="00DC5FB0" w:rsidRPr="00571BE3">
        <w:rPr>
          <w:rFonts w:ascii="Times New Roman" w:hAnsi="Times New Roman"/>
          <w:sz w:val="24"/>
          <w:szCs w:val="24"/>
        </w:rPr>
        <w:t xml:space="preserve">percentage of </w:t>
      </w:r>
      <w:r w:rsidR="005E6AEA" w:rsidRPr="00571BE3">
        <w:rPr>
          <w:rFonts w:ascii="Times New Roman" w:hAnsi="Times New Roman"/>
          <w:sz w:val="24"/>
          <w:szCs w:val="24"/>
        </w:rPr>
        <w:t xml:space="preserve">funds to be allocated to </w:t>
      </w:r>
      <w:r w:rsidR="00DC5FB0" w:rsidRPr="00571BE3">
        <w:rPr>
          <w:rFonts w:ascii="Times New Roman" w:hAnsi="Times New Roman"/>
          <w:sz w:val="24"/>
          <w:szCs w:val="24"/>
        </w:rPr>
        <w:t>the District Grant</w:t>
      </w:r>
      <w:r w:rsidR="005E6AEA" w:rsidRPr="00571BE3">
        <w:rPr>
          <w:rFonts w:ascii="Times New Roman" w:hAnsi="Times New Roman"/>
          <w:sz w:val="24"/>
          <w:szCs w:val="24"/>
        </w:rPr>
        <w:t xml:space="preserve">.  </w:t>
      </w:r>
      <w:r w:rsidR="00791B95" w:rsidRPr="00571BE3">
        <w:rPr>
          <w:rFonts w:ascii="Times New Roman" w:hAnsi="Times New Roman"/>
          <w:sz w:val="24"/>
          <w:szCs w:val="24"/>
        </w:rPr>
        <w:t xml:space="preserve">The provisions of this </w:t>
      </w:r>
      <w:r w:rsidR="000D79CE" w:rsidRPr="00571BE3">
        <w:rPr>
          <w:rFonts w:ascii="Times New Roman" w:hAnsi="Times New Roman"/>
          <w:sz w:val="24"/>
          <w:szCs w:val="24"/>
        </w:rPr>
        <w:t xml:space="preserve">management </w:t>
      </w:r>
      <w:r w:rsidR="00252A0B" w:rsidRPr="00571BE3">
        <w:rPr>
          <w:rFonts w:ascii="Times New Roman" w:hAnsi="Times New Roman"/>
          <w:sz w:val="24"/>
          <w:szCs w:val="24"/>
        </w:rPr>
        <w:t xml:space="preserve">plan will </w:t>
      </w:r>
      <w:r w:rsidR="00130E13" w:rsidRPr="00571BE3">
        <w:rPr>
          <w:rFonts w:ascii="Times New Roman" w:hAnsi="Times New Roman"/>
          <w:sz w:val="24"/>
          <w:szCs w:val="24"/>
        </w:rPr>
        <w:t xml:space="preserve">apply </w:t>
      </w:r>
      <w:r w:rsidR="002B7D97" w:rsidRPr="00571BE3">
        <w:rPr>
          <w:rFonts w:ascii="Times New Roman" w:hAnsi="Times New Roman"/>
          <w:sz w:val="24"/>
          <w:szCs w:val="24"/>
        </w:rPr>
        <w:t xml:space="preserve">to </w:t>
      </w:r>
      <w:r w:rsidR="000D79CE" w:rsidRPr="00571BE3">
        <w:rPr>
          <w:rFonts w:ascii="Times New Roman" w:hAnsi="Times New Roman"/>
          <w:sz w:val="24"/>
          <w:szCs w:val="24"/>
        </w:rPr>
        <w:t xml:space="preserve">both District and </w:t>
      </w:r>
      <w:r w:rsidR="00252A0B" w:rsidRPr="00571BE3">
        <w:rPr>
          <w:rFonts w:ascii="Times New Roman" w:hAnsi="Times New Roman"/>
          <w:sz w:val="24"/>
          <w:szCs w:val="24"/>
        </w:rPr>
        <w:t>Global Grants.</w:t>
      </w:r>
      <w:r w:rsidR="001E36DE" w:rsidRPr="00571BE3">
        <w:rPr>
          <w:rFonts w:ascii="Times New Roman" w:hAnsi="Times New Roman"/>
          <w:sz w:val="24"/>
          <w:szCs w:val="24"/>
        </w:rPr>
        <w:t xml:space="preserve"> </w:t>
      </w:r>
    </w:p>
    <w:p w:rsidR="00F46293" w:rsidRPr="00571BE3" w:rsidRDefault="00F46293" w:rsidP="000905F6">
      <w:pPr>
        <w:spacing w:after="0" w:line="240" w:lineRule="auto"/>
        <w:rPr>
          <w:rFonts w:ascii="Times New Roman" w:hAnsi="Times New Roman"/>
          <w:sz w:val="24"/>
          <w:szCs w:val="24"/>
        </w:rPr>
      </w:pPr>
      <w:r w:rsidRPr="00571BE3">
        <w:rPr>
          <w:rFonts w:ascii="Times New Roman" w:hAnsi="Times New Roman"/>
          <w:sz w:val="24"/>
          <w:szCs w:val="24"/>
        </w:rPr>
        <w:t xml:space="preserve">The key to </w:t>
      </w:r>
      <w:r w:rsidR="00FD35E2" w:rsidRPr="00571BE3">
        <w:rPr>
          <w:rFonts w:ascii="Times New Roman" w:hAnsi="Times New Roman"/>
          <w:sz w:val="24"/>
          <w:szCs w:val="24"/>
        </w:rPr>
        <w:t xml:space="preserve">successful </w:t>
      </w:r>
      <w:r w:rsidR="002B7D97" w:rsidRPr="00571BE3">
        <w:rPr>
          <w:rFonts w:ascii="Times New Roman" w:hAnsi="Times New Roman"/>
          <w:sz w:val="24"/>
          <w:szCs w:val="24"/>
        </w:rPr>
        <w:t xml:space="preserve">financial </w:t>
      </w:r>
      <w:r w:rsidRPr="00571BE3">
        <w:rPr>
          <w:rFonts w:ascii="Times New Roman" w:hAnsi="Times New Roman"/>
          <w:sz w:val="24"/>
          <w:szCs w:val="24"/>
        </w:rPr>
        <w:t xml:space="preserve">management </w:t>
      </w:r>
      <w:r w:rsidR="002B7D97" w:rsidRPr="00571BE3">
        <w:rPr>
          <w:rFonts w:ascii="Times New Roman" w:hAnsi="Times New Roman"/>
          <w:sz w:val="24"/>
          <w:szCs w:val="24"/>
        </w:rPr>
        <w:t xml:space="preserve">of </w:t>
      </w:r>
      <w:r w:rsidR="000006DB" w:rsidRPr="00571BE3">
        <w:rPr>
          <w:rFonts w:ascii="Times New Roman" w:hAnsi="Times New Roman"/>
          <w:sz w:val="24"/>
          <w:szCs w:val="24"/>
        </w:rPr>
        <w:t xml:space="preserve">District </w:t>
      </w:r>
      <w:r w:rsidR="00252A0B" w:rsidRPr="00571BE3">
        <w:rPr>
          <w:rFonts w:ascii="Times New Roman" w:hAnsi="Times New Roman"/>
          <w:sz w:val="24"/>
          <w:szCs w:val="24"/>
        </w:rPr>
        <w:t xml:space="preserve">and Global </w:t>
      </w:r>
      <w:r w:rsidR="000006DB" w:rsidRPr="00571BE3">
        <w:rPr>
          <w:rFonts w:ascii="Times New Roman" w:hAnsi="Times New Roman"/>
          <w:sz w:val="24"/>
          <w:szCs w:val="24"/>
        </w:rPr>
        <w:t xml:space="preserve">Grants is </w:t>
      </w:r>
      <w:r w:rsidR="00FD35E2" w:rsidRPr="00571BE3">
        <w:rPr>
          <w:rFonts w:ascii="Times New Roman" w:hAnsi="Times New Roman"/>
          <w:sz w:val="24"/>
          <w:szCs w:val="24"/>
        </w:rPr>
        <w:t xml:space="preserve">an effective </w:t>
      </w:r>
      <w:r w:rsidR="000006DB" w:rsidRPr="00571BE3">
        <w:rPr>
          <w:rFonts w:ascii="Times New Roman" w:hAnsi="Times New Roman"/>
          <w:sz w:val="24"/>
          <w:szCs w:val="24"/>
        </w:rPr>
        <w:t xml:space="preserve">process </w:t>
      </w:r>
      <w:r w:rsidR="002B7D97" w:rsidRPr="00571BE3">
        <w:rPr>
          <w:rFonts w:ascii="Times New Roman" w:hAnsi="Times New Roman"/>
          <w:sz w:val="24"/>
          <w:szCs w:val="24"/>
        </w:rPr>
        <w:t xml:space="preserve">for </w:t>
      </w:r>
      <w:r w:rsidR="000006DB" w:rsidRPr="00571BE3">
        <w:rPr>
          <w:rFonts w:ascii="Times New Roman" w:hAnsi="Times New Roman"/>
          <w:sz w:val="24"/>
          <w:szCs w:val="24"/>
        </w:rPr>
        <w:t>administering the applications for</w:t>
      </w:r>
      <w:r w:rsidR="002B7D97" w:rsidRPr="00571BE3">
        <w:rPr>
          <w:rFonts w:ascii="Times New Roman" w:hAnsi="Times New Roman"/>
          <w:sz w:val="24"/>
          <w:szCs w:val="24"/>
        </w:rPr>
        <w:t>,</w:t>
      </w:r>
      <w:r w:rsidR="000006DB" w:rsidRPr="00571BE3">
        <w:rPr>
          <w:rFonts w:ascii="Times New Roman" w:hAnsi="Times New Roman"/>
          <w:sz w:val="24"/>
          <w:szCs w:val="24"/>
        </w:rPr>
        <w:t xml:space="preserve"> and allocation of</w:t>
      </w:r>
      <w:r w:rsidR="002B7D97" w:rsidRPr="00571BE3">
        <w:rPr>
          <w:rFonts w:ascii="Times New Roman" w:hAnsi="Times New Roman"/>
          <w:sz w:val="24"/>
          <w:szCs w:val="24"/>
        </w:rPr>
        <w:t>,</w:t>
      </w:r>
      <w:r w:rsidR="000006DB" w:rsidRPr="00571BE3">
        <w:rPr>
          <w:rFonts w:ascii="Times New Roman" w:hAnsi="Times New Roman"/>
          <w:sz w:val="24"/>
          <w:szCs w:val="24"/>
        </w:rPr>
        <w:t xml:space="preserve"> </w:t>
      </w:r>
      <w:r w:rsidR="00FD35E2" w:rsidRPr="00571BE3">
        <w:rPr>
          <w:rFonts w:ascii="Times New Roman" w:hAnsi="Times New Roman"/>
          <w:sz w:val="24"/>
          <w:szCs w:val="24"/>
        </w:rPr>
        <w:t xml:space="preserve">all </w:t>
      </w:r>
      <w:r w:rsidR="000006DB" w:rsidRPr="00571BE3">
        <w:rPr>
          <w:rFonts w:ascii="Times New Roman" w:hAnsi="Times New Roman"/>
          <w:sz w:val="24"/>
          <w:szCs w:val="24"/>
        </w:rPr>
        <w:t>grants</w:t>
      </w:r>
      <w:r w:rsidR="00FD35E2" w:rsidRPr="00571BE3">
        <w:rPr>
          <w:rFonts w:ascii="Times New Roman" w:hAnsi="Times New Roman"/>
          <w:sz w:val="24"/>
          <w:szCs w:val="24"/>
        </w:rPr>
        <w:t xml:space="preserve">.  </w:t>
      </w:r>
      <w:r w:rsidR="00AF44D4" w:rsidRPr="00571BE3">
        <w:rPr>
          <w:rFonts w:ascii="Times New Roman" w:hAnsi="Times New Roman"/>
          <w:sz w:val="24"/>
          <w:szCs w:val="24"/>
        </w:rPr>
        <w:t xml:space="preserve"> </w:t>
      </w:r>
    </w:p>
    <w:p w:rsidR="002B7D97" w:rsidRPr="00571BE3" w:rsidRDefault="002B7D97" w:rsidP="000905F6">
      <w:pPr>
        <w:spacing w:after="0" w:line="240" w:lineRule="auto"/>
        <w:rPr>
          <w:rFonts w:ascii="Times New Roman" w:hAnsi="Times New Roman"/>
          <w:sz w:val="24"/>
          <w:szCs w:val="24"/>
        </w:rPr>
      </w:pPr>
    </w:p>
    <w:p w:rsidR="00060E84" w:rsidRPr="00571BE3" w:rsidRDefault="004A1A50" w:rsidP="000905F6">
      <w:pPr>
        <w:spacing w:after="0" w:line="240" w:lineRule="auto"/>
        <w:rPr>
          <w:rFonts w:ascii="Times New Roman" w:hAnsi="Times New Roman"/>
          <w:sz w:val="24"/>
          <w:szCs w:val="24"/>
        </w:rPr>
      </w:pPr>
      <w:r w:rsidRPr="00571BE3">
        <w:rPr>
          <w:rFonts w:ascii="Times New Roman" w:hAnsi="Times New Roman"/>
          <w:b/>
          <w:sz w:val="24"/>
          <w:szCs w:val="24"/>
        </w:rPr>
        <w:t>Guiding Principles:</w:t>
      </w:r>
      <w:r w:rsidRPr="00571BE3">
        <w:rPr>
          <w:rFonts w:ascii="Times New Roman" w:hAnsi="Times New Roman"/>
          <w:sz w:val="24"/>
          <w:szCs w:val="24"/>
        </w:rPr>
        <w:t xml:space="preserve">  </w:t>
      </w:r>
    </w:p>
    <w:p w:rsidR="00060E84" w:rsidRPr="00571BE3" w:rsidRDefault="00060E84" w:rsidP="000905F6">
      <w:pPr>
        <w:spacing w:after="0" w:line="240" w:lineRule="auto"/>
        <w:rPr>
          <w:rFonts w:ascii="Times New Roman" w:hAnsi="Times New Roman"/>
          <w:sz w:val="24"/>
          <w:szCs w:val="24"/>
        </w:rPr>
      </w:pPr>
    </w:p>
    <w:p w:rsidR="00AD4A64" w:rsidRPr="00571BE3" w:rsidRDefault="004A1A50" w:rsidP="000905F6">
      <w:pPr>
        <w:spacing w:after="0" w:line="240" w:lineRule="auto"/>
        <w:rPr>
          <w:rFonts w:ascii="Times New Roman" w:hAnsi="Times New Roman"/>
          <w:sz w:val="24"/>
          <w:szCs w:val="24"/>
        </w:rPr>
      </w:pPr>
      <w:r w:rsidRPr="00571BE3">
        <w:rPr>
          <w:rFonts w:ascii="Times New Roman" w:hAnsi="Times New Roman"/>
          <w:sz w:val="24"/>
          <w:szCs w:val="24"/>
        </w:rPr>
        <w:t xml:space="preserve">The guiding principles behind the District’s administration of the District </w:t>
      </w:r>
      <w:r w:rsidR="00252A0B" w:rsidRPr="00571BE3">
        <w:rPr>
          <w:rFonts w:ascii="Times New Roman" w:hAnsi="Times New Roman"/>
          <w:sz w:val="24"/>
          <w:szCs w:val="24"/>
        </w:rPr>
        <w:t xml:space="preserve">and Global </w:t>
      </w:r>
      <w:r w:rsidRPr="00571BE3">
        <w:rPr>
          <w:rFonts w:ascii="Times New Roman" w:hAnsi="Times New Roman"/>
          <w:sz w:val="24"/>
          <w:szCs w:val="24"/>
        </w:rPr>
        <w:t>Grants are</w:t>
      </w:r>
      <w:r w:rsidR="002B7D97" w:rsidRPr="00571BE3">
        <w:rPr>
          <w:rFonts w:ascii="Times New Roman" w:hAnsi="Times New Roman"/>
          <w:sz w:val="24"/>
          <w:szCs w:val="24"/>
        </w:rPr>
        <w:t xml:space="preserve"> as follows</w:t>
      </w:r>
      <w:r w:rsidRPr="00571BE3">
        <w:rPr>
          <w:rFonts w:ascii="Times New Roman" w:hAnsi="Times New Roman"/>
          <w:sz w:val="24"/>
          <w:szCs w:val="24"/>
        </w:rPr>
        <w:t>:</w:t>
      </w:r>
    </w:p>
    <w:p w:rsidR="0073714E" w:rsidRPr="00571BE3" w:rsidRDefault="002B7D97" w:rsidP="00B06F92">
      <w:pPr>
        <w:numPr>
          <w:ilvl w:val="0"/>
          <w:numId w:val="2"/>
        </w:numPr>
        <w:spacing w:after="0" w:line="240" w:lineRule="auto"/>
        <w:rPr>
          <w:rFonts w:ascii="Times New Roman" w:hAnsi="Times New Roman"/>
          <w:sz w:val="24"/>
          <w:szCs w:val="24"/>
        </w:rPr>
      </w:pPr>
      <w:r w:rsidRPr="00571BE3">
        <w:rPr>
          <w:rFonts w:ascii="Times New Roman" w:hAnsi="Times New Roman"/>
          <w:sz w:val="24"/>
          <w:szCs w:val="24"/>
        </w:rPr>
        <w:t>P</w:t>
      </w:r>
      <w:r w:rsidR="00947E81" w:rsidRPr="00571BE3">
        <w:rPr>
          <w:rFonts w:ascii="Times New Roman" w:hAnsi="Times New Roman"/>
          <w:sz w:val="24"/>
          <w:szCs w:val="24"/>
        </w:rPr>
        <w:t>rojects funded with District</w:t>
      </w:r>
      <w:r w:rsidR="00252A0B" w:rsidRPr="00571BE3">
        <w:rPr>
          <w:rFonts w:ascii="Times New Roman" w:hAnsi="Times New Roman"/>
          <w:sz w:val="24"/>
          <w:szCs w:val="24"/>
        </w:rPr>
        <w:t xml:space="preserve"> and Global</w:t>
      </w:r>
      <w:r w:rsidR="00947E81" w:rsidRPr="00571BE3">
        <w:rPr>
          <w:rFonts w:ascii="Times New Roman" w:hAnsi="Times New Roman"/>
          <w:sz w:val="24"/>
          <w:szCs w:val="24"/>
        </w:rPr>
        <w:t xml:space="preserve"> Grant </w:t>
      </w:r>
      <w:r w:rsidRPr="00571BE3">
        <w:rPr>
          <w:rFonts w:ascii="Times New Roman" w:hAnsi="Times New Roman"/>
          <w:sz w:val="24"/>
          <w:szCs w:val="24"/>
        </w:rPr>
        <w:t xml:space="preserve">funds </w:t>
      </w:r>
      <w:r w:rsidR="00791B95" w:rsidRPr="00571BE3">
        <w:rPr>
          <w:rFonts w:ascii="Times New Roman" w:hAnsi="Times New Roman"/>
          <w:sz w:val="24"/>
          <w:szCs w:val="24"/>
        </w:rPr>
        <w:t>m</w:t>
      </w:r>
      <w:r w:rsidR="00947E81" w:rsidRPr="00571BE3">
        <w:rPr>
          <w:rFonts w:ascii="Times New Roman" w:hAnsi="Times New Roman"/>
          <w:sz w:val="24"/>
          <w:szCs w:val="24"/>
        </w:rPr>
        <w:t>ust comply with T</w:t>
      </w:r>
      <w:r w:rsidR="006B6D47" w:rsidRPr="00571BE3">
        <w:rPr>
          <w:rFonts w:ascii="Times New Roman" w:hAnsi="Times New Roman"/>
          <w:sz w:val="24"/>
          <w:szCs w:val="24"/>
        </w:rPr>
        <w:t>he Rotary</w:t>
      </w:r>
      <w:r w:rsidR="00AD4A64" w:rsidRPr="00571BE3">
        <w:rPr>
          <w:rFonts w:ascii="Times New Roman" w:hAnsi="Times New Roman"/>
          <w:sz w:val="24"/>
          <w:szCs w:val="24"/>
        </w:rPr>
        <w:t xml:space="preserve"> </w:t>
      </w:r>
      <w:r w:rsidR="006B6D47" w:rsidRPr="00571BE3">
        <w:rPr>
          <w:rFonts w:ascii="Times New Roman" w:hAnsi="Times New Roman"/>
          <w:sz w:val="24"/>
          <w:szCs w:val="24"/>
        </w:rPr>
        <w:t>Foundation</w:t>
      </w:r>
      <w:r w:rsidR="00947E81" w:rsidRPr="00571BE3">
        <w:rPr>
          <w:rFonts w:ascii="Times New Roman" w:hAnsi="Times New Roman"/>
          <w:sz w:val="24"/>
          <w:szCs w:val="24"/>
        </w:rPr>
        <w:t xml:space="preserve"> rules.</w:t>
      </w:r>
    </w:p>
    <w:p w:rsidR="0073714E" w:rsidRPr="00571BE3" w:rsidRDefault="002B7D97" w:rsidP="00B06F92">
      <w:pPr>
        <w:pStyle w:val="ListParagraph"/>
        <w:numPr>
          <w:ilvl w:val="0"/>
          <w:numId w:val="2"/>
        </w:numPr>
        <w:spacing w:after="0" w:line="240" w:lineRule="auto"/>
        <w:rPr>
          <w:rFonts w:ascii="Times New Roman" w:hAnsi="Times New Roman"/>
          <w:sz w:val="24"/>
          <w:szCs w:val="24"/>
        </w:rPr>
      </w:pPr>
      <w:r w:rsidRPr="00571BE3">
        <w:rPr>
          <w:rFonts w:ascii="Times New Roman" w:hAnsi="Times New Roman"/>
          <w:sz w:val="24"/>
          <w:szCs w:val="24"/>
        </w:rPr>
        <w:t xml:space="preserve">The District desires </w:t>
      </w:r>
      <w:r w:rsidR="00071989" w:rsidRPr="00571BE3">
        <w:rPr>
          <w:rFonts w:ascii="Times New Roman" w:hAnsi="Times New Roman"/>
          <w:sz w:val="24"/>
          <w:szCs w:val="24"/>
        </w:rPr>
        <w:t xml:space="preserve">that available grant </w:t>
      </w:r>
      <w:r w:rsidRPr="00571BE3">
        <w:rPr>
          <w:rFonts w:ascii="Times New Roman" w:hAnsi="Times New Roman"/>
          <w:sz w:val="24"/>
          <w:szCs w:val="24"/>
        </w:rPr>
        <w:t xml:space="preserve">funds </w:t>
      </w:r>
      <w:r w:rsidR="00071989" w:rsidRPr="00571BE3">
        <w:rPr>
          <w:rFonts w:ascii="Times New Roman" w:hAnsi="Times New Roman"/>
          <w:sz w:val="24"/>
          <w:szCs w:val="24"/>
        </w:rPr>
        <w:t xml:space="preserve">be spread as widely as possible among clubs applying for District </w:t>
      </w:r>
      <w:r w:rsidR="00252A0B" w:rsidRPr="00571BE3">
        <w:rPr>
          <w:rFonts w:ascii="Times New Roman" w:hAnsi="Times New Roman"/>
          <w:sz w:val="24"/>
          <w:szCs w:val="24"/>
        </w:rPr>
        <w:t xml:space="preserve">and Global </w:t>
      </w:r>
      <w:r w:rsidR="00071989" w:rsidRPr="00571BE3">
        <w:rPr>
          <w:rFonts w:ascii="Times New Roman" w:hAnsi="Times New Roman"/>
          <w:sz w:val="24"/>
          <w:szCs w:val="24"/>
        </w:rPr>
        <w:t xml:space="preserve">Grants.  </w:t>
      </w:r>
      <w:r w:rsidRPr="00571BE3">
        <w:rPr>
          <w:rFonts w:ascii="Times New Roman" w:hAnsi="Times New Roman"/>
          <w:sz w:val="24"/>
          <w:szCs w:val="24"/>
        </w:rPr>
        <w:t xml:space="preserve">Smaller clubs are </w:t>
      </w:r>
      <w:r w:rsidR="00947E81" w:rsidRPr="00571BE3">
        <w:rPr>
          <w:rFonts w:ascii="Times New Roman" w:hAnsi="Times New Roman"/>
          <w:sz w:val="24"/>
          <w:szCs w:val="24"/>
        </w:rPr>
        <w:t xml:space="preserve">encouraged </w:t>
      </w:r>
      <w:r w:rsidRPr="00571BE3">
        <w:rPr>
          <w:rFonts w:ascii="Times New Roman" w:hAnsi="Times New Roman"/>
          <w:sz w:val="24"/>
          <w:szCs w:val="24"/>
        </w:rPr>
        <w:t xml:space="preserve">to </w:t>
      </w:r>
      <w:r w:rsidR="00947E81" w:rsidRPr="00571BE3">
        <w:rPr>
          <w:rFonts w:ascii="Times New Roman" w:hAnsi="Times New Roman"/>
          <w:sz w:val="24"/>
          <w:szCs w:val="24"/>
        </w:rPr>
        <w:t xml:space="preserve">form partnerships to sponsor </w:t>
      </w:r>
      <w:r w:rsidRPr="00571BE3">
        <w:rPr>
          <w:rFonts w:ascii="Times New Roman" w:hAnsi="Times New Roman"/>
          <w:sz w:val="24"/>
          <w:szCs w:val="24"/>
        </w:rPr>
        <w:t xml:space="preserve">grant-funded </w:t>
      </w:r>
      <w:r w:rsidR="00947E81" w:rsidRPr="00571BE3">
        <w:rPr>
          <w:rFonts w:ascii="Times New Roman" w:hAnsi="Times New Roman"/>
          <w:sz w:val="24"/>
          <w:szCs w:val="24"/>
        </w:rPr>
        <w:t>projects.</w:t>
      </w:r>
    </w:p>
    <w:p w:rsidR="006B6D47" w:rsidRPr="00571BE3" w:rsidRDefault="006B6D47" w:rsidP="00B06F92">
      <w:pPr>
        <w:pStyle w:val="ListParagraph"/>
        <w:numPr>
          <w:ilvl w:val="0"/>
          <w:numId w:val="2"/>
        </w:numPr>
        <w:spacing w:after="0" w:line="240" w:lineRule="auto"/>
        <w:rPr>
          <w:rFonts w:ascii="Times New Roman" w:hAnsi="Times New Roman"/>
          <w:sz w:val="24"/>
          <w:szCs w:val="24"/>
        </w:rPr>
      </w:pPr>
      <w:r w:rsidRPr="00571BE3">
        <w:rPr>
          <w:rFonts w:ascii="Times New Roman" w:hAnsi="Times New Roman"/>
          <w:sz w:val="24"/>
          <w:szCs w:val="24"/>
        </w:rPr>
        <w:t>Guidelines for District Grants are posted on the District web page</w:t>
      </w:r>
      <w:r w:rsidR="002B7D97" w:rsidRPr="00571BE3">
        <w:rPr>
          <w:rFonts w:ascii="Times New Roman" w:hAnsi="Times New Roman"/>
          <w:sz w:val="24"/>
          <w:szCs w:val="24"/>
        </w:rPr>
        <w:t>.</w:t>
      </w:r>
    </w:p>
    <w:p w:rsidR="006C337F" w:rsidRPr="00571BE3" w:rsidRDefault="002B7D97" w:rsidP="00B06F92">
      <w:pPr>
        <w:pStyle w:val="ListParagraph"/>
        <w:numPr>
          <w:ilvl w:val="0"/>
          <w:numId w:val="2"/>
        </w:numPr>
        <w:spacing w:after="0" w:line="240" w:lineRule="auto"/>
        <w:rPr>
          <w:rFonts w:ascii="Times New Roman" w:hAnsi="Times New Roman"/>
          <w:sz w:val="24"/>
          <w:szCs w:val="24"/>
        </w:rPr>
      </w:pPr>
      <w:r w:rsidRPr="00571BE3">
        <w:rPr>
          <w:rFonts w:ascii="Times New Roman" w:hAnsi="Times New Roman"/>
          <w:sz w:val="24"/>
          <w:szCs w:val="24"/>
        </w:rPr>
        <w:t xml:space="preserve">Because </w:t>
      </w:r>
      <w:r w:rsidR="00DC5FB0" w:rsidRPr="00571BE3">
        <w:rPr>
          <w:rFonts w:ascii="Times New Roman" w:hAnsi="Times New Roman"/>
          <w:sz w:val="24"/>
          <w:szCs w:val="24"/>
        </w:rPr>
        <w:t>the</w:t>
      </w:r>
      <w:r w:rsidR="006B6D47" w:rsidRPr="00571BE3">
        <w:rPr>
          <w:rFonts w:ascii="Times New Roman" w:hAnsi="Times New Roman"/>
          <w:sz w:val="24"/>
          <w:szCs w:val="24"/>
        </w:rPr>
        <w:t xml:space="preserve"> </w:t>
      </w:r>
      <w:r w:rsidRPr="00571BE3">
        <w:rPr>
          <w:rFonts w:ascii="Times New Roman" w:hAnsi="Times New Roman"/>
          <w:sz w:val="24"/>
          <w:szCs w:val="24"/>
        </w:rPr>
        <w:t xml:space="preserve">District </w:t>
      </w:r>
      <w:r w:rsidR="00DC5FB0" w:rsidRPr="00571BE3">
        <w:rPr>
          <w:rFonts w:ascii="Times New Roman" w:hAnsi="Times New Roman"/>
          <w:sz w:val="24"/>
          <w:szCs w:val="24"/>
        </w:rPr>
        <w:t xml:space="preserve">spending </w:t>
      </w:r>
      <w:r w:rsidR="006B6D47" w:rsidRPr="00571BE3">
        <w:rPr>
          <w:rFonts w:ascii="Times New Roman" w:hAnsi="Times New Roman"/>
          <w:sz w:val="24"/>
          <w:szCs w:val="24"/>
        </w:rPr>
        <w:t xml:space="preserve">plan must be developed for </w:t>
      </w:r>
      <w:r w:rsidR="00791B95" w:rsidRPr="00571BE3">
        <w:rPr>
          <w:rFonts w:ascii="Times New Roman" w:hAnsi="Times New Roman"/>
          <w:sz w:val="24"/>
          <w:szCs w:val="24"/>
        </w:rPr>
        <w:t xml:space="preserve">the use of </w:t>
      </w:r>
      <w:r w:rsidR="00070CEA" w:rsidRPr="00571BE3">
        <w:rPr>
          <w:rFonts w:ascii="Times New Roman" w:hAnsi="Times New Roman"/>
          <w:sz w:val="24"/>
          <w:szCs w:val="24"/>
        </w:rPr>
        <w:t>8</w:t>
      </w:r>
      <w:r w:rsidR="006B6D47" w:rsidRPr="00571BE3">
        <w:rPr>
          <w:rFonts w:ascii="Times New Roman" w:hAnsi="Times New Roman"/>
          <w:sz w:val="24"/>
          <w:szCs w:val="24"/>
        </w:rPr>
        <w:t xml:space="preserve">0% of District grants funds </w:t>
      </w:r>
      <w:r w:rsidRPr="00571BE3">
        <w:rPr>
          <w:rFonts w:ascii="Times New Roman" w:hAnsi="Times New Roman"/>
          <w:sz w:val="24"/>
          <w:szCs w:val="24"/>
        </w:rPr>
        <w:t>before the District can complete R</w:t>
      </w:r>
      <w:r w:rsidR="00DC5FB0" w:rsidRPr="00571BE3">
        <w:rPr>
          <w:rFonts w:ascii="Times New Roman" w:hAnsi="Times New Roman"/>
          <w:sz w:val="24"/>
          <w:szCs w:val="24"/>
        </w:rPr>
        <w:t>otary International’s</w:t>
      </w:r>
      <w:r w:rsidRPr="00571BE3">
        <w:rPr>
          <w:rFonts w:ascii="Times New Roman" w:hAnsi="Times New Roman"/>
          <w:sz w:val="24"/>
          <w:szCs w:val="24"/>
        </w:rPr>
        <w:t xml:space="preserve"> </w:t>
      </w:r>
      <w:r w:rsidR="006B6D47" w:rsidRPr="00571BE3">
        <w:rPr>
          <w:rFonts w:ascii="Times New Roman" w:hAnsi="Times New Roman"/>
          <w:sz w:val="24"/>
          <w:szCs w:val="24"/>
        </w:rPr>
        <w:t xml:space="preserve">on-line application for </w:t>
      </w:r>
      <w:r w:rsidR="00385EED" w:rsidRPr="00571BE3">
        <w:rPr>
          <w:rFonts w:ascii="Times New Roman" w:hAnsi="Times New Roman"/>
          <w:sz w:val="24"/>
          <w:szCs w:val="24"/>
        </w:rPr>
        <w:t xml:space="preserve">the grant, club </w:t>
      </w:r>
      <w:r w:rsidR="00193CDD" w:rsidRPr="00571BE3">
        <w:rPr>
          <w:rFonts w:ascii="Times New Roman" w:hAnsi="Times New Roman"/>
          <w:sz w:val="24"/>
          <w:szCs w:val="24"/>
        </w:rPr>
        <w:t xml:space="preserve">project </w:t>
      </w:r>
      <w:r w:rsidR="00B908F8">
        <w:rPr>
          <w:rFonts w:ascii="Times New Roman" w:hAnsi="Times New Roman"/>
          <w:sz w:val="24"/>
          <w:szCs w:val="24"/>
        </w:rPr>
        <w:t>application</w:t>
      </w:r>
      <w:r w:rsidR="00193CDD" w:rsidRPr="00571BE3">
        <w:rPr>
          <w:rFonts w:ascii="Times New Roman" w:hAnsi="Times New Roman"/>
          <w:sz w:val="24"/>
          <w:szCs w:val="24"/>
        </w:rPr>
        <w:t xml:space="preserve">s </w:t>
      </w:r>
      <w:r w:rsidR="006B6D47" w:rsidRPr="00571BE3">
        <w:rPr>
          <w:rFonts w:ascii="Times New Roman" w:hAnsi="Times New Roman"/>
          <w:sz w:val="24"/>
          <w:szCs w:val="24"/>
        </w:rPr>
        <w:t>for</w:t>
      </w:r>
      <w:r w:rsidR="00385EED" w:rsidRPr="00571BE3">
        <w:rPr>
          <w:rFonts w:ascii="Times New Roman" w:hAnsi="Times New Roman"/>
          <w:sz w:val="24"/>
          <w:szCs w:val="24"/>
        </w:rPr>
        <w:t xml:space="preserve"> District Grant funds</w:t>
      </w:r>
      <w:r w:rsidR="006B6D47" w:rsidRPr="00571BE3">
        <w:rPr>
          <w:rFonts w:ascii="Times New Roman" w:hAnsi="Times New Roman"/>
          <w:sz w:val="24"/>
          <w:szCs w:val="24"/>
        </w:rPr>
        <w:t xml:space="preserve"> </w:t>
      </w:r>
      <w:r w:rsidR="006B38B9" w:rsidRPr="00571BE3">
        <w:rPr>
          <w:rFonts w:ascii="Times New Roman" w:hAnsi="Times New Roman"/>
          <w:sz w:val="24"/>
          <w:szCs w:val="24"/>
        </w:rPr>
        <w:t xml:space="preserve">should </w:t>
      </w:r>
      <w:r w:rsidRPr="00571BE3">
        <w:rPr>
          <w:rFonts w:ascii="Times New Roman" w:hAnsi="Times New Roman"/>
          <w:sz w:val="24"/>
          <w:szCs w:val="24"/>
        </w:rPr>
        <w:t xml:space="preserve">be submitted </w:t>
      </w:r>
      <w:r w:rsidR="00791B95" w:rsidRPr="00571BE3">
        <w:rPr>
          <w:rFonts w:ascii="Times New Roman" w:hAnsi="Times New Roman"/>
          <w:sz w:val="24"/>
          <w:szCs w:val="24"/>
        </w:rPr>
        <w:t xml:space="preserve">to the </w:t>
      </w:r>
      <w:r w:rsidR="00193CDD" w:rsidRPr="00571BE3">
        <w:rPr>
          <w:rFonts w:ascii="Times New Roman" w:hAnsi="Times New Roman"/>
          <w:sz w:val="24"/>
          <w:szCs w:val="24"/>
        </w:rPr>
        <w:t>District Grants Chair</w:t>
      </w:r>
      <w:r w:rsidR="00791B95" w:rsidRPr="00571BE3">
        <w:rPr>
          <w:rFonts w:ascii="Times New Roman" w:hAnsi="Times New Roman"/>
          <w:sz w:val="24"/>
          <w:szCs w:val="24"/>
        </w:rPr>
        <w:t xml:space="preserve"> </w:t>
      </w:r>
      <w:r w:rsidRPr="00571BE3">
        <w:rPr>
          <w:rFonts w:ascii="Times New Roman" w:hAnsi="Times New Roman"/>
          <w:sz w:val="24"/>
          <w:szCs w:val="24"/>
        </w:rPr>
        <w:t xml:space="preserve">no later than </w:t>
      </w:r>
      <w:r w:rsidR="00B356FF">
        <w:rPr>
          <w:rFonts w:ascii="Times New Roman" w:hAnsi="Times New Roman"/>
          <w:sz w:val="24"/>
          <w:szCs w:val="24"/>
        </w:rPr>
        <w:t>July</w:t>
      </w:r>
      <w:r w:rsidR="00193CDD" w:rsidRPr="00571BE3">
        <w:rPr>
          <w:rFonts w:ascii="Times New Roman" w:hAnsi="Times New Roman"/>
          <w:sz w:val="24"/>
          <w:szCs w:val="24"/>
        </w:rPr>
        <w:t xml:space="preserve"> 1</w:t>
      </w:r>
      <w:r w:rsidR="00193CDD" w:rsidRPr="00571BE3">
        <w:rPr>
          <w:rFonts w:ascii="Times New Roman" w:hAnsi="Times New Roman"/>
          <w:sz w:val="24"/>
          <w:szCs w:val="24"/>
          <w:vertAlign w:val="superscript"/>
        </w:rPr>
        <w:t>st</w:t>
      </w:r>
      <w:r w:rsidR="006B6D47" w:rsidRPr="00571BE3">
        <w:rPr>
          <w:rFonts w:ascii="Times New Roman" w:hAnsi="Times New Roman"/>
          <w:sz w:val="24"/>
          <w:szCs w:val="24"/>
        </w:rPr>
        <w:t>.</w:t>
      </w:r>
      <w:r w:rsidR="00B356FF">
        <w:rPr>
          <w:rFonts w:ascii="Times New Roman" w:hAnsi="Times New Roman"/>
          <w:sz w:val="24"/>
          <w:szCs w:val="24"/>
        </w:rPr>
        <w:t xml:space="preserve"> (revised 12/17)</w:t>
      </w:r>
    </w:p>
    <w:p w:rsidR="00947E81" w:rsidRPr="00571BE3" w:rsidRDefault="00060E84" w:rsidP="00B06F92">
      <w:pPr>
        <w:pStyle w:val="ListParagraph"/>
        <w:numPr>
          <w:ilvl w:val="0"/>
          <w:numId w:val="2"/>
        </w:numPr>
        <w:spacing w:after="0" w:line="240" w:lineRule="auto"/>
        <w:rPr>
          <w:rFonts w:ascii="Times New Roman" w:hAnsi="Times New Roman"/>
          <w:sz w:val="24"/>
          <w:szCs w:val="24"/>
        </w:rPr>
      </w:pPr>
      <w:r w:rsidRPr="00571BE3">
        <w:rPr>
          <w:rFonts w:ascii="Times New Roman" w:hAnsi="Times New Roman"/>
          <w:sz w:val="24"/>
          <w:szCs w:val="24"/>
        </w:rPr>
        <w:t xml:space="preserve">Clubs are encouraged to partner </w:t>
      </w:r>
      <w:r w:rsidR="00947E81" w:rsidRPr="00571BE3">
        <w:rPr>
          <w:rFonts w:ascii="Times New Roman" w:hAnsi="Times New Roman"/>
          <w:sz w:val="24"/>
          <w:szCs w:val="24"/>
        </w:rPr>
        <w:t>with third-party organizations to expand the impact of the</w:t>
      </w:r>
      <w:r w:rsidRPr="00571BE3">
        <w:rPr>
          <w:rFonts w:ascii="Times New Roman" w:hAnsi="Times New Roman"/>
          <w:sz w:val="24"/>
          <w:szCs w:val="24"/>
        </w:rPr>
        <w:t>ir proposed</w:t>
      </w:r>
      <w:r w:rsidR="00947E81" w:rsidRPr="00571BE3">
        <w:rPr>
          <w:rFonts w:ascii="Times New Roman" w:hAnsi="Times New Roman"/>
          <w:sz w:val="24"/>
          <w:szCs w:val="24"/>
        </w:rPr>
        <w:t xml:space="preserve"> projects.  However, all projects funded by a District Grant must be proposed, managed and directed by Rotarians.</w:t>
      </w:r>
    </w:p>
    <w:p w:rsidR="009C033C" w:rsidRDefault="009C033C" w:rsidP="00B06F92">
      <w:pPr>
        <w:pStyle w:val="ListParagraph"/>
        <w:numPr>
          <w:ilvl w:val="0"/>
          <w:numId w:val="2"/>
        </w:numPr>
        <w:spacing w:after="0" w:line="240" w:lineRule="auto"/>
        <w:rPr>
          <w:rFonts w:ascii="Times New Roman" w:hAnsi="Times New Roman"/>
          <w:sz w:val="24"/>
          <w:szCs w:val="24"/>
        </w:rPr>
      </w:pPr>
      <w:r w:rsidRPr="00571BE3">
        <w:rPr>
          <w:rFonts w:ascii="Times New Roman" w:hAnsi="Times New Roman"/>
          <w:sz w:val="24"/>
          <w:szCs w:val="24"/>
        </w:rPr>
        <w:t>All activities associated with District Grants must be verifiable and auditable.</w:t>
      </w:r>
    </w:p>
    <w:p w:rsidR="002C35C4" w:rsidRPr="002C35C4" w:rsidRDefault="002C35C4" w:rsidP="002C35C4">
      <w:pPr>
        <w:pStyle w:val="gmail-msolistparagraph"/>
        <w:numPr>
          <w:ilvl w:val="0"/>
          <w:numId w:val="2"/>
        </w:numPr>
        <w:spacing w:before="0" w:beforeAutospacing="0" w:after="0" w:afterAutospacing="0" w:line="209" w:lineRule="atLeast"/>
        <w:rPr>
          <w:color w:val="000000"/>
        </w:rPr>
      </w:pPr>
      <w:r w:rsidRPr="002C35C4">
        <w:rPr>
          <w:color w:val="000000"/>
        </w:rPr>
        <w:t>I</w:t>
      </w:r>
      <w:r>
        <w:rPr>
          <w:color w:val="000000"/>
        </w:rPr>
        <w:t xml:space="preserve">n order to avoid monopolization </w:t>
      </w:r>
      <w:r w:rsidRPr="002C35C4">
        <w:rPr>
          <w:color w:val="000000"/>
        </w:rPr>
        <w:t>of grant funds by individuals or clubs in the district, no more than 3 active Global Grant projects using DDF shall be allowed at any given time on Global Grant requests directly or indirectly sponsored by a club or a Rotarian in the club.</w:t>
      </w:r>
    </w:p>
    <w:p w:rsidR="002C35C4" w:rsidRDefault="002C35C4" w:rsidP="002C35C4">
      <w:pPr>
        <w:pStyle w:val="gmail-msolistparagraph"/>
        <w:numPr>
          <w:ilvl w:val="0"/>
          <w:numId w:val="2"/>
        </w:numPr>
        <w:spacing w:before="0" w:beforeAutospacing="0" w:after="160" w:afterAutospacing="0" w:line="209" w:lineRule="atLeast"/>
        <w:rPr>
          <w:color w:val="000000"/>
        </w:rPr>
      </w:pPr>
      <w:r w:rsidRPr="002C35C4">
        <w:rPr>
          <w:color w:val="000000"/>
        </w:rPr>
        <w:lastRenderedPageBreak/>
        <w:t>Clubs shall submit the District Designated Fund Request form prior to activating a Global Grant project if the funding involves DDF from the District.</w:t>
      </w:r>
    </w:p>
    <w:p w:rsidR="001E36DE" w:rsidRPr="002C35C4" w:rsidRDefault="00990579" w:rsidP="002C35C4">
      <w:pPr>
        <w:pStyle w:val="gmail-msolistparagraph"/>
        <w:numPr>
          <w:ilvl w:val="0"/>
          <w:numId w:val="2"/>
        </w:numPr>
        <w:spacing w:before="0" w:beforeAutospacing="0" w:after="160" w:afterAutospacing="0" w:line="209" w:lineRule="atLeast"/>
        <w:rPr>
          <w:color w:val="000000"/>
        </w:rPr>
      </w:pPr>
      <w:r w:rsidRPr="002C35C4">
        <w:t>The District’s administration of District and Global Grants will</w:t>
      </w:r>
      <w:r w:rsidR="00060E84" w:rsidRPr="002C35C4">
        <w:t>,</w:t>
      </w:r>
      <w:r w:rsidRPr="002C35C4">
        <w:t xml:space="preserve"> in all particulars</w:t>
      </w:r>
      <w:r w:rsidR="00060E84" w:rsidRPr="002C35C4">
        <w:t>,</w:t>
      </w:r>
      <w:r w:rsidRPr="002C35C4">
        <w:t xml:space="preserve"> </w:t>
      </w:r>
      <w:r w:rsidR="00430612" w:rsidRPr="002C35C4">
        <w:t>conform</w:t>
      </w:r>
      <w:r w:rsidRPr="002C35C4">
        <w:t xml:space="preserve"> with the requirements and intents of the </w:t>
      </w:r>
      <w:r w:rsidR="00AA3774" w:rsidRPr="002C35C4">
        <w:t xml:space="preserve">Rotary Foundation District Memorandum of Understanding (MOU). </w:t>
      </w:r>
    </w:p>
    <w:p w:rsidR="00AD4A64" w:rsidRPr="00571BE3" w:rsidRDefault="00AD4A64" w:rsidP="000905F6">
      <w:pPr>
        <w:spacing w:after="0" w:line="240" w:lineRule="auto"/>
        <w:rPr>
          <w:rFonts w:ascii="Times New Roman" w:hAnsi="Times New Roman"/>
          <w:b/>
          <w:sz w:val="24"/>
          <w:szCs w:val="24"/>
        </w:rPr>
      </w:pPr>
    </w:p>
    <w:p w:rsidR="00321BCB" w:rsidRPr="00571BE3" w:rsidRDefault="00321BCB" w:rsidP="000905F6">
      <w:pPr>
        <w:spacing w:after="0" w:line="240" w:lineRule="auto"/>
        <w:rPr>
          <w:rFonts w:ascii="Times New Roman" w:hAnsi="Times New Roman"/>
          <w:b/>
          <w:sz w:val="24"/>
          <w:szCs w:val="24"/>
        </w:rPr>
      </w:pPr>
      <w:r w:rsidRPr="00571BE3">
        <w:rPr>
          <w:rFonts w:ascii="Times New Roman" w:hAnsi="Times New Roman"/>
          <w:b/>
          <w:sz w:val="24"/>
          <w:szCs w:val="24"/>
        </w:rPr>
        <w:t>The Plan</w:t>
      </w:r>
    </w:p>
    <w:p w:rsidR="00060E84" w:rsidRPr="00571BE3" w:rsidRDefault="00060E84" w:rsidP="000905F6">
      <w:pPr>
        <w:spacing w:after="0" w:line="240" w:lineRule="auto"/>
        <w:rPr>
          <w:rFonts w:ascii="Times New Roman" w:hAnsi="Times New Roman"/>
          <w:b/>
          <w:sz w:val="24"/>
          <w:szCs w:val="24"/>
        </w:rPr>
      </w:pPr>
    </w:p>
    <w:p w:rsidR="00060E84" w:rsidRPr="00571BE3" w:rsidRDefault="00321BCB" w:rsidP="000905F6">
      <w:pPr>
        <w:pStyle w:val="ListParagraph"/>
        <w:spacing w:after="0" w:line="240" w:lineRule="auto"/>
        <w:ind w:left="0"/>
        <w:rPr>
          <w:rFonts w:ascii="Times New Roman" w:hAnsi="Times New Roman"/>
          <w:sz w:val="24"/>
          <w:szCs w:val="24"/>
        </w:rPr>
      </w:pPr>
      <w:r w:rsidRPr="00571BE3">
        <w:rPr>
          <w:rFonts w:ascii="Times New Roman" w:hAnsi="Times New Roman"/>
          <w:b/>
          <w:sz w:val="24"/>
          <w:szCs w:val="24"/>
        </w:rPr>
        <w:t>Administration of District Grant</w:t>
      </w:r>
      <w:r w:rsidR="00060E84" w:rsidRPr="00571BE3">
        <w:rPr>
          <w:rFonts w:ascii="Times New Roman" w:hAnsi="Times New Roman"/>
          <w:b/>
          <w:sz w:val="24"/>
          <w:szCs w:val="24"/>
        </w:rPr>
        <w:t xml:space="preserve"> fund</w:t>
      </w:r>
      <w:r w:rsidRPr="00571BE3">
        <w:rPr>
          <w:rFonts w:ascii="Times New Roman" w:hAnsi="Times New Roman"/>
          <w:b/>
          <w:sz w:val="24"/>
          <w:szCs w:val="24"/>
        </w:rPr>
        <w:t>s:</w:t>
      </w:r>
      <w:r w:rsidRPr="00571BE3">
        <w:rPr>
          <w:rFonts w:ascii="Times New Roman" w:hAnsi="Times New Roman"/>
          <w:sz w:val="24"/>
          <w:szCs w:val="24"/>
        </w:rPr>
        <w:t xml:space="preserve">  </w:t>
      </w:r>
    </w:p>
    <w:p w:rsidR="00060E84" w:rsidRPr="00571BE3" w:rsidRDefault="00060E84" w:rsidP="000905F6">
      <w:pPr>
        <w:pStyle w:val="ListParagraph"/>
        <w:spacing w:after="0" w:line="240" w:lineRule="auto"/>
        <w:ind w:left="0"/>
        <w:rPr>
          <w:rFonts w:ascii="Times New Roman" w:hAnsi="Times New Roman"/>
          <w:sz w:val="24"/>
          <w:szCs w:val="24"/>
        </w:rPr>
      </w:pPr>
    </w:p>
    <w:p w:rsidR="00321BCB" w:rsidRPr="00571BE3" w:rsidRDefault="00321BCB" w:rsidP="000905F6">
      <w:pPr>
        <w:pStyle w:val="ListParagraph"/>
        <w:spacing w:after="0" w:line="240" w:lineRule="auto"/>
        <w:ind w:left="0"/>
        <w:rPr>
          <w:rFonts w:ascii="Times New Roman" w:hAnsi="Times New Roman"/>
          <w:sz w:val="24"/>
          <w:szCs w:val="24"/>
        </w:rPr>
      </w:pPr>
      <w:r w:rsidRPr="00571BE3">
        <w:rPr>
          <w:rFonts w:ascii="Times New Roman" w:hAnsi="Times New Roman"/>
          <w:sz w:val="24"/>
          <w:szCs w:val="24"/>
        </w:rPr>
        <w:t xml:space="preserve">The process for </w:t>
      </w:r>
      <w:r w:rsidR="00060E84" w:rsidRPr="00571BE3">
        <w:rPr>
          <w:rFonts w:ascii="Times New Roman" w:hAnsi="Times New Roman"/>
          <w:sz w:val="24"/>
          <w:szCs w:val="24"/>
        </w:rPr>
        <w:t>submission</w:t>
      </w:r>
      <w:r w:rsidRPr="00571BE3">
        <w:rPr>
          <w:rFonts w:ascii="Times New Roman" w:hAnsi="Times New Roman"/>
          <w:sz w:val="24"/>
          <w:szCs w:val="24"/>
        </w:rPr>
        <w:t xml:space="preserve"> and evaluation of District Grant</w:t>
      </w:r>
      <w:r w:rsidR="00854165" w:rsidRPr="00571BE3">
        <w:rPr>
          <w:rFonts w:ascii="Times New Roman" w:hAnsi="Times New Roman"/>
          <w:sz w:val="24"/>
          <w:szCs w:val="24"/>
        </w:rPr>
        <w:t xml:space="preserve"> </w:t>
      </w:r>
      <w:r w:rsidR="00480AA7" w:rsidRPr="00571BE3">
        <w:rPr>
          <w:rFonts w:ascii="Times New Roman" w:hAnsi="Times New Roman"/>
          <w:sz w:val="24"/>
          <w:szCs w:val="24"/>
        </w:rPr>
        <w:t>proposals</w:t>
      </w:r>
      <w:r w:rsidRPr="00571BE3">
        <w:rPr>
          <w:rFonts w:ascii="Times New Roman" w:hAnsi="Times New Roman"/>
          <w:sz w:val="24"/>
          <w:szCs w:val="24"/>
        </w:rPr>
        <w:t xml:space="preserve"> and the allocation of District Grant</w:t>
      </w:r>
      <w:r w:rsidR="00060E84" w:rsidRPr="00571BE3">
        <w:rPr>
          <w:rFonts w:ascii="Times New Roman" w:hAnsi="Times New Roman"/>
          <w:sz w:val="24"/>
          <w:szCs w:val="24"/>
        </w:rPr>
        <w:t xml:space="preserve"> fund</w:t>
      </w:r>
      <w:r w:rsidRPr="00571BE3">
        <w:rPr>
          <w:rFonts w:ascii="Times New Roman" w:hAnsi="Times New Roman"/>
          <w:sz w:val="24"/>
          <w:szCs w:val="24"/>
        </w:rPr>
        <w:t>s will be as follows:</w:t>
      </w:r>
    </w:p>
    <w:p w:rsidR="00060E84" w:rsidRPr="00571BE3" w:rsidRDefault="00060E84" w:rsidP="000905F6">
      <w:pPr>
        <w:pStyle w:val="ListParagraph"/>
        <w:spacing w:after="0" w:line="240" w:lineRule="auto"/>
        <w:ind w:left="0"/>
        <w:rPr>
          <w:rFonts w:ascii="Times New Roman" w:hAnsi="Times New Roman"/>
          <w:sz w:val="24"/>
          <w:szCs w:val="24"/>
        </w:rPr>
      </w:pPr>
    </w:p>
    <w:p w:rsidR="00AE4FC2" w:rsidRPr="00571BE3" w:rsidRDefault="00753462" w:rsidP="000905F6">
      <w:pPr>
        <w:pStyle w:val="ListParagraph"/>
        <w:numPr>
          <w:ilvl w:val="0"/>
          <w:numId w:val="1"/>
        </w:numPr>
        <w:spacing w:after="0" w:line="240" w:lineRule="auto"/>
        <w:rPr>
          <w:rFonts w:ascii="Times New Roman" w:hAnsi="Times New Roman"/>
          <w:sz w:val="24"/>
          <w:szCs w:val="24"/>
        </w:rPr>
      </w:pPr>
      <w:r w:rsidRPr="00571BE3">
        <w:rPr>
          <w:rFonts w:ascii="Times New Roman" w:hAnsi="Times New Roman"/>
          <w:sz w:val="24"/>
          <w:szCs w:val="24"/>
          <w:u w:val="single"/>
        </w:rPr>
        <w:t>Club Qualificati</w:t>
      </w:r>
      <w:r w:rsidR="00385EED" w:rsidRPr="00571BE3">
        <w:rPr>
          <w:rFonts w:ascii="Times New Roman" w:hAnsi="Times New Roman"/>
          <w:sz w:val="24"/>
          <w:szCs w:val="24"/>
          <w:u w:val="single"/>
        </w:rPr>
        <w:t>on to r</w:t>
      </w:r>
      <w:r w:rsidRPr="00571BE3">
        <w:rPr>
          <w:rFonts w:ascii="Times New Roman" w:hAnsi="Times New Roman"/>
          <w:sz w:val="24"/>
          <w:szCs w:val="24"/>
          <w:u w:val="single"/>
        </w:rPr>
        <w:t>eceive District Grant Funding</w:t>
      </w:r>
      <w:r w:rsidRPr="00571BE3">
        <w:rPr>
          <w:rFonts w:ascii="Times New Roman" w:hAnsi="Times New Roman"/>
          <w:sz w:val="24"/>
          <w:szCs w:val="24"/>
        </w:rPr>
        <w:t xml:space="preserve">:  </w:t>
      </w:r>
      <w:r w:rsidR="00321BCB" w:rsidRPr="00571BE3">
        <w:rPr>
          <w:rFonts w:ascii="Times New Roman" w:hAnsi="Times New Roman"/>
          <w:sz w:val="24"/>
          <w:szCs w:val="24"/>
        </w:rPr>
        <w:t xml:space="preserve">Clubs </w:t>
      </w:r>
      <w:r w:rsidR="00AB5330" w:rsidRPr="00571BE3">
        <w:rPr>
          <w:rFonts w:ascii="Times New Roman" w:hAnsi="Times New Roman"/>
          <w:b/>
          <w:i/>
          <w:sz w:val="24"/>
          <w:szCs w:val="24"/>
        </w:rPr>
        <w:t>must</w:t>
      </w:r>
      <w:r w:rsidR="00AB5330" w:rsidRPr="00571BE3">
        <w:rPr>
          <w:rFonts w:ascii="Times New Roman" w:hAnsi="Times New Roman"/>
          <w:b/>
          <w:sz w:val="24"/>
          <w:szCs w:val="24"/>
        </w:rPr>
        <w:t xml:space="preserve"> </w:t>
      </w:r>
      <w:r w:rsidR="00AB5330" w:rsidRPr="00571BE3">
        <w:rPr>
          <w:rFonts w:ascii="Times New Roman" w:hAnsi="Times New Roman"/>
          <w:sz w:val="24"/>
          <w:szCs w:val="24"/>
        </w:rPr>
        <w:t xml:space="preserve">be qualified to submit </w:t>
      </w:r>
      <w:r w:rsidR="00B356FF">
        <w:rPr>
          <w:rFonts w:ascii="Times New Roman" w:hAnsi="Times New Roman"/>
          <w:sz w:val="24"/>
          <w:szCs w:val="24"/>
        </w:rPr>
        <w:t>application</w:t>
      </w:r>
      <w:r w:rsidR="00321BCB" w:rsidRPr="00571BE3">
        <w:rPr>
          <w:rFonts w:ascii="Times New Roman" w:hAnsi="Times New Roman"/>
          <w:sz w:val="24"/>
          <w:szCs w:val="24"/>
        </w:rPr>
        <w:t xml:space="preserve">s for </w:t>
      </w:r>
      <w:r w:rsidR="00AE4FC2" w:rsidRPr="00571BE3">
        <w:rPr>
          <w:rFonts w:ascii="Times New Roman" w:hAnsi="Times New Roman"/>
          <w:sz w:val="24"/>
          <w:szCs w:val="24"/>
        </w:rPr>
        <w:t xml:space="preserve">District Grants.  </w:t>
      </w:r>
      <w:r w:rsidR="00AB5330" w:rsidRPr="00571BE3">
        <w:rPr>
          <w:rFonts w:ascii="Times New Roman" w:hAnsi="Times New Roman"/>
          <w:sz w:val="24"/>
          <w:szCs w:val="24"/>
        </w:rPr>
        <w:t xml:space="preserve">Qualifications include signing </w:t>
      </w:r>
      <w:r w:rsidR="00AE4FC2" w:rsidRPr="00571BE3">
        <w:rPr>
          <w:rFonts w:ascii="Times New Roman" w:hAnsi="Times New Roman"/>
          <w:sz w:val="24"/>
          <w:szCs w:val="24"/>
        </w:rPr>
        <w:t>the Club MOU</w:t>
      </w:r>
      <w:r w:rsidR="00FD201B">
        <w:rPr>
          <w:rFonts w:ascii="Times New Roman" w:hAnsi="Times New Roman"/>
          <w:sz w:val="24"/>
          <w:szCs w:val="24"/>
        </w:rPr>
        <w:t xml:space="preserve">/ </w:t>
      </w:r>
      <w:r w:rsidR="00CB465C" w:rsidRPr="00571BE3">
        <w:rPr>
          <w:rFonts w:ascii="Times New Roman" w:hAnsi="Times New Roman"/>
          <w:sz w:val="24"/>
          <w:szCs w:val="24"/>
        </w:rPr>
        <w:t xml:space="preserve">Addendum to the </w:t>
      </w:r>
      <w:r w:rsidR="00667B4C" w:rsidRPr="00571BE3">
        <w:rPr>
          <w:rFonts w:ascii="Times New Roman" w:hAnsi="Times New Roman"/>
          <w:sz w:val="24"/>
          <w:szCs w:val="24"/>
        </w:rPr>
        <w:t>Club MOU</w:t>
      </w:r>
      <w:r w:rsidR="00FD201B">
        <w:rPr>
          <w:rFonts w:ascii="Times New Roman" w:hAnsi="Times New Roman"/>
          <w:sz w:val="24"/>
          <w:szCs w:val="24"/>
        </w:rPr>
        <w:t xml:space="preserve"> (revised 11/18)</w:t>
      </w:r>
      <w:r w:rsidR="00667B4C" w:rsidRPr="00571BE3">
        <w:rPr>
          <w:rFonts w:ascii="Times New Roman" w:hAnsi="Times New Roman"/>
          <w:sz w:val="24"/>
          <w:szCs w:val="24"/>
        </w:rPr>
        <w:t xml:space="preserve"> </w:t>
      </w:r>
      <w:r w:rsidR="00385EED" w:rsidRPr="00571BE3">
        <w:rPr>
          <w:rFonts w:ascii="Times New Roman" w:hAnsi="Times New Roman"/>
          <w:sz w:val="24"/>
          <w:szCs w:val="24"/>
        </w:rPr>
        <w:t xml:space="preserve">and </w:t>
      </w:r>
      <w:r w:rsidR="00AB5330" w:rsidRPr="00571BE3">
        <w:rPr>
          <w:rFonts w:ascii="Times New Roman" w:hAnsi="Times New Roman"/>
          <w:sz w:val="24"/>
          <w:szCs w:val="24"/>
        </w:rPr>
        <w:t xml:space="preserve">being </w:t>
      </w:r>
      <w:r w:rsidR="00385EED" w:rsidRPr="00571BE3">
        <w:rPr>
          <w:rFonts w:ascii="Times New Roman" w:hAnsi="Times New Roman"/>
          <w:sz w:val="24"/>
          <w:szCs w:val="24"/>
        </w:rPr>
        <w:t>current on all Rotary Foundation</w:t>
      </w:r>
      <w:r w:rsidR="00AE4FC2" w:rsidRPr="00571BE3">
        <w:rPr>
          <w:rFonts w:ascii="Times New Roman" w:hAnsi="Times New Roman"/>
          <w:sz w:val="24"/>
          <w:szCs w:val="24"/>
        </w:rPr>
        <w:t xml:space="preserve"> grant reporting</w:t>
      </w:r>
      <w:r w:rsidR="006A4F5B" w:rsidRPr="00571BE3">
        <w:rPr>
          <w:rFonts w:ascii="Times New Roman" w:hAnsi="Times New Roman"/>
          <w:sz w:val="24"/>
          <w:szCs w:val="24"/>
        </w:rPr>
        <w:t xml:space="preserve"> and District and Rotary International dues</w:t>
      </w:r>
      <w:r w:rsidR="00AE4FC2" w:rsidRPr="00571BE3">
        <w:rPr>
          <w:rFonts w:ascii="Times New Roman" w:hAnsi="Times New Roman"/>
          <w:sz w:val="24"/>
          <w:szCs w:val="24"/>
        </w:rPr>
        <w:t xml:space="preserve">.  Attendance at the Grants Management Seminar is </w:t>
      </w:r>
      <w:r w:rsidR="00385EED" w:rsidRPr="00571BE3">
        <w:rPr>
          <w:rFonts w:ascii="Times New Roman" w:hAnsi="Times New Roman"/>
          <w:sz w:val="24"/>
          <w:szCs w:val="24"/>
        </w:rPr>
        <w:t>a</w:t>
      </w:r>
      <w:r w:rsidR="00AE4FC2" w:rsidRPr="00571BE3">
        <w:rPr>
          <w:rFonts w:ascii="Times New Roman" w:hAnsi="Times New Roman"/>
          <w:sz w:val="24"/>
          <w:szCs w:val="24"/>
        </w:rPr>
        <w:t xml:space="preserve"> requirement for District Grants</w:t>
      </w:r>
      <w:r w:rsidR="00385EED" w:rsidRPr="00571BE3">
        <w:rPr>
          <w:rFonts w:ascii="Times New Roman" w:hAnsi="Times New Roman"/>
          <w:sz w:val="24"/>
          <w:szCs w:val="24"/>
        </w:rPr>
        <w:t xml:space="preserve"> and Global Grants</w:t>
      </w:r>
      <w:r w:rsidR="00AE4FC2" w:rsidRPr="00571BE3">
        <w:rPr>
          <w:rFonts w:ascii="Times New Roman" w:hAnsi="Times New Roman"/>
          <w:sz w:val="24"/>
          <w:szCs w:val="24"/>
        </w:rPr>
        <w:t xml:space="preserve">.  </w:t>
      </w:r>
    </w:p>
    <w:p w:rsidR="00060E84" w:rsidRPr="00571BE3" w:rsidRDefault="00060E84" w:rsidP="000905F6">
      <w:pPr>
        <w:pStyle w:val="ListParagraph"/>
        <w:spacing w:after="0" w:line="240" w:lineRule="auto"/>
        <w:ind w:left="390"/>
        <w:rPr>
          <w:rFonts w:ascii="Times New Roman" w:hAnsi="Times New Roman"/>
          <w:sz w:val="24"/>
          <w:szCs w:val="24"/>
        </w:rPr>
      </w:pPr>
    </w:p>
    <w:p w:rsidR="00385EED" w:rsidRPr="00571BE3" w:rsidRDefault="00CB465C" w:rsidP="000905F6">
      <w:pPr>
        <w:pStyle w:val="ListParagraph"/>
        <w:numPr>
          <w:ilvl w:val="0"/>
          <w:numId w:val="1"/>
        </w:numPr>
        <w:spacing w:after="0" w:line="240" w:lineRule="auto"/>
        <w:rPr>
          <w:rFonts w:ascii="Times New Roman" w:hAnsi="Times New Roman"/>
          <w:sz w:val="24"/>
          <w:szCs w:val="24"/>
        </w:rPr>
      </w:pPr>
      <w:r w:rsidRPr="00571BE3">
        <w:rPr>
          <w:rFonts w:ascii="Times New Roman" w:hAnsi="Times New Roman"/>
          <w:sz w:val="24"/>
          <w:szCs w:val="24"/>
        </w:rPr>
        <w:t xml:space="preserve">The </w:t>
      </w:r>
      <w:r w:rsidR="00B356FF">
        <w:rPr>
          <w:rFonts w:ascii="Times New Roman" w:hAnsi="Times New Roman"/>
          <w:sz w:val="24"/>
          <w:szCs w:val="24"/>
        </w:rPr>
        <w:t xml:space="preserve">Application </w:t>
      </w:r>
      <w:r w:rsidRPr="00571BE3">
        <w:rPr>
          <w:rFonts w:ascii="Times New Roman" w:hAnsi="Times New Roman"/>
          <w:sz w:val="24"/>
          <w:szCs w:val="24"/>
        </w:rPr>
        <w:t xml:space="preserve">for </w:t>
      </w:r>
      <w:r w:rsidR="00753462" w:rsidRPr="00571BE3">
        <w:rPr>
          <w:rFonts w:ascii="Times New Roman" w:hAnsi="Times New Roman"/>
          <w:sz w:val="24"/>
          <w:szCs w:val="24"/>
        </w:rPr>
        <w:t>Distr</w:t>
      </w:r>
      <w:r w:rsidR="00B356FF">
        <w:rPr>
          <w:rFonts w:ascii="Times New Roman" w:hAnsi="Times New Roman"/>
          <w:sz w:val="24"/>
          <w:szCs w:val="24"/>
        </w:rPr>
        <w:t>ict Grant-funded projects</w:t>
      </w:r>
      <w:r w:rsidR="00385EED" w:rsidRPr="00571BE3">
        <w:rPr>
          <w:rFonts w:ascii="Times New Roman" w:hAnsi="Times New Roman"/>
          <w:sz w:val="24"/>
          <w:szCs w:val="24"/>
        </w:rPr>
        <w:t xml:space="preserve"> is available on the District web page</w:t>
      </w:r>
      <w:r w:rsidR="00A74AE4" w:rsidRPr="00571BE3">
        <w:rPr>
          <w:rFonts w:ascii="Times New Roman" w:hAnsi="Times New Roman"/>
          <w:sz w:val="24"/>
          <w:szCs w:val="24"/>
        </w:rPr>
        <w:t>:</w:t>
      </w:r>
      <w:r w:rsidR="00385EED" w:rsidRPr="00571BE3">
        <w:rPr>
          <w:rFonts w:ascii="Times New Roman" w:hAnsi="Times New Roman"/>
          <w:sz w:val="24"/>
          <w:szCs w:val="24"/>
        </w:rPr>
        <w:t xml:space="preserve"> </w:t>
      </w:r>
      <w:r w:rsidR="00A74AE4" w:rsidRPr="00571BE3">
        <w:rPr>
          <w:rFonts w:ascii="Times New Roman" w:hAnsi="Times New Roman"/>
          <w:sz w:val="24"/>
          <w:szCs w:val="24"/>
        </w:rPr>
        <w:t xml:space="preserve"> </w:t>
      </w:r>
      <w:hyperlink r:id="rId8" w:history="1">
        <w:r w:rsidR="00815790" w:rsidRPr="00DB2619">
          <w:rPr>
            <w:rStyle w:val="Hyperlink"/>
            <w:rFonts w:ascii="Times New Roman" w:hAnsi="Times New Roman"/>
            <w:sz w:val="24"/>
            <w:szCs w:val="24"/>
          </w:rPr>
          <w:t>http://www.rotarydistrict7890.org</w:t>
        </w:r>
      </w:hyperlink>
      <w:r w:rsidR="006A4F5B" w:rsidRPr="00571BE3">
        <w:rPr>
          <w:rFonts w:ascii="Times New Roman" w:hAnsi="Times New Roman"/>
          <w:sz w:val="24"/>
          <w:szCs w:val="24"/>
        </w:rPr>
        <w:t>.</w:t>
      </w:r>
      <w:r w:rsidR="00815790">
        <w:rPr>
          <w:rFonts w:ascii="Times New Roman" w:hAnsi="Times New Roman"/>
          <w:sz w:val="24"/>
          <w:szCs w:val="24"/>
        </w:rPr>
        <w:t xml:space="preserve"> (revised 12/17)</w:t>
      </w:r>
    </w:p>
    <w:p w:rsidR="00060E84" w:rsidRPr="00571BE3" w:rsidRDefault="00060E84" w:rsidP="00060E84">
      <w:pPr>
        <w:pStyle w:val="ListParagraph"/>
        <w:spacing w:after="0" w:line="240" w:lineRule="auto"/>
        <w:ind w:left="0"/>
        <w:rPr>
          <w:rFonts w:ascii="Times New Roman" w:hAnsi="Times New Roman"/>
          <w:sz w:val="24"/>
          <w:szCs w:val="24"/>
        </w:rPr>
      </w:pPr>
    </w:p>
    <w:p w:rsidR="00AE4FC2" w:rsidRPr="00571BE3" w:rsidRDefault="00753462" w:rsidP="000905F6">
      <w:pPr>
        <w:pStyle w:val="ListParagraph"/>
        <w:numPr>
          <w:ilvl w:val="0"/>
          <w:numId w:val="1"/>
        </w:numPr>
        <w:spacing w:after="0" w:line="240" w:lineRule="auto"/>
        <w:rPr>
          <w:rFonts w:ascii="Times New Roman" w:hAnsi="Times New Roman"/>
          <w:sz w:val="24"/>
          <w:szCs w:val="24"/>
        </w:rPr>
      </w:pPr>
      <w:r w:rsidRPr="00571BE3">
        <w:rPr>
          <w:rFonts w:ascii="Times New Roman" w:hAnsi="Times New Roman"/>
          <w:sz w:val="24"/>
          <w:szCs w:val="24"/>
          <w:u w:val="single"/>
        </w:rPr>
        <w:t xml:space="preserve">Schedule for District Grant </w:t>
      </w:r>
      <w:r w:rsidR="00B356FF">
        <w:rPr>
          <w:rFonts w:ascii="Times New Roman" w:hAnsi="Times New Roman"/>
          <w:sz w:val="24"/>
          <w:szCs w:val="24"/>
          <w:u w:val="single"/>
        </w:rPr>
        <w:t>Applications</w:t>
      </w:r>
      <w:r w:rsidRPr="00571BE3">
        <w:rPr>
          <w:rFonts w:ascii="Times New Roman" w:hAnsi="Times New Roman"/>
          <w:sz w:val="24"/>
          <w:szCs w:val="24"/>
        </w:rPr>
        <w:t xml:space="preserve">:  </w:t>
      </w:r>
      <w:r w:rsidR="00AB5330" w:rsidRPr="00571BE3">
        <w:rPr>
          <w:rFonts w:ascii="Times New Roman" w:hAnsi="Times New Roman"/>
          <w:sz w:val="24"/>
          <w:szCs w:val="24"/>
        </w:rPr>
        <w:t xml:space="preserve">A </w:t>
      </w:r>
      <w:r w:rsidR="00430612" w:rsidRPr="00571BE3">
        <w:rPr>
          <w:rFonts w:ascii="Times New Roman" w:hAnsi="Times New Roman"/>
          <w:sz w:val="24"/>
          <w:szCs w:val="24"/>
        </w:rPr>
        <w:t>timeline</w:t>
      </w:r>
      <w:r w:rsidR="00AB5330" w:rsidRPr="00571BE3">
        <w:rPr>
          <w:rFonts w:ascii="Times New Roman" w:hAnsi="Times New Roman"/>
          <w:sz w:val="24"/>
          <w:szCs w:val="24"/>
        </w:rPr>
        <w:t xml:space="preserve"> for the </w:t>
      </w:r>
      <w:r w:rsidR="00DB6AB6" w:rsidRPr="00571BE3">
        <w:rPr>
          <w:rFonts w:ascii="Times New Roman" w:hAnsi="Times New Roman"/>
          <w:sz w:val="24"/>
          <w:szCs w:val="24"/>
        </w:rPr>
        <w:t xml:space="preserve">District Grant </w:t>
      </w:r>
      <w:r w:rsidR="00AB5330" w:rsidRPr="00571BE3">
        <w:rPr>
          <w:rFonts w:ascii="Times New Roman" w:hAnsi="Times New Roman"/>
          <w:sz w:val="24"/>
          <w:szCs w:val="24"/>
        </w:rPr>
        <w:t xml:space="preserve">process </w:t>
      </w:r>
      <w:r w:rsidR="00DB6AB6" w:rsidRPr="00571BE3">
        <w:rPr>
          <w:rFonts w:ascii="Times New Roman" w:hAnsi="Times New Roman"/>
          <w:sz w:val="24"/>
          <w:szCs w:val="24"/>
        </w:rPr>
        <w:t xml:space="preserve">will be promulgated each year.  </w:t>
      </w:r>
      <w:r w:rsidR="00385EED" w:rsidRPr="00571BE3">
        <w:rPr>
          <w:rFonts w:ascii="Times New Roman" w:hAnsi="Times New Roman"/>
          <w:sz w:val="24"/>
          <w:szCs w:val="24"/>
        </w:rPr>
        <w:t xml:space="preserve">It is anticipated that the deadline for these </w:t>
      </w:r>
      <w:r w:rsidR="00B356FF">
        <w:rPr>
          <w:rFonts w:ascii="Times New Roman" w:hAnsi="Times New Roman"/>
          <w:sz w:val="24"/>
          <w:szCs w:val="24"/>
        </w:rPr>
        <w:t>applications</w:t>
      </w:r>
      <w:r w:rsidR="00385EED" w:rsidRPr="00571BE3">
        <w:rPr>
          <w:rFonts w:ascii="Times New Roman" w:hAnsi="Times New Roman"/>
          <w:sz w:val="24"/>
          <w:szCs w:val="24"/>
        </w:rPr>
        <w:t xml:space="preserve"> will be </w:t>
      </w:r>
      <w:r w:rsidR="00B356FF">
        <w:rPr>
          <w:rFonts w:ascii="Times New Roman" w:hAnsi="Times New Roman"/>
          <w:sz w:val="24"/>
          <w:szCs w:val="24"/>
        </w:rPr>
        <w:t>July</w:t>
      </w:r>
      <w:r w:rsidR="00CB465C" w:rsidRPr="00571BE3">
        <w:rPr>
          <w:rFonts w:ascii="Times New Roman" w:hAnsi="Times New Roman"/>
          <w:sz w:val="24"/>
          <w:szCs w:val="24"/>
        </w:rPr>
        <w:t>1</w:t>
      </w:r>
      <w:r w:rsidR="00CB465C" w:rsidRPr="00571BE3">
        <w:rPr>
          <w:rFonts w:ascii="Times New Roman" w:hAnsi="Times New Roman"/>
          <w:sz w:val="24"/>
          <w:szCs w:val="24"/>
          <w:vertAlign w:val="superscript"/>
        </w:rPr>
        <w:t>st</w:t>
      </w:r>
      <w:r w:rsidR="00CB465C" w:rsidRPr="00571BE3">
        <w:rPr>
          <w:rFonts w:ascii="Times New Roman" w:hAnsi="Times New Roman"/>
          <w:sz w:val="24"/>
          <w:szCs w:val="24"/>
        </w:rPr>
        <w:t xml:space="preserve"> of each year.</w:t>
      </w:r>
      <w:r w:rsidR="00B356FF">
        <w:rPr>
          <w:rFonts w:ascii="Times New Roman" w:hAnsi="Times New Roman"/>
          <w:sz w:val="24"/>
          <w:szCs w:val="24"/>
        </w:rPr>
        <w:t xml:space="preserve"> (revised 12/17)</w:t>
      </w:r>
    </w:p>
    <w:p w:rsidR="00060E84" w:rsidRPr="00571BE3" w:rsidRDefault="00060E84" w:rsidP="00060E84">
      <w:pPr>
        <w:pStyle w:val="ListParagraph"/>
        <w:spacing w:after="0" w:line="240" w:lineRule="auto"/>
        <w:ind w:left="0"/>
        <w:rPr>
          <w:rFonts w:ascii="Times New Roman" w:hAnsi="Times New Roman"/>
          <w:sz w:val="24"/>
          <w:szCs w:val="24"/>
        </w:rPr>
      </w:pPr>
    </w:p>
    <w:p w:rsidR="0073714E" w:rsidRPr="00571BE3" w:rsidRDefault="00753462" w:rsidP="000905F6">
      <w:pPr>
        <w:pStyle w:val="ListParagraph"/>
        <w:numPr>
          <w:ilvl w:val="0"/>
          <w:numId w:val="1"/>
        </w:numPr>
        <w:spacing w:after="0" w:line="240" w:lineRule="auto"/>
        <w:rPr>
          <w:rFonts w:ascii="Times New Roman" w:hAnsi="Times New Roman"/>
          <w:sz w:val="24"/>
          <w:szCs w:val="24"/>
        </w:rPr>
      </w:pPr>
      <w:r w:rsidRPr="00571BE3">
        <w:rPr>
          <w:rFonts w:ascii="Times New Roman" w:hAnsi="Times New Roman"/>
          <w:sz w:val="24"/>
          <w:szCs w:val="24"/>
          <w:u w:val="single"/>
        </w:rPr>
        <w:t xml:space="preserve">Processing District Grant </w:t>
      </w:r>
      <w:r w:rsidR="00B356FF">
        <w:rPr>
          <w:rFonts w:ascii="Times New Roman" w:hAnsi="Times New Roman"/>
          <w:sz w:val="24"/>
          <w:szCs w:val="24"/>
          <w:u w:val="single"/>
        </w:rPr>
        <w:t>Applications</w:t>
      </w:r>
      <w:r w:rsidRPr="00571BE3">
        <w:rPr>
          <w:rFonts w:ascii="Times New Roman" w:hAnsi="Times New Roman"/>
          <w:sz w:val="24"/>
          <w:szCs w:val="24"/>
        </w:rPr>
        <w:t xml:space="preserve">:  </w:t>
      </w:r>
      <w:r w:rsidR="00DB6AB6" w:rsidRPr="00571BE3">
        <w:rPr>
          <w:rFonts w:ascii="Times New Roman" w:hAnsi="Times New Roman"/>
          <w:sz w:val="24"/>
          <w:szCs w:val="24"/>
        </w:rPr>
        <w:t xml:space="preserve">The </w:t>
      </w:r>
      <w:r w:rsidR="00854165" w:rsidRPr="00571BE3">
        <w:rPr>
          <w:rFonts w:ascii="Times New Roman" w:hAnsi="Times New Roman"/>
          <w:sz w:val="24"/>
          <w:szCs w:val="24"/>
        </w:rPr>
        <w:t xml:space="preserve">Grants </w:t>
      </w:r>
      <w:r w:rsidR="009934E2">
        <w:rPr>
          <w:rFonts w:ascii="Times New Roman" w:hAnsi="Times New Roman"/>
          <w:sz w:val="24"/>
          <w:szCs w:val="24"/>
        </w:rPr>
        <w:t xml:space="preserve">Subcommittee </w:t>
      </w:r>
      <w:r w:rsidR="00854165" w:rsidRPr="00571BE3">
        <w:rPr>
          <w:rFonts w:ascii="Times New Roman" w:hAnsi="Times New Roman"/>
          <w:sz w:val="24"/>
          <w:szCs w:val="24"/>
        </w:rPr>
        <w:t>Chair</w:t>
      </w:r>
      <w:r w:rsidR="00C23427" w:rsidRPr="00571BE3">
        <w:rPr>
          <w:rFonts w:ascii="Times New Roman" w:hAnsi="Times New Roman"/>
          <w:sz w:val="24"/>
          <w:szCs w:val="24"/>
        </w:rPr>
        <w:t xml:space="preserve">, </w:t>
      </w:r>
      <w:r w:rsidR="00385EED" w:rsidRPr="00571BE3">
        <w:rPr>
          <w:rFonts w:ascii="Times New Roman" w:hAnsi="Times New Roman"/>
          <w:sz w:val="24"/>
          <w:szCs w:val="24"/>
        </w:rPr>
        <w:t xml:space="preserve">District </w:t>
      </w:r>
      <w:r w:rsidR="00AC3C51" w:rsidRPr="00571BE3">
        <w:rPr>
          <w:rFonts w:ascii="Times New Roman" w:hAnsi="Times New Roman"/>
          <w:sz w:val="24"/>
          <w:szCs w:val="24"/>
        </w:rPr>
        <w:t xml:space="preserve">Rotary </w:t>
      </w:r>
      <w:r w:rsidR="00385EED" w:rsidRPr="00571BE3">
        <w:rPr>
          <w:rFonts w:ascii="Times New Roman" w:hAnsi="Times New Roman"/>
          <w:sz w:val="24"/>
          <w:szCs w:val="24"/>
        </w:rPr>
        <w:t>Foundation Chair</w:t>
      </w:r>
      <w:r w:rsidR="006A4F5B" w:rsidRPr="00571BE3">
        <w:rPr>
          <w:rFonts w:ascii="Times New Roman" w:hAnsi="Times New Roman"/>
          <w:sz w:val="24"/>
          <w:szCs w:val="24"/>
        </w:rPr>
        <w:t xml:space="preserve">, </w:t>
      </w:r>
      <w:r w:rsidR="000B30C9" w:rsidRPr="00571BE3">
        <w:rPr>
          <w:rFonts w:ascii="Times New Roman" w:hAnsi="Times New Roman"/>
          <w:sz w:val="24"/>
          <w:szCs w:val="24"/>
        </w:rPr>
        <w:t xml:space="preserve">District </w:t>
      </w:r>
      <w:r w:rsidR="006A4F5B" w:rsidRPr="00571BE3">
        <w:rPr>
          <w:rFonts w:ascii="Times New Roman" w:hAnsi="Times New Roman"/>
          <w:sz w:val="24"/>
          <w:szCs w:val="24"/>
        </w:rPr>
        <w:t>Stewardship Chair</w:t>
      </w:r>
      <w:r w:rsidR="00385EED" w:rsidRPr="00571BE3">
        <w:rPr>
          <w:rFonts w:ascii="Times New Roman" w:hAnsi="Times New Roman"/>
          <w:sz w:val="24"/>
          <w:szCs w:val="24"/>
        </w:rPr>
        <w:t xml:space="preserve"> and District Governor</w:t>
      </w:r>
      <w:r w:rsidR="00DB6AB6" w:rsidRPr="00571BE3">
        <w:rPr>
          <w:rFonts w:ascii="Times New Roman" w:hAnsi="Times New Roman"/>
          <w:sz w:val="24"/>
          <w:szCs w:val="24"/>
        </w:rPr>
        <w:t xml:space="preserve"> will review District Grant </w:t>
      </w:r>
      <w:r w:rsidR="00B356FF">
        <w:rPr>
          <w:rFonts w:ascii="Times New Roman" w:hAnsi="Times New Roman"/>
          <w:sz w:val="24"/>
          <w:szCs w:val="24"/>
        </w:rPr>
        <w:t>application</w:t>
      </w:r>
      <w:r w:rsidR="00CB465C" w:rsidRPr="00571BE3">
        <w:rPr>
          <w:rFonts w:ascii="Times New Roman" w:hAnsi="Times New Roman"/>
          <w:sz w:val="24"/>
          <w:szCs w:val="24"/>
        </w:rPr>
        <w:t>s</w:t>
      </w:r>
      <w:r w:rsidRPr="00571BE3">
        <w:rPr>
          <w:rFonts w:ascii="Times New Roman" w:hAnsi="Times New Roman"/>
          <w:sz w:val="24"/>
          <w:szCs w:val="24"/>
        </w:rPr>
        <w:t xml:space="preserve"> </w:t>
      </w:r>
      <w:r w:rsidR="00DB6AB6" w:rsidRPr="00571BE3">
        <w:rPr>
          <w:rFonts w:ascii="Times New Roman" w:hAnsi="Times New Roman"/>
          <w:sz w:val="24"/>
          <w:szCs w:val="24"/>
        </w:rPr>
        <w:t xml:space="preserve">and </w:t>
      </w:r>
      <w:r w:rsidR="00AB5330" w:rsidRPr="00571BE3">
        <w:rPr>
          <w:rFonts w:ascii="Times New Roman" w:hAnsi="Times New Roman"/>
          <w:sz w:val="24"/>
          <w:szCs w:val="24"/>
        </w:rPr>
        <w:t xml:space="preserve">will </w:t>
      </w:r>
      <w:r w:rsidR="00DB6AB6" w:rsidRPr="00571BE3">
        <w:rPr>
          <w:rFonts w:ascii="Times New Roman" w:hAnsi="Times New Roman"/>
          <w:sz w:val="24"/>
          <w:szCs w:val="24"/>
        </w:rPr>
        <w:t xml:space="preserve">work with the respective clubs to resolve any content or format issues relating to the </w:t>
      </w:r>
      <w:r w:rsidR="00B356FF">
        <w:rPr>
          <w:rFonts w:ascii="Times New Roman" w:hAnsi="Times New Roman"/>
          <w:sz w:val="24"/>
          <w:szCs w:val="24"/>
        </w:rPr>
        <w:t>application</w:t>
      </w:r>
      <w:r w:rsidR="00DB6AB6" w:rsidRPr="00571BE3">
        <w:rPr>
          <w:rFonts w:ascii="Times New Roman" w:hAnsi="Times New Roman"/>
          <w:sz w:val="24"/>
          <w:szCs w:val="24"/>
        </w:rPr>
        <w:t>.</w:t>
      </w:r>
      <w:r w:rsidR="00B356FF">
        <w:rPr>
          <w:rFonts w:ascii="Times New Roman" w:hAnsi="Times New Roman"/>
          <w:sz w:val="24"/>
          <w:szCs w:val="24"/>
        </w:rPr>
        <w:t xml:space="preserve"> (revised 12/17)</w:t>
      </w:r>
      <w:r w:rsidR="00730BD7">
        <w:rPr>
          <w:rFonts w:ascii="Times New Roman" w:hAnsi="Times New Roman"/>
          <w:sz w:val="24"/>
          <w:szCs w:val="24"/>
        </w:rPr>
        <w:t xml:space="preserve"> </w:t>
      </w:r>
    </w:p>
    <w:p w:rsidR="00060E84" w:rsidRPr="00571BE3" w:rsidRDefault="00060E84" w:rsidP="00060E84">
      <w:pPr>
        <w:pStyle w:val="ListParagraph"/>
        <w:spacing w:after="0" w:line="240" w:lineRule="auto"/>
        <w:ind w:left="0"/>
        <w:rPr>
          <w:rFonts w:ascii="Times New Roman" w:hAnsi="Times New Roman"/>
          <w:sz w:val="24"/>
          <w:szCs w:val="24"/>
        </w:rPr>
      </w:pPr>
    </w:p>
    <w:p w:rsidR="0073714E" w:rsidRPr="00571BE3" w:rsidRDefault="00753462" w:rsidP="000905F6">
      <w:pPr>
        <w:pStyle w:val="ListParagraph"/>
        <w:numPr>
          <w:ilvl w:val="0"/>
          <w:numId w:val="1"/>
        </w:numPr>
        <w:spacing w:after="0" w:line="240" w:lineRule="auto"/>
        <w:rPr>
          <w:rFonts w:ascii="Times New Roman" w:hAnsi="Times New Roman"/>
          <w:sz w:val="24"/>
          <w:szCs w:val="24"/>
        </w:rPr>
      </w:pPr>
      <w:r w:rsidRPr="00571BE3">
        <w:rPr>
          <w:rFonts w:ascii="Times New Roman" w:hAnsi="Times New Roman"/>
          <w:sz w:val="24"/>
          <w:szCs w:val="24"/>
          <w:u w:val="single"/>
        </w:rPr>
        <w:t>District Grant Funding Determination</w:t>
      </w:r>
      <w:r w:rsidRPr="00571BE3">
        <w:rPr>
          <w:rFonts w:ascii="Times New Roman" w:hAnsi="Times New Roman"/>
          <w:sz w:val="24"/>
          <w:szCs w:val="24"/>
        </w:rPr>
        <w:t xml:space="preserve">:  </w:t>
      </w:r>
      <w:r w:rsidR="005C3DF7" w:rsidRPr="00571BE3">
        <w:rPr>
          <w:rFonts w:ascii="Times New Roman" w:hAnsi="Times New Roman"/>
          <w:sz w:val="24"/>
          <w:szCs w:val="24"/>
        </w:rPr>
        <w:t xml:space="preserve">As soon as </w:t>
      </w:r>
      <w:r w:rsidR="00B63376" w:rsidRPr="00571BE3">
        <w:rPr>
          <w:rFonts w:ascii="Times New Roman" w:hAnsi="Times New Roman"/>
          <w:sz w:val="24"/>
          <w:szCs w:val="24"/>
        </w:rPr>
        <w:t>practical</w:t>
      </w:r>
      <w:r w:rsidR="005C3DF7" w:rsidRPr="00571BE3">
        <w:rPr>
          <w:rFonts w:ascii="Times New Roman" w:hAnsi="Times New Roman"/>
          <w:sz w:val="24"/>
          <w:szCs w:val="24"/>
        </w:rPr>
        <w:t xml:space="preserve"> after the deadline for District Grant </w:t>
      </w:r>
      <w:r w:rsidR="00B356FF">
        <w:rPr>
          <w:rFonts w:ascii="Times New Roman" w:hAnsi="Times New Roman"/>
          <w:sz w:val="24"/>
          <w:szCs w:val="24"/>
        </w:rPr>
        <w:t>Applicatio</w:t>
      </w:r>
      <w:r w:rsidR="00B356FF" w:rsidRPr="00571BE3">
        <w:rPr>
          <w:rFonts w:ascii="Times New Roman" w:hAnsi="Times New Roman"/>
          <w:sz w:val="24"/>
          <w:szCs w:val="24"/>
        </w:rPr>
        <w:t>ns</w:t>
      </w:r>
      <w:r w:rsidR="005C3DF7" w:rsidRPr="00571BE3">
        <w:rPr>
          <w:rFonts w:ascii="Times New Roman" w:hAnsi="Times New Roman"/>
          <w:sz w:val="24"/>
          <w:szCs w:val="24"/>
        </w:rPr>
        <w:t xml:space="preserve">, the </w:t>
      </w:r>
      <w:r w:rsidR="00070CEA" w:rsidRPr="00571BE3">
        <w:rPr>
          <w:rFonts w:ascii="Times New Roman" w:hAnsi="Times New Roman"/>
          <w:sz w:val="24"/>
          <w:szCs w:val="24"/>
        </w:rPr>
        <w:t>District Grants Committee</w:t>
      </w:r>
      <w:r w:rsidR="00A74AE4" w:rsidRPr="00571BE3">
        <w:rPr>
          <w:rFonts w:ascii="Times New Roman" w:hAnsi="Times New Roman"/>
          <w:sz w:val="24"/>
          <w:szCs w:val="24"/>
        </w:rPr>
        <w:t xml:space="preserve"> </w:t>
      </w:r>
      <w:r w:rsidR="005C3DF7" w:rsidRPr="00571BE3">
        <w:rPr>
          <w:rFonts w:ascii="Times New Roman" w:hAnsi="Times New Roman"/>
          <w:sz w:val="24"/>
          <w:szCs w:val="24"/>
        </w:rPr>
        <w:t xml:space="preserve">will review each application and determine a </w:t>
      </w:r>
      <w:r w:rsidR="00430612" w:rsidRPr="00571BE3">
        <w:rPr>
          <w:rFonts w:ascii="Times New Roman" w:hAnsi="Times New Roman"/>
          <w:sz w:val="24"/>
          <w:szCs w:val="24"/>
        </w:rPr>
        <w:t>spendin</w:t>
      </w:r>
      <w:r w:rsidR="005C3DF7" w:rsidRPr="00571BE3">
        <w:rPr>
          <w:rFonts w:ascii="Times New Roman" w:hAnsi="Times New Roman"/>
          <w:sz w:val="24"/>
          <w:szCs w:val="24"/>
        </w:rPr>
        <w:t>g plan for the proposed projects</w:t>
      </w:r>
      <w:r w:rsidR="00AB5330" w:rsidRPr="00571BE3">
        <w:rPr>
          <w:rFonts w:ascii="Times New Roman" w:hAnsi="Times New Roman"/>
          <w:sz w:val="24"/>
          <w:szCs w:val="24"/>
        </w:rPr>
        <w:t>,</w:t>
      </w:r>
      <w:r w:rsidR="005C3DF7" w:rsidRPr="00571BE3">
        <w:rPr>
          <w:rFonts w:ascii="Times New Roman" w:hAnsi="Times New Roman"/>
          <w:sz w:val="24"/>
          <w:szCs w:val="24"/>
        </w:rPr>
        <w:t xml:space="preserve"> </w:t>
      </w:r>
      <w:r w:rsidR="00A74AE4" w:rsidRPr="00571BE3">
        <w:rPr>
          <w:rFonts w:ascii="Times New Roman" w:hAnsi="Times New Roman"/>
          <w:sz w:val="24"/>
          <w:szCs w:val="24"/>
        </w:rPr>
        <w:t xml:space="preserve">taking into account </w:t>
      </w:r>
      <w:r w:rsidR="005C3DF7" w:rsidRPr="00571BE3">
        <w:rPr>
          <w:rFonts w:ascii="Times New Roman" w:hAnsi="Times New Roman"/>
          <w:sz w:val="24"/>
          <w:szCs w:val="24"/>
        </w:rPr>
        <w:t>the funds available.</w:t>
      </w:r>
      <w:r w:rsidRPr="00571BE3">
        <w:rPr>
          <w:rFonts w:ascii="Times New Roman" w:hAnsi="Times New Roman"/>
          <w:sz w:val="24"/>
          <w:szCs w:val="24"/>
        </w:rPr>
        <w:t xml:space="preserve">  A simple majority of the </w:t>
      </w:r>
      <w:r w:rsidR="00070CEA" w:rsidRPr="00571BE3">
        <w:rPr>
          <w:rFonts w:ascii="Times New Roman" w:hAnsi="Times New Roman"/>
          <w:sz w:val="24"/>
          <w:szCs w:val="24"/>
        </w:rPr>
        <w:t>District Grants Committee</w:t>
      </w:r>
      <w:r w:rsidRPr="00571BE3">
        <w:rPr>
          <w:rFonts w:ascii="Times New Roman" w:hAnsi="Times New Roman"/>
          <w:sz w:val="24"/>
          <w:szCs w:val="24"/>
        </w:rPr>
        <w:t xml:space="preserve"> members </w:t>
      </w:r>
      <w:r w:rsidR="00385EED" w:rsidRPr="00571BE3">
        <w:rPr>
          <w:rFonts w:ascii="Times New Roman" w:hAnsi="Times New Roman"/>
          <w:sz w:val="24"/>
          <w:szCs w:val="24"/>
        </w:rPr>
        <w:t>will determine if funding will be grant</w:t>
      </w:r>
      <w:r w:rsidR="00AF44D4" w:rsidRPr="00571BE3">
        <w:rPr>
          <w:rFonts w:ascii="Times New Roman" w:hAnsi="Times New Roman"/>
          <w:sz w:val="24"/>
          <w:szCs w:val="24"/>
        </w:rPr>
        <w:t>ed</w:t>
      </w:r>
      <w:r w:rsidR="00385EED" w:rsidRPr="00571BE3">
        <w:rPr>
          <w:rFonts w:ascii="Times New Roman" w:hAnsi="Times New Roman"/>
          <w:sz w:val="24"/>
          <w:szCs w:val="24"/>
        </w:rPr>
        <w:t xml:space="preserve">. </w:t>
      </w:r>
      <w:r w:rsidR="00A74AE4" w:rsidRPr="00571BE3">
        <w:rPr>
          <w:rFonts w:ascii="Times New Roman" w:hAnsi="Times New Roman"/>
          <w:sz w:val="24"/>
          <w:szCs w:val="24"/>
        </w:rPr>
        <w:t xml:space="preserve"> </w:t>
      </w:r>
      <w:r w:rsidR="00385EED" w:rsidRPr="00571BE3">
        <w:rPr>
          <w:rFonts w:ascii="Times New Roman" w:hAnsi="Times New Roman"/>
          <w:sz w:val="24"/>
          <w:szCs w:val="24"/>
        </w:rPr>
        <w:t xml:space="preserve">The review of </w:t>
      </w:r>
      <w:r w:rsidR="00B356FF">
        <w:rPr>
          <w:rFonts w:ascii="Times New Roman" w:hAnsi="Times New Roman"/>
          <w:sz w:val="24"/>
          <w:szCs w:val="24"/>
        </w:rPr>
        <w:t>application</w:t>
      </w:r>
      <w:r w:rsidR="00CB465C" w:rsidRPr="00571BE3">
        <w:rPr>
          <w:rFonts w:ascii="Times New Roman" w:hAnsi="Times New Roman"/>
          <w:sz w:val="24"/>
          <w:szCs w:val="24"/>
        </w:rPr>
        <w:t>s</w:t>
      </w:r>
      <w:r w:rsidR="00385EED" w:rsidRPr="00571BE3">
        <w:rPr>
          <w:rFonts w:ascii="Times New Roman" w:hAnsi="Times New Roman"/>
          <w:sz w:val="24"/>
          <w:szCs w:val="24"/>
        </w:rPr>
        <w:t xml:space="preserve"> </w:t>
      </w:r>
      <w:r w:rsidR="0052226F" w:rsidRPr="00571BE3">
        <w:rPr>
          <w:rFonts w:ascii="Times New Roman" w:hAnsi="Times New Roman"/>
          <w:sz w:val="24"/>
          <w:szCs w:val="24"/>
        </w:rPr>
        <w:t xml:space="preserve">may occur </w:t>
      </w:r>
      <w:r w:rsidR="00385EED" w:rsidRPr="00571BE3">
        <w:rPr>
          <w:rFonts w:ascii="Times New Roman" w:hAnsi="Times New Roman"/>
          <w:sz w:val="24"/>
          <w:szCs w:val="24"/>
        </w:rPr>
        <w:t>by e-mail.</w:t>
      </w:r>
      <w:r w:rsidR="00B356FF">
        <w:rPr>
          <w:rFonts w:ascii="Times New Roman" w:hAnsi="Times New Roman"/>
          <w:sz w:val="24"/>
          <w:szCs w:val="24"/>
        </w:rPr>
        <w:t xml:space="preserve"> (revised 12/17)</w:t>
      </w:r>
    </w:p>
    <w:p w:rsidR="00060E84" w:rsidRPr="00571BE3" w:rsidRDefault="00060E84" w:rsidP="00060E84">
      <w:pPr>
        <w:pStyle w:val="ListParagraph"/>
        <w:spacing w:after="0" w:line="240" w:lineRule="auto"/>
        <w:ind w:left="0"/>
        <w:rPr>
          <w:rFonts w:ascii="Times New Roman" w:hAnsi="Times New Roman"/>
          <w:sz w:val="24"/>
          <w:szCs w:val="24"/>
        </w:rPr>
      </w:pPr>
    </w:p>
    <w:p w:rsidR="0073714E" w:rsidRPr="00571BE3" w:rsidRDefault="00854165" w:rsidP="000905F6">
      <w:pPr>
        <w:pStyle w:val="ListParagraph"/>
        <w:numPr>
          <w:ilvl w:val="0"/>
          <w:numId w:val="1"/>
        </w:numPr>
        <w:spacing w:after="0" w:line="240" w:lineRule="auto"/>
        <w:rPr>
          <w:rFonts w:ascii="Times New Roman" w:hAnsi="Times New Roman"/>
          <w:sz w:val="24"/>
          <w:szCs w:val="24"/>
        </w:rPr>
      </w:pPr>
      <w:r w:rsidRPr="00571BE3">
        <w:rPr>
          <w:rFonts w:ascii="Times New Roman" w:hAnsi="Times New Roman"/>
          <w:sz w:val="24"/>
          <w:szCs w:val="24"/>
        </w:rPr>
        <w:t>Decisions</w:t>
      </w:r>
      <w:r w:rsidR="00385EED" w:rsidRPr="00571BE3">
        <w:rPr>
          <w:rFonts w:ascii="Times New Roman" w:hAnsi="Times New Roman"/>
          <w:sz w:val="24"/>
          <w:szCs w:val="24"/>
        </w:rPr>
        <w:t xml:space="preserve"> made by </w:t>
      </w:r>
      <w:r w:rsidR="004A1A50" w:rsidRPr="00571BE3">
        <w:rPr>
          <w:rFonts w:ascii="Times New Roman" w:hAnsi="Times New Roman"/>
          <w:sz w:val="24"/>
          <w:szCs w:val="24"/>
        </w:rPr>
        <w:t xml:space="preserve">the </w:t>
      </w:r>
      <w:r w:rsidR="00070CEA" w:rsidRPr="00571BE3">
        <w:rPr>
          <w:rFonts w:ascii="Times New Roman" w:hAnsi="Times New Roman"/>
          <w:sz w:val="24"/>
          <w:szCs w:val="24"/>
        </w:rPr>
        <w:t>District Grants Committee</w:t>
      </w:r>
      <w:r w:rsidR="0052226F" w:rsidRPr="00571BE3">
        <w:rPr>
          <w:rFonts w:ascii="Times New Roman" w:hAnsi="Times New Roman"/>
          <w:sz w:val="24"/>
          <w:szCs w:val="24"/>
        </w:rPr>
        <w:t xml:space="preserve"> are </w:t>
      </w:r>
      <w:r w:rsidR="004A1A50" w:rsidRPr="00571BE3">
        <w:rPr>
          <w:rFonts w:ascii="Times New Roman" w:hAnsi="Times New Roman"/>
          <w:sz w:val="24"/>
          <w:szCs w:val="24"/>
        </w:rPr>
        <w:t xml:space="preserve">final with no appeal.  </w:t>
      </w:r>
      <w:r w:rsidR="0052226F" w:rsidRPr="00571BE3">
        <w:rPr>
          <w:rFonts w:ascii="Times New Roman" w:hAnsi="Times New Roman"/>
          <w:sz w:val="24"/>
          <w:szCs w:val="24"/>
        </w:rPr>
        <w:t xml:space="preserve">This </w:t>
      </w:r>
      <w:r w:rsidR="004A1A50" w:rsidRPr="00571BE3">
        <w:rPr>
          <w:rFonts w:ascii="Times New Roman" w:hAnsi="Times New Roman"/>
          <w:sz w:val="24"/>
          <w:szCs w:val="24"/>
        </w:rPr>
        <w:t>is to avoid</w:t>
      </w:r>
      <w:r w:rsidR="0052226F" w:rsidRPr="00571BE3">
        <w:rPr>
          <w:rFonts w:ascii="Times New Roman" w:hAnsi="Times New Roman"/>
          <w:sz w:val="24"/>
          <w:szCs w:val="24"/>
        </w:rPr>
        <w:t xml:space="preserve"> as much as </w:t>
      </w:r>
      <w:r w:rsidR="004A1A50" w:rsidRPr="00571BE3">
        <w:rPr>
          <w:rFonts w:ascii="Times New Roman" w:hAnsi="Times New Roman"/>
          <w:sz w:val="24"/>
          <w:szCs w:val="24"/>
        </w:rPr>
        <w:t>possible, any delays in funding the approved grants.</w:t>
      </w:r>
    </w:p>
    <w:p w:rsidR="00060E84" w:rsidRPr="00571BE3" w:rsidRDefault="00060E84" w:rsidP="00060E84">
      <w:pPr>
        <w:pStyle w:val="ListParagraph"/>
        <w:spacing w:after="0" w:line="240" w:lineRule="auto"/>
        <w:ind w:left="0"/>
        <w:rPr>
          <w:rFonts w:ascii="Times New Roman" w:hAnsi="Times New Roman"/>
          <w:sz w:val="24"/>
          <w:szCs w:val="24"/>
        </w:rPr>
      </w:pPr>
    </w:p>
    <w:p w:rsidR="00F1327B" w:rsidRPr="00571BE3" w:rsidRDefault="00255B33" w:rsidP="00F1327B">
      <w:pPr>
        <w:pStyle w:val="ListParagraph"/>
        <w:numPr>
          <w:ilvl w:val="0"/>
          <w:numId w:val="1"/>
        </w:numPr>
        <w:spacing w:after="0" w:line="240" w:lineRule="auto"/>
        <w:rPr>
          <w:rFonts w:ascii="Times New Roman" w:hAnsi="Times New Roman"/>
          <w:sz w:val="24"/>
          <w:szCs w:val="24"/>
        </w:rPr>
      </w:pPr>
      <w:r w:rsidRPr="00571BE3">
        <w:rPr>
          <w:rFonts w:ascii="Times New Roman" w:hAnsi="Times New Roman"/>
          <w:sz w:val="24"/>
          <w:szCs w:val="24"/>
          <w:u w:val="single"/>
        </w:rPr>
        <w:t xml:space="preserve">District Grant Funding </w:t>
      </w:r>
      <w:r w:rsidR="00385EED" w:rsidRPr="00571BE3">
        <w:rPr>
          <w:rFonts w:ascii="Times New Roman" w:hAnsi="Times New Roman"/>
          <w:sz w:val="24"/>
          <w:szCs w:val="24"/>
          <w:u w:val="single"/>
        </w:rPr>
        <w:t>Approval</w:t>
      </w:r>
      <w:r w:rsidRPr="00571BE3">
        <w:rPr>
          <w:rFonts w:ascii="Times New Roman" w:hAnsi="Times New Roman"/>
          <w:sz w:val="24"/>
          <w:szCs w:val="24"/>
          <w:u w:val="single"/>
        </w:rPr>
        <w:t xml:space="preserve"> Dissemination</w:t>
      </w:r>
      <w:r w:rsidR="00F1327B" w:rsidRPr="00571BE3">
        <w:rPr>
          <w:rFonts w:ascii="Times New Roman" w:hAnsi="Times New Roman"/>
          <w:sz w:val="24"/>
          <w:szCs w:val="24"/>
        </w:rPr>
        <w:t xml:space="preserve">: Clubs that have submitted District Grant </w:t>
      </w:r>
      <w:r w:rsidR="00B356FF">
        <w:rPr>
          <w:rFonts w:ascii="Times New Roman" w:hAnsi="Times New Roman"/>
          <w:sz w:val="24"/>
          <w:szCs w:val="24"/>
        </w:rPr>
        <w:t xml:space="preserve">Applications </w:t>
      </w:r>
      <w:r w:rsidR="00F1327B" w:rsidRPr="00571BE3">
        <w:rPr>
          <w:rFonts w:ascii="Times New Roman" w:hAnsi="Times New Roman"/>
          <w:sz w:val="24"/>
          <w:szCs w:val="24"/>
        </w:rPr>
        <w:t>will be notified by e-mail whether their p</w:t>
      </w:r>
      <w:r w:rsidR="00430612" w:rsidRPr="00571BE3">
        <w:rPr>
          <w:rFonts w:ascii="Times New Roman" w:hAnsi="Times New Roman"/>
          <w:sz w:val="24"/>
          <w:szCs w:val="24"/>
        </w:rPr>
        <w:t xml:space="preserve">roject has been approved or not once the District spending plan has been approved by </w:t>
      </w:r>
      <w:r w:rsidR="00462C7B" w:rsidRPr="00571BE3">
        <w:rPr>
          <w:rFonts w:ascii="Times New Roman" w:hAnsi="Times New Roman"/>
          <w:sz w:val="24"/>
          <w:szCs w:val="24"/>
        </w:rPr>
        <w:t>T</w:t>
      </w:r>
      <w:r w:rsidR="00430612" w:rsidRPr="00571BE3">
        <w:rPr>
          <w:rFonts w:ascii="Times New Roman" w:hAnsi="Times New Roman"/>
          <w:sz w:val="24"/>
          <w:szCs w:val="24"/>
        </w:rPr>
        <w:t>he Rotary Foundation and the District Grants Committee has been notified.</w:t>
      </w:r>
      <w:r w:rsidR="00815790">
        <w:rPr>
          <w:rFonts w:ascii="Times New Roman" w:hAnsi="Times New Roman"/>
          <w:sz w:val="24"/>
          <w:szCs w:val="24"/>
        </w:rPr>
        <w:t xml:space="preserve"> (revised 12/17)</w:t>
      </w:r>
    </w:p>
    <w:p w:rsidR="00060E84" w:rsidRPr="00571BE3" w:rsidRDefault="00060E84" w:rsidP="00F1327B">
      <w:pPr>
        <w:pStyle w:val="ListParagraph"/>
        <w:spacing w:after="0" w:line="240" w:lineRule="auto"/>
        <w:ind w:left="0"/>
        <w:rPr>
          <w:rFonts w:ascii="Times New Roman" w:hAnsi="Times New Roman"/>
          <w:sz w:val="24"/>
          <w:szCs w:val="24"/>
        </w:rPr>
      </w:pPr>
    </w:p>
    <w:p w:rsidR="004039D5" w:rsidRPr="006759E9" w:rsidRDefault="00882382" w:rsidP="001062C6">
      <w:pPr>
        <w:pStyle w:val="ListParagraph"/>
        <w:numPr>
          <w:ilvl w:val="1"/>
          <w:numId w:val="22"/>
        </w:numPr>
        <w:spacing w:before="43" w:after="0" w:line="240" w:lineRule="auto"/>
        <w:ind w:right="701"/>
        <w:rPr>
          <w:rFonts w:ascii="Times New Roman" w:hAnsi="Times New Roman"/>
          <w:sz w:val="24"/>
          <w:szCs w:val="24"/>
        </w:rPr>
      </w:pPr>
      <w:r w:rsidRPr="006759E9">
        <w:rPr>
          <w:rFonts w:ascii="Times New Roman" w:hAnsi="Times New Roman"/>
          <w:sz w:val="24"/>
          <w:szCs w:val="24"/>
        </w:rPr>
        <w:t>T</w:t>
      </w:r>
      <w:r w:rsidR="003F6492" w:rsidRPr="006759E9">
        <w:rPr>
          <w:rFonts w:ascii="Times New Roman" w:hAnsi="Times New Roman"/>
          <w:sz w:val="24"/>
          <w:szCs w:val="24"/>
        </w:rPr>
        <w:t xml:space="preserve">he Grants </w:t>
      </w:r>
      <w:r w:rsidR="00730BD7" w:rsidRPr="006759E9">
        <w:rPr>
          <w:rFonts w:ascii="Times New Roman" w:hAnsi="Times New Roman"/>
          <w:sz w:val="24"/>
          <w:szCs w:val="24"/>
        </w:rPr>
        <w:t xml:space="preserve">Subcommittee </w:t>
      </w:r>
      <w:r w:rsidR="003F6492" w:rsidRPr="006759E9">
        <w:rPr>
          <w:rFonts w:ascii="Times New Roman" w:hAnsi="Times New Roman"/>
          <w:sz w:val="24"/>
          <w:szCs w:val="24"/>
        </w:rPr>
        <w:t>Chair</w:t>
      </w:r>
      <w:r w:rsidR="00E8591A" w:rsidRPr="006759E9">
        <w:rPr>
          <w:rFonts w:ascii="Times New Roman" w:hAnsi="Times New Roman"/>
          <w:sz w:val="24"/>
          <w:szCs w:val="24"/>
        </w:rPr>
        <w:t xml:space="preserve"> will </w:t>
      </w:r>
      <w:r w:rsidR="00462C7B" w:rsidRPr="006759E9">
        <w:rPr>
          <w:rFonts w:ascii="Times New Roman" w:hAnsi="Times New Roman"/>
          <w:sz w:val="24"/>
          <w:szCs w:val="24"/>
        </w:rPr>
        <w:t>complete the online application, including the spending plan, for the District Grant</w:t>
      </w:r>
      <w:r w:rsidR="007F4C2B" w:rsidRPr="006759E9">
        <w:rPr>
          <w:rFonts w:ascii="Times New Roman" w:hAnsi="Times New Roman"/>
          <w:sz w:val="24"/>
          <w:szCs w:val="24"/>
        </w:rPr>
        <w:t xml:space="preserve">. </w:t>
      </w:r>
      <w:r w:rsidR="00A74AE4" w:rsidRPr="006759E9">
        <w:rPr>
          <w:rFonts w:ascii="Times New Roman" w:hAnsi="Times New Roman"/>
          <w:sz w:val="24"/>
          <w:szCs w:val="24"/>
        </w:rPr>
        <w:t>When</w:t>
      </w:r>
      <w:r w:rsidR="000B30C9" w:rsidRPr="006759E9">
        <w:rPr>
          <w:rFonts w:ascii="Times New Roman" w:hAnsi="Times New Roman"/>
          <w:sz w:val="24"/>
          <w:szCs w:val="24"/>
        </w:rPr>
        <w:t xml:space="preserve"> TRF</w:t>
      </w:r>
      <w:r w:rsidR="0052226F" w:rsidRPr="006759E9">
        <w:rPr>
          <w:rFonts w:ascii="Times New Roman" w:hAnsi="Times New Roman"/>
          <w:sz w:val="24"/>
          <w:szCs w:val="24"/>
        </w:rPr>
        <w:t xml:space="preserve"> </w:t>
      </w:r>
      <w:r w:rsidR="007F4C2B" w:rsidRPr="006759E9">
        <w:rPr>
          <w:rFonts w:ascii="Times New Roman" w:hAnsi="Times New Roman"/>
          <w:sz w:val="24"/>
          <w:szCs w:val="24"/>
        </w:rPr>
        <w:t>funds</w:t>
      </w:r>
      <w:r w:rsidR="0052226F" w:rsidRPr="006759E9">
        <w:rPr>
          <w:rFonts w:ascii="Times New Roman" w:hAnsi="Times New Roman"/>
          <w:sz w:val="24"/>
          <w:szCs w:val="24"/>
        </w:rPr>
        <w:t xml:space="preserve"> are received by the district</w:t>
      </w:r>
      <w:r w:rsidR="007F4C2B" w:rsidRPr="006759E9">
        <w:rPr>
          <w:rFonts w:ascii="Times New Roman" w:hAnsi="Times New Roman"/>
          <w:sz w:val="24"/>
          <w:szCs w:val="24"/>
        </w:rPr>
        <w:t xml:space="preserve">, they will be deposited in the </w:t>
      </w:r>
      <w:r w:rsidR="00E8591A" w:rsidRPr="006759E9">
        <w:rPr>
          <w:rFonts w:ascii="Times New Roman" w:hAnsi="Times New Roman"/>
          <w:sz w:val="24"/>
          <w:szCs w:val="24"/>
        </w:rPr>
        <w:t>Rotary Distr</w:t>
      </w:r>
      <w:r w:rsidRPr="006759E9">
        <w:rPr>
          <w:rFonts w:ascii="Times New Roman" w:hAnsi="Times New Roman"/>
          <w:sz w:val="24"/>
          <w:szCs w:val="24"/>
        </w:rPr>
        <w:t>ict 789</w:t>
      </w:r>
      <w:r w:rsidR="00E8591A" w:rsidRPr="006759E9">
        <w:rPr>
          <w:rFonts w:ascii="Times New Roman" w:hAnsi="Times New Roman"/>
          <w:sz w:val="24"/>
          <w:szCs w:val="24"/>
        </w:rPr>
        <w:t>0</w:t>
      </w:r>
      <w:r w:rsidR="00A80673" w:rsidRPr="006759E9">
        <w:rPr>
          <w:rFonts w:ascii="Times New Roman" w:hAnsi="Times New Roman"/>
          <w:sz w:val="24"/>
          <w:szCs w:val="24"/>
        </w:rPr>
        <w:t xml:space="preserve"> </w:t>
      </w:r>
      <w:r w:rsidR="00D07C57" w:rsidRPr="006759E9">
        <w:rPr>
          <w:rFonts w:ascii="Times New Roman" w:hAnsi="Times New Roman"/>
          <w:sz w:val="24"/>
          <w:szCs w:val="24"/>
        </w:rPr>
        <w:t xml:space="preserve">District </w:t>
      </w:r>
      <w:r w:rsidR="00A80673" w:rsidRPr="006759E9">
        <w:rPr>
          <w:rFonts w:ascii="Times New Roman" w:hAnsi="Times New Roman"/>
          <w:sz w:val="24"/>
          <w:szCs w:val="24"/>
        </w:rPr>
        <w:t>Grant Account</w:t>
      </w:r>
      <w:r w:rsidR="0052226F" w:rsidRPr="006759E9">
        <w:rPr>
          <w:rFonts w:ascii="Times New Roman" w:hAnsi="Times New Roman"/>
          <w:sz w:val="24"/>
          <w:szCs w:val="24"/>
        </w:rPr>
        <w:t xml:space="preserve">.  As mentioned, such </w:t>
      </w:r>
      <w:r w:rsidR="00E8591A" w:rsidRPr="006759E9">
        <w:rPr>
          <w:rFonts w:ascii="Times New Roman" w:hAnsi="Times New Roman"/>
          <w:sz w:val="24"/>
          <w:szCs w:val="24"/>
        </w:rPr>
        <w:t xml:space="preserve">funds </w:t>
      </w:r>
      <w:r w:rsidR="00E8591A" w:rsidRPr="006759E9">
        <w:rPr>
          <w:rFonts w:ascii="Times New Roman" w:hAnsi="Times New Roman"/>
          <w:i/>
          <w:sz w:val="24"/>
          <w:szCs w:val="24"/>
        </w:rPr>
        <w:t>must</w:t>
      </w:r>
      <w:r w:rsidR="00E8591A" w:rsidRPr="006759E9">
        <w:rPr>
          <w:rFonts w:ascii="Times New Roman" w:hAnsi="Times New Roman"/>
          <w:sz w:val="24"/>
          <w:szCs w:val="24"/>
        </w:rPr>
        <w:t xml:space="preserve"> be </w:t>
      </w:r>
      <w:r w:rsidR="0052226F" w:rsidRPr="006759E9">
        <w:rPr>
          <w:rFonts w:ascii="Times New Roman" w:hAnsi="Times New Roman"/>
          <w:sz w:val="24"/>
          <w:szCs w:val="24"/>
        </w:rPr>
        <w:t xml:space="preserve">kept </w:t>
      </w:r>
      <w:r w:rsidR="00E8591A" w:rsidRPr="006759E9">
        <w:rPr>
          <w:rFonts w:ascii="Times New Roman" w:hAnsi="Times New Roman"/>
          <w:sz w:val="24"/>
          <w:szCs w:val="24"/>
        </w:rPr>
        <w:t xml:space="preserve">in a bank account </w:t>
      </w:r>
      <w:r w:rsidR="0052226F" w:rsidRPr="006759E9">
        <w:rPr>
          <w:rFonts w:ascii="Times New Roman" w:hAnsi="Times New Roman"/>
          <w:sz w:val="24"/>
          <w:szCs w:val="24"/>
        </w:rPr>
        <w:t xml:space="preserve">separate from all others; they </w:t>
      </w:r>
      <w:r w:rsidR="00E8591A" w:rsidRPr="006759E9">
        <w:rPr>
          <w:rFonts w:ascii="Times New Roman" w:hAnsi="Times New Roman"/>
          <w:sz w:val="24"/>
          <w:szCs w:val="24"/>
        </w:rPr>
        <w:t>cannot be comingled with other District funds</w:t>
      </w:r>
      <w:r w:rsidRPr="006759E9">
        <w:rPr>
          <w:rFonts w:ascii="Times New Roman" w:hAnsi="Times New Roman"/>
          <w:sz w:val="24"/>
          <w:szCs w:val="24"/>
        </w:rPr>
        <w:t>.</w:t>
      </w:r>
      <w:r w:rsidR="00730BD7" w:rsidRPr="006759E9">
        <w:rPr>
          <w:rFonts w:ascii="Times New Roman" w:hAnsi="Times New Roman"/>
          <w:sz w:val="24"/>
          <w:szCs w:val="24"/>
        </w:rPr>
        <w:t xml:space="preserve"> </w:t>
      </w:r>
    </w:p>
    <w:p w:rsidR="00882382" w:rsidRPr="00571BE3" w:rsidRDefault="00882382" w:rsidP="001062C6">
      <w:pPr>
        <w:pStyle w:val="ListParagraph"/>
        <w:numPr>
          <w:ilvl w:val="1"/>
          <w:numId w:val="22"/>
        </w:numPr>
        <w:spacing w:before="43" w:line="240" w:lineRule="auto"/>
        <w:ind w:right="701"/>
        <w:rPr>
          <w:rFonts w:ascii="Times New Roman" w:hAnsi="Times New Roman"/>
          <w:sz w:val="24"/>
          <w:szCs w:val="24"/>
        </w:rPr>
      </w:pPr>
      <w:r w:rsidRPr="006759E9">
        <w:rPr>
          <w:rFonts w:ascii="Times New Roman" w:hAnsi="Times New Roman"/>
          <w:sz w:val="24"/>
          <w:szCs w:val="24"/>
        </w:rPr>
        <w:t>S</w:t>
      </w:r>
      <w:r w:rsidRPr="006759E9">
        <w:rPr>
          <w:rFonts w:ascii="Times New Roman" w:hAnsi="Times New Roman"/>
          <w:spacing w:val="1"/>
          <w:sz w:val="24"/>
          <w:szCs w:val="24"/>
        </w:rPr>
        <w:t>i</w:t>
      </w:r>
      <w:r w:rsidRPr="006759E9">
        <w:rPr>
          <w:rFonts w:ascii="Times New Roman" w:hAnsi="Times New Roman"/>
          <w:spacing w:val="-1"/>
          <w:sz w:val="24"/>
          <w:szCs w:val="24"/>
        </w:rPr>
        <w:t>nc</w:t>
      </w:r>
      <w:r w:rsidRPr="006759E9">
        <w:rPr>
          <w:rFonts w:ascii="Times New Roman" w:hAnsi="Times New Roman"/>
          <w:spacing w:val="2"/>
          <w:sz w:val="24"/>
          <w:szCs w:val="24"/>
        </w:rPr>
        <w:t xml:space="preserve">e </w:t>
      </w:r>
      <w:r w:rsidRPr="006759E9">
        <w:rPr>
          <w:rFonts w:ascii="Times New Roman" w:hAnsi="Times New Roman"/>
          <w:spacing w:val="-1"/>
          <w:sz w:val="24"/>
          <w:szCs w:val="24"/>
        </w:rPr>
        <w:t>a</w:t>
      </w:r>
      <w:r w:rsidRPr="006759E9">
        <w:rPr>
          <w:rFonts w:ascii="Times New Roman" w:hAnsi="Times New Roman"/>
          <w:spacing w:val="1"/>
          <w:sz w:val="24"/>
          <w:szCs w:val="24"/>
        </w:rPr>
        <w:t xml:space="preserve"> D</w:t>
      </w:r>
      <w:r w:rsidRPr="006759E9">
        <w:rPr>
          <w:rFonts w:ascii="Times New Roman" w:hAnsi="Times New Roman"/>
          <w:sz w:val="24"/>
          <w:szCs w:val="24"/>
        </w:rPr>
        <w:t>i</w:t>
      </w:r>
      <w:r w:rsidRPr="006759E9">
        <w:rPr>
          <w:rFonts w:ascii="Times New Roman" w:hAnsi="Times New Roman"/>
          <w:spacing w:val="1"/>
          <w:sz w:val="24"/>
          <w:szCs w:val="24"/>
        </w:rPr>
        <w:t>st</w:t>
      </w:r>
      <w:r w:rsidRPr="006759E9">
        <w:rPr>
          <w:rFonts w:ascii="Times New Roman" w:hAnsi="Times New Roman"/>
          <w:sz w:val="24"/>
          <w:szCs w:val="24"/>
        </w:rPr>
        <w:t>r</w:t>
      </w:r>
      <w:r w:rsidRPr="006759E9">
        <w:rPr>
          <w:rFonts w:ascii="Times New Roman" w:hAnsi="Times New Roman"/>
          <w:spacing w:val="-3"/>
          <w:sz w:val="24"/>
          <w:szCs w:val="24"/>
        </w:rPr>
        <w:t>ic</w:t>
      </w:r>
      <w:r w:rsidRPr="006759E9">
        <w:rPr>
          <w:rFonts w:ascii="Times New Roman" w:hAnsi="Times New Roman"/>
          <w:spacing w:val="2"/>
          <w:sz w:val="24"/>
          <w:szCs w:val="24"/>
        </w:rPr>
        <w:t xml:space="preserve">t </w:t>
      </w:r>
      <w:r w:rsidRPr="006759E9">
        <w:rPr>
          <w:rFonts w:ascii="Times New Roman" w:hAnsi="Times New Roman"/>
          <w:sz w:val="24"/>
          <w:szCs w:val="24"/>
        </w:rPr>
        <w:t>G</w:t>
      </w:r>
      <w:r w:rsidRPr="006759E9">
        <w:rPr>
          <w:rFonts w:ascii="Times New Roman" w:hAnsi="Times New Roman"/>
          <w:spacing w:val="-2"/>
          <w:sz w:val="24"/>
          <w:szCs w:val="24"/>
        </w:rPr>
        <w:t>r</w:t>
      </w:r>
      <w:r w:rsidRPr="006759E9">
        <w:rPr>
          <w:rFonts w:ascii="Times New Roman" w:hAnsi="Times New Roman"/>
          <w:spacing w:val="1"/>
          <w:sz w:val="24"/>
          <w:szCs w:val="24"/>
        </w:rPr>
        <w:t>an</w:t>
      </w:r>
      <w:r w:rsidRPr="006759E9">
        <w:rPr>
          <w:rFonts w:ascii="Times New Roman" w:hAnsi="Times New Roman"/>
          <w:sz w:val="24"/>
          <w:szCs w:val="24"/>
        </w:rPr>
        <w:t>t i</w:t>
      </w:r>
      <w:r w:rsidRPr="006759E9">
        <w:rPr>
          <w:rFonts w:ascii="Times New Roman" w:hAnsi="Times New Roman"/>
          <w:spacing w:val="1"/>
          <w:sz w:val="24"/>
          <w:szCs w:val="24"/>
        </w:rPr>
        <w:t xml:space="preserve">s </w:t>
      </w:r>
      <w:r w:rsidRPr="006759E9">
        <w:rPr>
          <w:rFonts w:ascii="Times New Roman" w:hAnsi="Times New Roman"/>
          <w:spacing w:val="-1"/>
          <w:sz w:val="24"/>
          <w:szCs w:val="24"/>
        </w:rPr>
        <w:t>a</w:t>
      </w:r>
      <w:r w:rsidRPr="006759E9">
        <w:rPr>
          <w:rFonts w:ascii="Times New Roman" w:hAnsi="Times New Roman"/>
          <w:spacing w:val="-1"/>
          <w:sz w:val="24"/>
          <w:szCs w:val="24"/>
          <w:u w:val="single" w:color="000000"/>
        </w:rPr>
        <w:t xml:space="preserve"> </w:t>
      </w:r>
      <w:r w:rsidRPr="006759E9">
        <w:rPr>
          <w:rFonts w:ascii="Times New Roman" w:hAnsi="Times New Roman"/>
          <w:spacing w:val="1"/>
          <w:sz w:val="24"/>
          <w:szCs w:val="24"/>
          <w:u w:val="single" w:color="000000"/>
        </w:rPr>
        <w:t>re</w:t>
      </w:r>
      <w:r w:rsidRPr="006759E9">
        <w:rPr>
          <w:rFonts w:ascii="Times New Roman" w:hAnsi="Times New Roman"/>
          <w:sz w:val="24"/>
          <w:szCs w:val="24"/>
          <w:u w:val="single" w:color="000000"/>
        </w:rPr>
        <w:t>i</w:t>
      </w:r>
      <w:r w:rsidRPr="006759E9">
        <w:rPr>
          <w:rFonts w:ascii="Times New Roman" w:hAnsi="Times New Roman"/>
          <w:spacing w:val="-1"/>
          <w:sz w:val="24"/>
          <w:szCs w:val="24"/>
          <w:u w:val="single" w:color="000000"/>
        </w:rPr>
        <w:t>m</w:t>
      </w:r>
      <w:r w:rsidRPr="006759E9">
        <w:rPr>
          <w:rFonts w:ascii="Times New Roman" w:hAnsi="Times New Roman"/>
          <w:spacing w:val="1"/>
          <w:sz w:val="24"/>
          <w:szCs w:val="24"/>
          <w:u w:val="single" w:color="000000"/>
        </w:rPr>
        <w:t>bu</w:t>
      </w:r>
      <w:r w:rsidRPr="006759E9">
        <w:rPr>
          <w:rFonts w:ascii="Times New Roman" w:hAnsi="Times New Roman"/>
          <w:sz w:val="24"/>
          <w:szCs w:val="24"/>
          <w:u w:val="single" w:color="000000"/>
        </w:rPr>
        <w:t>r</w:t>
      </w:r>
      <w:r w:rsidRPr="006759E9">
        <w:rPr>
          <w:rFonts w:ascii="Times New Roman" w:hAnsi="Times New Roman"/>
          <w:spacing w:val="1"/>
          <w:sz w:val="24"/>
          <w:szCs w:val="24"/>
          <w:u w:val="single" w:color="000000"/>
        </w:rPr>
        <w:t>se</w:t>
      </w:r>
      <w:r w:rsidRPr="006759E9">
        <w:rPr>
          <w:rFonts w:ascii="Times New Roman" w:hAnsi="Times New Roman"/>
          <w:spacing w:val="-2"/>
          <w:sz w:val="24"/>
          <w:szCs w:val="24"/>
          <w:u w:val="single" w:color="000000"/>
        </w:rPr>
        <w:t>m</w:t>
      </w:r>
      <w:r w:rsidRPr="006759E9">
        <w:rPr>
          <w:rFonts w:ascii="Times New Roman" w:hAnsi="Times New Roman"/>
          <w:spacing w:val="1"/>
          <w:sz w:val="24"/>
          <w:szCs w:val="24"/>
          <w:u w:val="single" w:color="000000"/>
        </w:rPr>
        <w:t>en</w:t>
      </w:r>
      <w:r w:rsidRPr="006759E9">
        <w:rPr>
          <w:rFonts w:ascii="Times New Roman" w:hAnsi="Times New Roman"/>
          <w:sz w:val="24"/>
          <w:szCs w:val="24"/>
          <w:u w:val="single" w:color="000000"/>
        </w:rPr>
        <w:t>t gr</w:t>
      </w:r>
      <w:r w:rsidRPr="006759E9">
        <w:rPr>
          <w:rFonts w:ascii="Times New Roman" w:hAnsi="Times New Roman"/>
          <w:spacing w:val="-1"/>
          <w:sz w:val="24"/>
          <w:szCs w:val="24"/>
          <w:u w:val="single" w:color="000000"/>
        </w:rPr>
        <w:t>a</w:t>
      </w:r>
      <w:r w:rsidRPr="006759E9">
        <w:rPr>
          <w:rFonts w:ascii="Times New Roman" w:hAnsi="Times New Roman"/>
          <w:spacing w:val="1"/>
          <w:sz w:val="24"/>
          <w:szCs w:val="24"/>
          <w:u w:val="single" w:color="000000"/>
        </w:rPr>
        <w:t>nt</w:t>
      </w:r>
      <w:r w:rsidRPr="006759E9">
        <w:rPr>
          <w:rFonts w:ascii="Times New Roman" w:hAnsi="Times New Roman"/>
          <w:spacing w:val="-1"/>
          <w:sz w:val="24"/>
          <w:szCs w:val="24"/>
        </w:rPr>
        <w:t>, p</w:t>
      </w:r>
      <w:r w:rsidRPr="006759E9">
        <w:rPr>
          <w:rFonts w:ascii="Times New Roman" w:hAnsi="Times New Roman"/>
          <w:spacing w:val="1"/>
          <w:sz w:val="24"/>
          <w:szCs w:val="24"/>
        </w:rPr>
        <w:t>roj</w:t>
      </w:r>
      <w:r w:rsidRPr="006759E9">
        <w:rPr>
          <w:rFonts w:ascii="Times New Roman" w:hAnsi="Times New Roman"/>
          <w:spacing w:val="-1"/>
          <w:sz w:val="24"/>
          <w:szCs w:val="24"/>
        </w:rPr>
        <w:t>e</w:t>
      </w:r>
      <w:r w:rsidRPr="006759E9">
        <w:rPr>
          <w:rFonts w:ascii="Times New Roman" w:hAnsi="Times New Roman"/>
          <w:spacing w:val="1"/>
          <w:sz w:val="24"/>
          <w:szCs w:val="24"/>
        </w:rPr>
        <w:t>cts</w:t>
      </w:r>
      <w:r w:rsidRPr="006759E9">
        <w:rPr>
          <w:rFonts w:ascii="Times New Roman" w:hAnsi="Times New Roman"/>
          <w:spacing w:val="-2"/>
          <w:sz w:val="24"/>
          <w:szCs w:val="24"/>
        </w:rPr>
        <w:t xml:space="preserve"> </w:t>
      </w:r>
      <w:r w:rsidRPr="006759E9">
        <w:rPr>
          <w:rFonts w:ascii="Times New Roman" w:hAnsi="Times New Roman"/>
          <w:spacing w:val="1"/>
          <w:sz w:val="24"/>
          <w:szCs w:val="24"/>
        </w:rPr>
        <w:t>mu</w:t>
      </w:r>
      <w:r w:rsidRPr="006759E9">
        <w:rPr>
          <w:rFonts w:ascii="Times New Roman" w:hAnsi="Times New Roman"/>
          <w:sz w:val="24"/>
          <w:szCs w:val="24"/>
        </w:rPr>
        <w:t>st</w:t>
      </w:r>
      <w:r w:rsidRPr="006759E9">
        <w:rPr>
          <w:rFonts w:ascii="Times New Roman" w:hAnsi="Times New Roman"/>
          <w:spacing w:val="1"/>
          <w:sz w:val="24"/>
          <w:szCs w:val="24"/>
        </w:rPr>
        <w:t xml:space="preserve"> b</w:t>
      </w:r>
      <w:r w:rsidRPr="006759E9">
        <w:rPr>
          <w:rFonts w:ascii="Times New Roman" w:hAnsi="Times New Roman"/>
          <w:sz w:val="24"/>
          <w:szCs w:val="24"/>
        </w:rPr>
        <w:t>e</w:t>
      </w:r>
      <w:r w:rsidR="00320134" w:rsidRPr="006759E9">
        <w:rPr>
          <w:rFonts w:ascii="Times New Roman" w:hAnsi="Times New Roman"/>
          <w:sz w:val="24"/>
          <w:szCs w:val="24"/>
        </w:rPr>
        <w:t xml:space="preserve"> completed</w:t>
      </w:r>
      <w:r w:rsidR="00320134" w:rsidRPr="006759E9">
        <w:rPr>
          <w:rFonts w:ascii="Times New Roman" w:hAnsi="Times New Roman"/>
          <w:spacing w:val="-2"/>
          <w:sz w:val="24"/>
          <w:szCs w:val="24"/>
        </w:rPr>
        <w:t xml:space="preserve"> </w:t>
      </w:r>
      <w:r w:rsidRPr="006759E9">
        <w:rPr>
          <w:rFonts w:ascii="Times New Roman" w:hAnsi="Times New Roman"/>
          <w:spacing w:val="1"/>
          <w:sz w:val="24"/>
          <w:szCs w:val="24"/>
        </w:rPr>
        <w:t>an</w:t>
      </w:r>
      <w:r w:rsidRPr="006759E9">
        <w:rPr>
          <w:rFonts w:ascii="Times New Roman" w:hAnsi="Times New Roman"/>
          <w:sz w:val="24"/>
          <w:szCs w:val="24"/>
        </w:rPr>
        <w:t>d al</w:t>
      </w:r>
      <w:r w:rsidRPr="006759E9">
        <w:rPr>
          <w:rFonts w:ascii="Times New Roman" w:hAnsi="Times New Roman"/>
          <w:spacing w:val="1"/>
          <w:sz w:val="24"/>
          <w:szCs w:val="24"/>
        </w:rPr>
        <w:t xml:space="preserve">l </w:t>
      </w:r>
      <w:r w:rsidRPr="006759E9">
        <w:rPr>
          <w:rFonts w:ascii="Times New Roman" w:hAnsi="Times New Roman"/>
          <w:spacing w:val="-2"/>
          <w:sz w:val="24"/>
          <w:szCs w:val="24"/>
        </w:rPr>
        <w:t>r</w:t>
      </w:r>
      <w:r w:rsidRPr="006759E9">
        <w:rPr>
          <w:rFonts w:ascii="Times New Roman" w:hAnsi="Times New Roman"/>
          <w:spacing w:val="1"/>
          <w:sz w:val="24"/>
          <w:szCs w:val="24"/>
        </w:rPr>
        <w:t>eq</w:t>
      </w:r>
      <w:r w:rsidRPr="006759E9">
        <w:rPr>
          <w:rFonts w:ascii="Times New Roman" w:hAnsi="Times New Roman"/>
          <w:spacing w:val="-2"/>
          <w:sz w:val="24"/>
          <w:szCs w:val="24"/>
        </w:rPr>
        <w:t>ui</w:t>
      </w:r>
      <w:r w:rsidRPr="006759E9">
        <w:rPr>
          <w:rFonts w:ascii="Times New Roman" w:hAnsi="Times New Roman"/>
          <w:spacing w:val="1"/>
          <w:sz w:val="24"/>
          <w:szCs w:val="24"/>
        </w:rPr>
        <w:t>re</w:t>
      </w:r>
      <w:r w:rsidRPr="006759E9">
        <w:rPr>
          <w:rFonts w:ascii="Times New Roman" w:hAnsi="Times New Roman"/>
          <w:sz w:val="24"/>
          <w:szCs w:val="24"/>
        </w:rPr>
        <w:t>d</w:t>
      </w:r>
      <w:r w:rsidRPr="006759E9">
        <w:rPr>
          <w:rFonts w:ascii="Times New Roman" w:hAnsi="Times New Roman"/>
          <w:spacing w:val="1"/>
          <w:sz w:val="24"/>
          <w:szCs w:val="24"/>
        </w:rPr>
        <w:t xml:space="preserve"> d</w:t>
      </w:r>
      <w:r w:rsidRPr="006759E9">
        <w:rPr>
          <w:rFonts w:ascii="Times New Roman" w:hAnsi="Times New Roman"/>
          <w:spacing w:val="-1"/>
          <w:sz w:val="24"/>
          <w:szCs w:val="24"/>
        </w:rPr>
        <w:t>o</w:t>
      </w:r>
      <w:r w:rsidRPr="006759E9">
        <w:rPr>
          <w:rFonts w:ascii="Times New Roman" w:hAnsi="Times New Roman"/>
          <w:spacing w:val="1"/>
          <w:sz w:val="24"/>
          <w:szCs w:val="24"/>
        </w:rPr>
        <w:t>cu</w:t>
      </w:r>
      <w:r w:rsidRPr="006759E9">
        <w:rPr>
          <w:rFonts w:ascii="Times New Roman" w:hAnsi="Times New Roman"/>
          <w:spacing w:val="-2"/>
          <w:sz w:val="24"/>
          <w:szCs w:val="24"/>
        </w:rPr>
        <w:t>m</w:t>
      </w:r>
      <w:r w:rsidRPr="006759E9">
        <w:rPr>
          <w:rFonts w:ascii="Times New Roman" w:hAnsi="Times New Roman"/>
          <w:spacing w:val="1"/>
          <w:sz w:val="24"/>
          <w:szCs w:val="24"/>
        </w:rPr>
        <w:t>en</w:t>
      </w:r>
      <w:r w:rsidRPr="006759E9">
        <w:rPr>
          <w:rFonts w:ascii="Times New Roman" w:hAnsi="Times New Roman"/>
          <w:spacing w:val="-2"/>
          <w:sz w:val="24"/>
          <w:szCs w:val="24"/>
        </w:rPr>
        <w:t>t</w:t>
      </w:r>
      <w:r w:rsidRPr="006759E9">
        <w:rPr>
          <w:rFonts w:ascii="Times New Roman" w:hAnsi="Times New Roman"/>
          <w:spacing w:val="1"/>
          <w:sz w:val="24"/>
          <w:szCs w:val="24"/>
        </w:rPr>
        <w:t>at</w:t>
      </w:r>
      <w:r w:rsidRPr="006759E9">
        <w:rPr>
          <w:rFonts w:ascii="Times New Roman" w:hAnsi="Times New Roman"/>
          <w:spacing w:val="-2"/>
          <w:sz w:val="24"/>
          <w:szCs w:val="24"/>
        </w:rPr>
        <w:t>io</w:t>
      </w:r>
      <w:r w:rsidRPr="006759E9">
        <w:rPr>
          <w:rFonts w:ascii="Times New Roman" w:hAnsi="Times New Roman"/>
          <w:spacing w:val="2"/>
          <w:sz w:val="24"/>
          <w:szCs w:val="24"/>
        </w:rPr>
        <w:t>n</w:t>
      </w:r>
      <w:r w:rsidRPr="006759E9">
        <w:rPr>
          <w:rFonts w:ascii="Times New Roman" w:hAnsi="Times New Roman"/>
          <w:spacing w:val="-1"/>
          <w:sz w:val="24"/>
          <w:szCs w:val="24"/>
        </w:rPr>
        <w:t xml:space="preserve"> (i</w:t>
      </w:r>
      <w:r w:rsidRPr="006759E9">
        <w:rPr>
          <w:rFonts w:ascii="Times New Roman" w:hAnsi="Times New Roman"/>
          <w:spacing w:val="1"/>
          <w:sz w:val="24"/>
          <w:szCs w:val="24"/>
        </w:rPr>
        <w:t>.</w:t>
      </w:r>
      <w:r w:rsidRPr="006759E9">
        <w:rPr>
          <w:rFonts w:ascii="Times New Roman" w:hAnsi="Times New Roman"/>
          <w:spacing w:val="-1"/>
          <w:sz w:val="24"/>
          <w:szCs w:val="24"/>
        </w:rPr>
        <w:t>e.</w:t>
      </w:r>
      <w:r w:rsidRPr="006759E9">
        <w:rPr>
          <w:rFonts w:ascii="Times New Roman" w:hAnsi="Times New Roman"/>
          <w:spacing w:val="1"/>
          <w:sz w:val="24"/>
          <w:szCs w:val="24"/>
        </w:rPr>
        <w:t xml:space="preserve">, </w:t>
      </w:r>
      <w:r w:rsidRPr="006759E9">
        <w:rPr>
          <w:rFonts w:ascii="Times New Roman" w:hAnsi="Times New Roman"/>
          <w:spacing w:val="-2"/>
          <w:sz w:val="24"/>
          <w:szCs w:val="24"/>
        </w:rPr>
        <w:t>p</w:t>
      </w:r>
      <w:r w:rsidRPr="006759E9">
        <w:rPr>
          <w:rFonts w:ascii="Times New Roman" w:hAnsi="Times New Roman"/>
          <w:spacing w:val="1"/>
          <w:sz w:val="24"/>
          <w:szCs w:val="24"/>
        </w:rPr>
        <w:t>r</w:t>
      </w:r>
      <w:r w:rsidRPr="006759E9">
        <w:rPr>
          <w:rFonts w:ascii="Times New Roman" w:hAnsi="Times New Roman"/>
          <w:spacing w:val="-2"/>
          <w:sz w:val="24"/>
          <w:szCs w:val="24"/>
        </w:rPr>
        <w:t>o</w:t>
      </w:r>
      <w:r w:rsidRPr="006759E9">
        <w:rPr>
          <w:rFonts w:ascii="Times New Roman" w:hAnsi="Times New Roman"/>
          <w:spacing w:val="1"/>
          <w:sz w:val="24"/>
          <w:szCs w:val="24"/>
        </w:rPr>
        <w:t>j</w:t>
      </w:r>
      <w:r w:rsidRPr="006759E9">
        <w:rPr>
          <w:rFonts w:ascii="Times New Roman" w:hAnsi="Times New Roman"/>
          <w:spacing w:val="-1"/>
          <w:sz w:val="24"/>
          <w:szCs w:val="24"/>
        </w:rPr>
        <w:t>ec</w:t>
      </w:r>
      <w:r w:rsidRPr="006759E9">
        <w:rPr>
          <w:rFonts w:ascii="Times New Roman" w:hAnsi="Times New Roman"/>
          <w:spacing w:val="2"/>
          <w:sz w:val="24"/>
          <w:szCs w:val="24"/>
        </w:rPr>
        <w:t xml:space="preserve">t </w:t>
      </w:r>
      <w:r w:rsidRPr="006759E9">
        <w:rPr>
          <w:rFonts w:ascii="Times New Roman" w:hAnsi="Times New Roman"/>
          <w:spacing w:val="-2"/>
          <w:sz w:val="24"/>
          <w:szCs w:val="24"/>
        </w:rPr>
        <w:t>r</w:t>
      </w:r>
      <w:r w:rsidRPr="006759E9">
        <w:rPr>
          <w:rFonts w:ascii="Times New Roman" w:hAnsi="Times New Roman"/>
          <w:spacing w:val="1"/>
          <w:sz w:val="24"/>
          <w:szCs w:val="24"/>
        </w:rPr>
        <w:t>ep</w:t>
      </w:r>
      <w:r w:rsidRPr="006759E9">
        <w:rPr>
          <w:rFonts w:ascii="Times New Roman" w:hAnsi="Times New Roman"/>
          <w:spacing w:val="-2"/>
          <w:sz w:val="24"/>
          <w:szCs w:val="24"/>
        </w:rPr>
        <w:t>o</w:t>
      </w:r>
      <w:r w:rsidRPr="006759E9">
        <w:rPr>
          <w:rFonts w:ascii="Times New Roman" w:hAnsi="Times New Roman"/>
          <w:spacing w:val="1"/>
          <w:sz w:val="24"/>
          <w:szCs w:val="24"/>
        </w:rPr>
        <w:t>rt, r</w:t>
      </w:r>
      <w:r w:rsidRPr="006759E9">
        <w:rPr>
          <w:rFonts w:ascii="Times New Roman" w:hAnsi="Times New Roman"/>
          <w:spacing w:val="-1"/>
          <w:sz w:val="24"/>
          <w:szCs w:val="24"/>
        </w:rPr>
        <w:t>e</w:t>
      </w:r>
      <w:r w:rsidRPr="006759E9">
        <w:rPr>
          <w:rFonts w:ascii="Times New Roman" w:hAnsi="Times New Roman"/>
          <w:spacing w:val="1"/>
          <w:sz w:val="24"/>
          <w:szCs w:val="24"/>
        </w:rPr>
        <w:t>c</w:t>
      </w:r>
      <w:r w:rsidRPr="006759E9">
        <w:rPr>
          <w:rFonts w:ascii="Times New Roman" w:hAnsi="Times New Roman"/>
          <w:spacing w:val="-2"/>
          <w:sz w:val="24"/>
          <w:szCs w:val="24"/>
        </w:rPr>
        <w:t>e</w:t>
      </w:r>
      <w:r w:rsidRPr="006759E9">
        <w:rPr>
          <w:rFonts w:ascii="Times New Roman" w:hAnsi="Times New Roman"/>
          <w:spacing w:val="1"/>
          <w:sz w:val="24"/>
          <w:szCs w:val="24"/>
        </w:rPr>
        <w:t>ipt</w:t>
      </w:r>
      <w:r w:rsidRPr="006759E9">
        <w:rPr>
          <w:rFonts w:ascii="Times New Roman" w:hAnsi="Times New Roman"/>
          <w:sz w:val="24"/>
          <w:szCs w:val="24"/>
        </w:rPr>
        <w:t>s</w:t>
      </w:r>
      <w:r w:rsidRPr="006759E9">
        <w:rPr>
          <w:rFonts w:ascii="Times New Roman" w:hAnsi="Times New Roman"/>
          <w:spacing w:val="-1"/>
          <w:sz w:val="24"/>
          <w:szCs w:val="24"/>
        </w:rPr>
        <w:t>,</w:t>
      </w:r>
      <w:r w:rsidRPr="006759E9">
        <w:rPr>
          <w:rFonts w:ascii="Times New Roman" w:hAnsi="Times New Roman"/>
          <w:spacing w:val="1"/>
          <w:sz w:val="24"/>
          <w:szCs w:val="24"/>
        </w:rPr>
        <w:t xml:space="preserve"> e</w:t>
      </w:r>
      <w:r w:rsidRPr="006759E9">
        <w:rPr>
          <w:rFonts w:ascii="Times New Roman" w:hAnsi="Times New Roman"/>
          <w:spacing w:val="-1"/>
          <w:sz w:val="24"/>
          <w:szCs w:val="24"/>
        </w:rPr>
        <w:t>tc</w:t>
      </w:r>
      <w:r w:rsidRPr="006759E9">
        <w:rPr>
          <w:rFonts w:ascii="Times New Roman" w:hAnsi="Times New Roman"/>
          <w:spacing w:val="-2"/>
          <w:sz w:val="24"/>
          <w:szCs w:val="24"/>
        </w:rPr>
        <w:t xml:space="preserve">) </w:t>
      </w:r>
      <w:r w:rsidRPr="006759E9">
        <w:rPr>
          <w:rFonts w:ascii="Times New Roman" w:hAnsi="Times New Roman"/>
          <w:spacing w:val="1"/>
          <w:sz w:val="24"/>
          <w:szCs w:val="24"/>
        </w:rPr>
        <w:t>sub</w:t>
      </w:r>
      <w:r w:rsidRPr="006759E9">
        <w:rPr>
          <w:rFonts w:ascii="Times New Roman" w:hAnsi="Times New Roman"/>
          <w:sz w:val="24"/>
          <w:szCs w:val="24"/>
        </w:rPr>
        <w:t>m</w:t>
      </w:r>
      <w:r w:rsidRPr="006759E9">
        <w:rPr>
          <w:rFonts w:ascii="Times New Roman" w:hAnsi="Times New Roman"/>
          <w:spacing w:val="-1"/>
          <w:sz w:val="24"/>
          <w:szCs w:val="24"/>
        </w:rPr>
        <w:t>i</w:t>
      </w:r>
      <w:r w:rsidRPr="006759E9">
        <w:rPr>
          <w:rFonts w:ascii="Times New Roman" w:hAnsi="Times New Roman"/>
          <w:spacing w:val="1"/>
          <w:sz w:val="24"/>
          <w:szCs w:val="24"/>
        </w:rPr>
        <w:t>t</w:t>
      </w:r>
      <w:r w:rsidRPr="006759E9">
        <w:rPr>
          <w:rFonts w:ascii="Times New Roman" w:hAnsi="Times New Roman"/>
          <w:spacing w:val="-2"/>
          <w:sz w:val="24"/>
          <w:szCs w:val="24"/>
        </w:rPr>
        <w:t>te</w:t>
      </w:r>
      <w:r w:rsidRPr="006759E9">
        <w:rPr>
          <w:rFonts w:ascii="Times New Roman" w:hAnsi="Times New Roman"/>
          <w:sz w:val="24"/>
          <w:szCs w:val="24"/>
        </w:rPr>
        <w:t>d</w:t>
      </w:r>
      <w:r w:rsidRPr="006759E9">
        <w:rPr>
          <w:rFonts w:ascii="Times New Roman" w:hAnsi="Times New Roman"/>
          <w:spacing w:val="1"/>
          <w:sz w:val="24"/>
          <w:szCs w:val="24"/>
        </w:rPr>
        <w:t xml:space="preserve"> t</w:t>
      </w:r>
      <w:r w:rsidRPr="006759E9">
        <w:rPr>
          <w:rFonts w:ascii="Times New Roman" w:hAnsi="Times New Roman"/>
          <w:spacing w:val="-1"/>
          <w:sz w:val="24"/>
          <w:szCs w:val="24"/>
        </w:rPr>
        <w:t>o</w:t>
      </w:r>
      <w:r w:rsidRPr="006759E9">
        <w:rPr>
          <w:rFonts w:ascii="Times New Roman" w:hAnsi="Times New Roman"/>
          <w:spacing w:val="1"/>
          <w:sz w:val="24"/>
          <w:szCs w:val="24"/>
        </w:rPr>
        <w:t xml:space="preserve"> th</w:t>
      </w:r>
      <w:r w:rsidRPr="006759E9">
        <w:rPr>
          <w:rFonts w:ascii="Times New Roman" w:hAnsi="Times New Roman"/>
          <w:spacing w:val="-1"/>
          <w:sz w:val="24"/>
          <w:szCs w:val="24"/>
        </w:rPr>
        <w:t xml:space="preserve">e </w:t>
      </w:r>
      <w:r w:rsidRPr="006759E9">
        <w:rPr>
          <w:rFonts w:ascii="Times New Roman" w:hAnsi="Times New Roman"/>
          <w:sz w:val="24"/>
          <w:szCs w:val="24"/>
        </w:rPr>
        <w:t>Gr</w:t>
      </w:r>
      <w:r w:rsidRPr="006759E9">
        <w:rPr>
          <w:rFonts w:ascii="Times New Roman" w:hAnsi="Times New Roman"/>
          <w:spacing w:val="1"/>
          <w:sz w:val="24"/>
          <w:szCs w:val="24"/>
        </w:rPr>
        <w:t xml:space="preserve">ants </w:t>
      </w:r>
      <w:r w:rsidR="00730BD7" w:rsidRPr="006759E9">
        <w:rPr>
          <w:rFonts w:ascii="Times New Roman" w:hAnsi="Times New Roman"/>
          <w:spacing w:val="1"/>
          <w:sz w:val="24"/>
          <w:szCs w:val="24"/>
        </w:rPr>
        <w:t>Subcommittee</w:t>
      </w:r>
      <w:r w:rsidR="00730BD7" w:rsidRPr="006759E9">
        <w:rPr>
          <w:rFonts w:ascii="Times New Roman" w:hAnsi="Times New Roman"/>
          <w:spacing w:val="-3"/>
          <w:sz w:val="24"/>
          <w:szCs w:val="24"/>
        </w:rPr>
        <w:t xml:space="preserve"> </w:t>
      </w:r>
      <w:r w:rsidRPr="006759E9">
        <w:rPr>
          <w:rFonts w:ascii="Times New Roman" w:hAnsi="Times New Roman"/>
          <w:spacing w:val="1"/>
          <w:sz w:val="24"/>
          <w:szCs w:val="24"/>
        </w:rPr>
        <w:t>Ch</w:t>
      </w:r>
      <w:r w:rsidRPr="006759E9">
        <w:rPr>
          <w:rFonts w:ascii="Times New Roman" w:hAnsi="Times New Roman"/>
          <w:sz w:val="24"/>
          <w:szCs w:val="24"/>
        </w:rPr>
        <w:t>ai</w:t>
      </w:r>
      <w:r w:rsidRPr="006759E9">
        <w:rPr>
          <w:rFonts w:ascii="Times New Roman" w:hAnsi="Times New Roman"/>
          <w:spacing w:val="-1"/>
          <w:sz w:val="24"/>
          <w:szCs w:val="24"/>
        </w:rPr>
        <w:t xml:space="preserve">r </w:t>
      </w:r>
      <w:r w:rsidRPr="006759E9">
        <w:rPr>
          <w:rFonts w:ascii="Times New Roman" w:hAnsi="Times New Roman"/>
          <w:sz w:val="24"/>
          <w:szCs w:val="24"/>
        </w:rPr>
        <w:t>in</w:t>
      </w:r>
      <w:r w:rsidRPr="006759E9">
        <w:rPr>
          <w:rFonts w:ascii="Times New Roman" w:hAnsi="Times New Roman"/>
          <w:spacing w:val="1"/>
          <w:sz w:val="24"/>
          <w:szCs w:val="24"/>
        </w:rPr>
        <w:t xml:space="preserve"> orde</w:t>
      </w:r>
      <w:r w:rsidRPr="006759E9">
        <w:rPr>
          <w:rFonts w:ascii="Times New Roman" w:hAnsi="Times New Roman"/>
          <w:spacing w:val="-1"/>
          <w:sz w:val="24"/>
          <w:szCs w:val="24"/>
        </w:rPr>
        <w:t>r</w:t>
      </w:r>
      <w:r w:rsidRPr="006759E9">
        <w:rPr>
          <w:rFonts w:ascii="Times New Roman" w:hAnsi="Times New Roman"/>
          <w:spacing w:val="1"/>
          <w:sz w:val="24"/>
          <w:szCs w:val="24"/>
        </w:rPr>
        <w:t xml:space="preserve"> t</w:t>
      </w:r>
      <w:r w:rsidRPr="006759E9">
        <w:rPr>
          <w:rFonts w:ascii="Times New Roman" w:hAnsi="Times New Roman"/>
          <w:spacing w:val="-1"/>
          <w:sz w:val="24"/>
          <w:szCs w:val="24"/>
        </w:rPr>
        <w:t xml:space="preserve">o </w:t>
      </w:r>
      <w:r w:rsidRPr="006759E9">
        <w:rPr>
          <w:rFonts w:ascii="Times New Roman" w:hAnsi="Times New Roman"/>
          <w:spacing w:val="1"/>
          <w:sz w:val="24"/>
          <w:szCs w:val="24"/>
        </w:rPr>
        <w:t>r</w:t>
      </w:r>
      <w:r w:rsidRPr="006759E9">
        <w:rPr>
          <w:rFonts w:ascii="Times New Roman" w:hAnsi="Times New Roman"/>
          <w:spacing w:val="-1"/>
          <w:sz w:val="24"/>
          <w:szCs w:val="24"/>
        </w:rPr>
        <w:t>e</w:t>
      </w:r>
      <w:r w:rsidRPr="006759E9">
        <w:rPr>
          <w:rFonts w:ascii="Times New Roman" w:hAnsi="Times New Roman"/>
          <w:spacing w:val="1"/>
          <w:sz w:val="24"/>
          <w:szCs w:val="24"/>
        </w:rPr>
        <w:t>ce</w:t>
      </w:r>
      <w:r w:rsidRPr="006759E9">
        <w:rPr>
          <w:rFonts w:ascii="Times New Roman" w:hAnsi="Times New Roman"/>
          <w:spacing w:val="-1"/>
          <w:sz w:val="24"/>
          <w:szCs w:val="24"/>
        </w:rPr>
        <w:t xml:space="preserve">ive </w:t>
      </w:r>
      <w:r w:rsidRPr="006759E9">
        <w:rPr>
          <w:rFonts w:ascii="Times New Roman" w:hAnsi="Times New Roman"/>
          <w:spacing w:val="1"/>
          <w:sz w:val="24"/>
          <w:szCs w:val="24"/>
        </w:rPr>
        <w:t>th</w:t>
      </w:r>
      <w:r w:rsidRPr="006759E9">
        <w:rPr>
          <w:rFonts w:ascii="Times New Roman" w:hAnsi="Times New Roman"/>
          <w:spacing w:val="2"/>
          <w:sz w:val="24"/>
          <w:szCs w:val="24"/>
        </w:rPr>
        <w:t xml:space="preserve">e </w:t>
      </w:r>
      <w:r w:rsidRPr="006759E9">
        <w:rPr>
          <w:rFonts w:ascii="Times New Roman" w:hAnsi="Times New Roman"/>
          <w:sz w:val="24"/>
          <w:szCs w:val="24"/>
        </w:rPr>
        <w:t>g</w:t>
      </w:r>
      <w:r w:rsidRPr="006759E9">
        <w:rPr>
          <w:rFonts w:ascii="Times New Roman" w:hAnsi="Times New Roman"/>
          <w:spacing w:val="-2"/>
          <w:sz w:val="24"/>
          <w:szCs w:val="24"/>
        </w:rPr>
        <w:t>r</w:t>
      </w:r>
      <w:r w:rsidRPr="006759E9">
        <w:rPr>
          <w:rFonts w:ascii="Times New Roman" w:hAnsi="Times New Roman"/>
          <w:spacing w:val="-1"/>
          <w:sz w:val="24"/>
          <w:szCs w:val="24"/>
        </w:rPr>
        <w:t>an</w:t>
      </w:r>
      <w:r w:rsidRPr="006759E9">
        <w:rPr>
          <w:rFonts w:ascii="Times New Roman" w:hAnsi="Times New Roman"/>
          <w:spacing w:val="2"/>
          <w:sz w:val="24"/>
          <w:szCs w:val="24"/>
        </w:rPr>
        <w:t xml:space="preserve">t </w:t>
      </w:r>
      <w:r w:rsidRPr="006759E9">
        <w:rPr>
          <w:rFonts w:ascii="Times New Roman" w:hAnsi="Times New Roman"/>
          <w:spacing w:val="1"/>
          <w:sz w:val="24"/>
          <w:szCs w:val="24"/>
        </w:rPr>
        <w:t>re</w:t>
      </w:r>
      <w:r w:rsidRPr="006759E9">
        <w:rPr>
          <w:rFonts w:ascii="Times New Roman" w:hAnsi="Times New Roman"/>
          <w:spacing w:val="-2"/>
          <w:sz w:val="24"/>
          <w:szCs w:val="24"/>
        </w:rPr>
        <w:t>i</w:t>
      </w:r>
      <w:r w:rsidRPr="006759E9">
        <w:rPr>
          <w:rFonts w:ascii="Times New Roman" w:hAnsi="Times New Roman"/>
          <w:spacing w:val="1"/>
          <w:sz w:val="24"/>
          <w:szCs w:val="24"/>
        </w:rPr>
        <w:t>mbu</w:t>
      </w:r>
      <w:r w:rsidRPr="006759E9">
        <w:rPr>
          <w:rFonts w:ascii="Times New Roman" w:hAnsi="Times New Roman"/>
          <w:spacing w:val="-3"/>
          <w:sz w:val="24"/>
          <w:szCs w:val="24"/>
        </w:rPr>
        <w:t>r</w:t>
      </w:r>
      <w:r w:rsidRPr="006759E9">
        <w:rPr>
          <w:rFonts w:ascii="Times New Roman" w:hAnsi="Times New Roman"/>
          <w:spacing w:val="1"/>
          <w:sz w:val="24"/>
          <w:szCs w:val="24"/>
        </w:rPr>
        <w:t>sem</w:t>
      </w:r>
      <w:r w:rsidRPr="006759E9">
        <w:rPr>
          <w:rFonts w:ascii="Times New Roman" w:hAnsi="Times New Roman"/>
          <w:spacing w:val="-1"/>
          <w:sz w:val="24"/>
          <w:szCs w:val="24"/>
        </w:rPr>
        <w:t>en</w:t>
      </w:r>
      <w:r w:rsidRPr="006759E9">
        <w:rPr>
          <w:rFonts w:ascii="Times New Roman" w:hAnsi="Times New Roman"/>
          <w:sz w:val="24"/>
          <w:szCs w:val="24"/>
        </w:rPr>
        <w:t>t</w:t>
      </w:r>
      <w:r w:rsidRPr="006759E9">
        <w:rPr>
          <w:rFonts w:ascii="Times New Roman" w:hAnsi="Times New Roman"/>
          <w:spacing w:val="1"/>
          <w:sz w:val="24"/>
          <w:szCs w:val="24"/>
        </w:rPr>
        <w:t xml:space="preserve"> </w:t>
      </w:r>
      <w:r w:rsidRPr="006759E9">
        <w:rPr>
          <w:rFonts w:ascii="Times New Roman" w:hAnsi="Times New Roman"/>
          <w:spacing w:val="-1"/>
          <w:sz w:val="24"/>
          <w:szCs w:val="24"/>
        </w:rPr>
        <w:t>f</w:t>
      </w:r>
      <w:r w:rsidRPr="006759E9">
        <w:rPr>
          <w:rFonts w:ascii="Times New Roman" w:hAnsi="Times New Roman"/>
          <w:spacing w:val="1"/>
          <w:sz w:val="24"/>
          <w:szCs w:val="24"/>
        </w:rPr>
        <w:t>und</w:t>
      </w:r>
      <w:r w:rsidRPr="006759E9">
        <w:rPr>
          <w:rFonts w:ascii="Times New Roman" w:hAnsi="Times New Roman"/>
          <w:sz w:val="24"/>
          <w:szCs w:val="24"/>
        </w:rPr>
        <w:t>s</w:t>
      </w:r>
      <w:r w:rsidRPr="006759E9">
        <w:rPr>
          <w:rFonts w:ascii="Times New Roman" w:hAnsi="Times New Roman"/>
          <w:spacing w:val="51"/>
          <w:sz w:val="24"/>
          <w:szCs w:val="24"/>
        </w:rPr>
        <w:t>.</w:t>
      </w:r>
      <w:r w:rsidRPr="006759E9">
        <w:rPr>
          <w:rFonts w:ascii="Times New Roman" w:hAnsi="Times New Roman"/>
          <w:spacing w:val="1"/>
          <w:sz w:val="24"/>
          <w:szCs w:val="24"/>
        </w:rPr>
        <w:t xml:space="preserve"> D</w:t>
      </w:r>
      <w:r w:rsidRPr="006759E9">
        <w:rPr>
          <w:rFonts w:ascii="Times New Roman" w:hAnsi="Times New Roman"/>
          <w:sz w:val="24"/>
          <w:szCs w:val="24"/>
        </w:rPr>
        <w:t>i</w:t>
      </w:r>
      <w:r w:rsidRPr="006759E9">
        <w:rPr>
          <w:rFonts w:ascii="Times New Roman" w:hAnsi="Times New Roman"/>
          <w:spacing w:val="1"/>
          <w:sz w:val="24"/>
          <w:szCs w:val="24"/>
        </w:rPr>
        <w:t>st</w:t>
      </w:r>
      <w:r w:rsidRPr="006759E9">
        <w:rPr>
          <w:rFonts w:ascii="Times New Roman" w:hAnsi="Times New Roman"/>
          <w:sz w:val="24"/>
          <w:szCs w:val="24"/>
        </w:rPr>
        <w:t>r</w:t>
      </w:r>
      <w:r w:rsidRPr="006759E9">
        <w:rPr>
          <w:rFonts w:ascii="Times New Roman" w:hAnsi="Times New Roman"/>
          <w:spacing w:val="-1"/>
          <w:sz w:val="24"/>
          <w:szCs w:val="24"/>
        </w:rPr>
        <w:t>ic</w:t>
      </w:r>
      <w:r w:rsidRPr="006759E9">
        <w:rPr>
          <w:rFonts w:ascii="Times New Roman" w:hAnsi="Times New Roman"/>
          <w:sz w:val="24"/>
          <w:szCs w:val="24"/>
        </w:rPr>
        <w:t>t Gr</w:t>
      </w:r>
      <w:r w:rsidRPr="006759E9">
        <w:rPr>
          <w:rFonts w:ascii="Times New Roman" w:hAnsi="Times New Roman"/>
          <w:spacing w:val="-1"/>
          <w:sz w:val="24"/>
          <w:szCs w:val="24"/>
        </w:rPr>
        <w:t>an</w:t>
      </w:r>
      <w:r w:rsidRPr="006759E9">
        <w:rPr>
          <w:rFonts w:ascii="Times New Roman" w:hAnsi="Times New Roman"/>
          <w:spacing w:val="2"/>
          <w:sz w:val="24"/>
          <w:szCs w:val="24"/>
        </w:rPr>
        <w:t>t</w:t>
      </w:r>
      <w:r w:rsidRPr="006759E9">
        <w:rPr>
          <w:rFonts w:ascii="Times New Roman" w:hAnsi="Times New Roman"/>
          <w:spacing w:val="-2"/>
          <w:sz w:val="24"/>
          <w:szCs w:val="24"/>
        </w:rPr>
        <w:t xml:space="preserve"> </w:t>
      </w:r>
      <w:r w:rsidRPr="006759E9">
        <w:rPr>
          <w:rFonts w:ascii="Times New Roman" w:hAnsi="Times New Roman"/>
          <w:spacing w:val="1"/>
          <w:sz w:val="24"/>
          <w:szCs w:val="24"/>
        </w:rPr>
        <w:t>re</w:t>
      </w:r>
      <w:r w:rsidRPr="006759E9">
        <w:rPr>
          <w:rFonts w:ascii="Times New Roman" w:hAnsi="Times New Roman"/>
          <w:sz w:val="24"/>
          <w:szCs w:val="24"/>
        </w:rPr>
        <w:t>i</w:t>
      </w:r>
      <w:r w:rsidRPr="006759E9">
        <w:rPr>
          <w:rFonts w:ascii="Times New Roman" w:hAnsi="Times New Roman"/>
          <w:spacing w:val="-1"/>
          <w:sz w:val="24"/>
          <w:szCs w:val="24"/>
        </w:rPr>
        <w:t>m</w:t>
      </w:r>
      <w:r w:rsidRPr="006759E9">
        <w:rPr>
          <w:rFonts w:ascii="Times New Roman" w:hAnsi="Times New Roman"/>
          <w:spacing w:val="1"/>
          <w:sz w:val="24"/>
          <w:szCs w:val="24"/>
        </w:rPr>
        <w:t>bu</w:t>
      </w:r>
      <w:r w:rsidRPr="006759E9">
        <w:rPr>
          <w:rFonts w:ascii="Times New Roman" w:hAnsi="Times New Roman"/>
          <w:sz w:val="24"/>
          <w:szCs w:val="24"/>
        </w:rPr>
        <w:t>r</w:t>
      </w:r>
      <w:r w:rsidRPr="006759E9">
        <w:rPr>
          <w:rFonts w:ascii="Times New Roman" w:hAnsi="Times New Roman"/>
          <w:spacing w:val="-2"/>
          <w:sz w:val="24"/>
          <w:szCs w:val="24"/>
        </w:rPr>
        <w:t>se</w:t>
      </w:r>
      <w:r w:rsidRPr="006759E9">
        <w:rPr>
          <w:rFonts w:ascii="Times New Roman" w:hAnsi="Times New Roman"/>
          <w:spacing w:val="1"/>
          <w:sz w:val="24"/>
          <w:szCs w:val="24"/>
        </w:rPr>
        <w:t>men</w:t>
      </w:r>
      <w:r w:rsidRPr="006759E9">
        <w:rPr>
          <w:rFonts w:ascii="Times New Roman" w:hAnsi="Times New Roman"/>
          <w:sz w:val="24"/>
          <w:szCs w:val="24"/>
        </w:rPr>
        <w:t>t</w:t>
      </w:r>
      <w:r w:rsidRPr="006759E9">
        <w:rPr>
          <w:rFonts w:ascii="Times New Roman" w:hAnsi="Times New Roman"/>
          <w:spacing w:val="-1"/>
          <w:sz w:val="24"/>
          <w:szCs w:val="24"/>
        </w:rPr>
        <w:t xml:space="preserve"> </w:t>
      </w:r>
      <w:r w:rsidRPr="006759E9">
        <w:rPr>
          <w:rFonts w:ascii="Times New Roman" w:hAnsi="Times New Roman"/>
          <w:spacing w:val="1"/>
          <w:sz w:val="24"/>
          <w:szCs w:val="24"/>
        </w:rPr>
        <w:t>ch</w:t>
      </w:r>
      <w:r w:rsidRPr="006759E9">
        <w:rPr>
          <w:rFonts w:ascii="Times New Roman" w:hAnsi="Times New Roman"/>
          <w:spacing w:val="-1"/>
          <w:sz w:val="24"/>
          <w:szCs w:val="24"/>
        </w:rPr>
        <w:t>eck</w:t>
      </w:r>
      <w:r w:rsidRPr="006759E9">
        <w:rPr>
          <w:rFonts w:ascii="Times New Roman" w:hAnsi="Times New Roman"/>
          <w:spacing w:val="1"/>
          <w:sz w:val="24"/>
          <w:szCs w:val="24"/>
        </w:rPr>
        <w:t xml:space="preserve">s </w:t>
      </w:r>
      <w:r w:rsidR="001F32DF" w:rsidRPr="006759E9">
        <w:rPr>
          <w:rFonts w:ascii="Times New Roman" w:hAnsi="Times New Roman"/>
          <w:spacing w:val="1"/>
          <w:sz w:val="24"/>
          <w:szCs w:val="24"/>
        </w:rPr>
        <w:t xml:space="preserve">for club projects </w:t>
      </w:r>
      <w:r w:rsidRPr="006759E9">
        <w:rPr>
          <w:rFonts w:ascii="Times New Roman" w:hAnsi="Times New Roman"/>
          <w:sz w:val="24"/>
          <w:szCs w:val="24"/>
        </w:rPr>
        <w:t>ar</w:t>
      </w:r>
      <w:r w:rsidRPr="006759E9">
        <w:rPr>
          <w:rFonts w:ascii="Times New Roman" w:hAnsi="Times New Roman"/>
          <w:spacing w:val="-1"/>
          <w:sz w:val="24"/>
          <w:szCs w:val="24"/>
        </w:rPr>
        <w:t>e</w:t>
      </w:r>
      <w:r w:rsidRPr="006759E9">
        <w:rPr>
          <w:rFonts w:ascii="Times New Roman" w:hAnsi="Times New Roman"/>
          <w:b/>
          <w:spacing w:val="1"/>
          <w:sz w:val="24"/>
          <w:szCs w:val="24"/>
        </w:rPr>
        <w:t xml:space="preserve"> </w:t>
      </w:r>
      <w:r w:rsidRPr="006759E9">
        <w:rPr>
          <w:rFonts w:ascii="Times New Roman" w:hAnsi="Times New Roman"/>
          <w:b/>
          <w:spacing w:val="-2"/>
          <w:sz w:val="24"/>
          <w:szCs w:val="24"/>
        </w:rPr>
        <w:t>o</w:t>
      </w:r>
      <w:r w:rsidRPr="006759E9">
        <w:rPr>
          <w:rFonts w:ascii="Times New Roman" w:hAnsi="Times New Roman"/>
          <w:b/>
          <w:spacing w:val="1"/>
          <w:sz w:val="24"/>
          <w:szCs w:val="24"/>
        </w:rPr>
        <w:t>nl</w:t>
      </w:r>
      <w:r w:rsidRPr="006759E9">
        <w:rPr>
          <w:rFonts w:ascii="Times New Roman" w:hAnsi="Times New Roman"/>
          <w:b/>
          <w:sz w:val="24"/>
          <w:szCs w:val="24"/>
        </w:rPr>
        <w:t>y</w:t>
      </w:r>
      <w:r w:rsidRPr="006759E9">
        <w:rPr>
          <w:rFonts w:ascii="Times New Roman" w:hAnsi="Times New Roman"/>
          <w:b/>
          <w:spacing w:val="-1"/>
          <w:sz w:val="24"/>
          <w:szCs w:val="24"/>
        </w:rPr>
        <w:t xml:space="preserve"> m</w:t>
      </w:r>
      <w:r w:rsidRPr="006759E9">
        <w:rPr>
          <w:rFonts w:ascii="Times New Roman" w:hAnsi="Times New Roman"/>
          <w:b/>
          <w:spacing w:val="1"/>
          <w:sz w:val="24"/>
          <w:szCs w:val="24"/>
        </w:rPr>
        <w:t>ad</w:t>
      </w:r>
      <w:r w:rsidRPr="006759E9">
        <w:rPr>
          <w:rFonts w:ascii="Times New Roman" w:hAnsi="Times New Roman"/>
          <w:b/>
          <w:sz w:val="24"/>
          <w:szCs w:val="24"/>
        </w:rPr>
        <w:t>e</w:t>
      </w:r>
      <w:r w:rsidRPr="006759E9">
        <w:rPr>
          <w:rFonts w:ascii="Times New Roman" w:hAnsi="Times New Roman"/>
          <w:b/>
          <w:spacing w:val="1"/>
          <w:sz w:val="24"/>
          <w:szCs w:val="24"/>
        </w:rPr>
        <w:t xml:space="preserve"> </w:t>
      </w:r>
      <w:r w:rsidRPr="006759E9">
        <w:rPr>
          <w:rFonts w:ascii="Times New Roman" w:hAnsi="Times New Roman"/>
          <w:b/>
          <w:spacing w:val="-1"/>
          <w:sz w:val="24"/>
          <w:szCs w:val="24"/>
        </w:rPr>
        <w:t>pay</w:t>
      </w:r>
      <w:r w:rsidRPr="006759E9">
        <w:rPr>
          <w:rFonts w:ascii="Times New Roman" w:hAnsi="Times New Roman"/>
          <w:b/>
          <w:spacing w:val="1"/>
          <w:sz w:val="24"/>
          <w:szCs w:val="24"/>
        </w:rPr>
        <w:t>abl</w:t>
      </w:r>
      <w:r w:rsidRPr="006759E9">
        <w:rPr>
          <w:rFonts w:ascii="Times New Roman" w:hAnsi="Times New Roman"/>
          <w:b/>
          <w:sz w:val="24"/>
          <w:szCs w:val="24"/>
        </w:rPr>
        <w:t>e</w:t>
      </w:r>
      <w:r w:rsidRPr="006759E9">
        <w:rPr>
          <w:rFonts w:ascii="Times New Roman" w:hAnsi="Times New Roman"/>
          <w:b/>
          <w:spacing w:val="1"/>
          <w:sz w:val="24"/>
          <w:szCs w:val="24"/>
        </w:rPr>
        <w:t xml:space="preserve"> t</w:t>
      </w:r>
      <w:r w:rsidRPr="006759E9">
        <w:rPr>
          <w:rFonts w:ascii="Times New Roman" w:hAnsi="Times New Roman"/>
          <w:b/>
          <w:spacing w:val="2"/>
          <w:sz w:val="24"/>
          <w:szCs w:val="24"/>
        </w:rPr>
        <w:t>o</w:t>
      </w:r>
      <w:r w:rsidRPr="006759E9">
        <w:rPr>
          <w:rFonts w:ascii="Times New Roman" w:hAnsi="Times New Roman"/>
          <w:b/>
          <w:spacing w:val="-2"/>
          <w:sz w:val="24"/>
          <w:szCs w:val="24"/>
        </w:rPr>
        <w:t xml:space="preserve"> </w:t>
      </w:r>
      <w:r w:rsidRPr="006759E9">
        <w:rPr>
          <w:rFonts w:ascii="Times New Roman" w:hAnsi="Times New Roman"/>
          <w:b/>
          <w:spacing w:val="1"/>
          <w:sz w:val="24"/>
          <w:szCs w:val="24"/>
        </w:rPr>
        <w:t>th</w:t>
      </w:r>
      <w:r w:rsidRPr="006759E9">
        <w:rPr>
          <w:rFonts w:ascii="Times New Roman" w:hAnsi="Times New Roman"/>
          <w:b/>
          <w:sz w:val="24"/>
          <w:szCs w:val="24"/>
        </w:rPr>
        <w:t xml:space="preserve">e </w:t>
      </w:r>
      <w:r w:rsidRPr="006759E9">
        <w:rPr>
          <w:rFonts w:ascii="Times New Roman" w:hAnsi="Times New Roman"/>
          <w:b/>
          <w:spacing w:val="-1"/>
          <w:sz w:val="24"/>
          <w:szCs w:val="24"/>
        </w:rPr>
        <w:t>c</w:t>
      </w:r>
      <w:r w:rsidRPr="006759E9">
        <w:rPr>
          <w:rFonts w:ascii="Times New Roman" w:hAnsi="Times New Roman"/>
          <w:b/>
          <w:spacing w:val="1"/>
          <w:sz w:val="24"/>
          <w:szCs w:val="24"/>
        </w:rPr>
        <w:t>lub</w:t>
      </w:r>
      <w:r w:rsidRPr="006759E9">
        <w:rPr>
          <w:rFonts w:ascii="Times New Roman" w:hAnsi="Times New Roman"/>
          <w:spacing w:val="-1"/>
          <w:sz w:val="24"/>
          <w:szCs w:val="24"/>
        </w:rPr>
        <w:t>,</w:t>
      </w:r>
      <w:r w:rsidRPr="006759E9">
        <w:rPr>
          <w:rFonts w:ascii="Times New Roman" w:hAnsi="Times New Roman"/>
          <w:spacing w:val="1"/>
          <w:sz w:val="24"/>
          <w:szCs w:val="24"/>
        </w:rPr>
        <w:t xml:space="preserve"> </w:t>
      </w:r>
      <w:r w:rsidRPr="006759E9">
        <w:rPr>
          <w:rFonts w:ascii="Times New Roman" w:hAnsi="Times New Roman"/>
          <w:spacing w:val="-2"/>
          <w:sz w:val="24"/>
          <w:szCs w:val="24"/>
        </w:rPr>
        <w:t>no</w:t>
      </w:r>
      <w:r w:rsidRPr="006759E9">
        <w:rPr>
          <w:rFonts w:ascii="Times New Roman" w:hAnsi="Times New Roman"/>
          <w:sz w:val="24"/>
          <w:szCs w:val="24"/>
        </w:rPr>
        <w:t>t</w:t>
      </w:r>
      <w:r w:rsidRPr="006759E9">
        <w:rPr>
          <w:rFonts w:ascii="Times New Roman" w:hAnsi="Times New Roman"/>
          <w:spacing w:val="1"/>
          <w:sz w:val="24"/>
          <w:szCs w:val="24"/>
        </w:rPr>
        <w:t xml:space="preserve"> t</w:t>
      </w:r>
      <w:r w:rsidRPr="006759E9">
        <w:rPr>
          <w:rFonts w:ascii="Times New Roman" w:hAnsi="Times New Roman"/>
          <w:spacing w:val="2"/>
          <w:sz w:val="24"/>
          <w:szCs w:val="24"/>
        </w:rPr>
        <w:t>o</w:t>
      </w:r>
      <w:r w:rsidRPr="006759E9">
        <w:rPr>
          <w:rFonts w:ascii="Times New Roman" w:hAnsi="Times New Roman"/>
          <w:spacing w:val="-2"/>
          <w:sz w:val="24"/>
          <w:szCs w:val="24"/>
        </w:rPr>
        <w:t xml:space="preserve"> </w:t>
      </w:r>
      <w:r w:rsidRPr="006759E9">
        <w:rPr>
          <w:rFonts w:ascii="Times New Roman" w:hAnsi="Times New Roman"/>
          <w:spacing w:val="1"/>
          <w:sz w:val="24"/>
          <w:szCs w:val="24"/>
        </w:rPr>
        <w:t>an</w:t>
      </w:r>
      <w:r w:rsidRPr="006759E9">
        <w:rPr>
          <w:rFonts w:ascii="Times New Roman" w:hAnsi="Times New Roman"/>
          <w:sz w:val="24"/>
          <w:szCs w:val="24"/>
        </w:rPr>
        <w:t>y</w:t>
      </w:r>
      <w:r w:rsidRPr="006759E9">
        <w:rPr>
          <w:rFonts w:ascii="Times New Roman" w:hAnsi="Times New Roman"/>
          <w:spacing w:val="-2"/>
          <w:sz w:val="24"/>
          <w:szCs w:val="24"/>
        </w:rPr>
        <w:t xml:space="preserve"> </w:t>
      </w:r>
      <w:r w:rsidRPr="006759E9">
        <w:rPr>
          <w:rFonts w:ascii="Times New Roman" w:hAnsi="Times New Roman"/>
          <w:spacing w:val="1"/>
          <w:sz w:val="24"/>
          <w:szCs w:val="24"/>
        </w:rPr>
        <w:t>othe</w:t>
      </w:r>
      <w:r w:rsidRPr="006759E9">
        <w:rPr>
          <w:rFonts w:ascii="Times New Roman" w:hAnsi="Times New Roman"/>
          <w:spacing w:val="-1"/>
          <w:sz w:val="24"/>
          <w:szCs w:val="24"/>
        </w:rPr>
        <w:t>r</w:t>
      </w:r>
      <w:r w:rsidRPr="006759E9">
        <w:rPr>
          <w:rFonts w:ascii="Times New Roman" w:hAnsi="Times New Roman"/>
          <w:spacing w:val="-2"/>
          <w:sz w:val="24"/>
          <w:szCs w:val="24"/>
        </w:rPr>
        <w:t xml:space="preserve"> </w:t>
      </w:r>
      <w:r w:rsidRPr="006759E9">
        <w:rPr>
          <w:rFonts w:ascii="Times New Roman" w:hAnsi="Times New Roman"/>
          <w:spacing w:val="1"/>
          <w:sz w:val="24"/>
          <w:szCs w:val="24"/>
        </w:rPr>
        <w:t>en</w:t>
      </w:r>
      <w:r w:rsidRPr="006759E9">
        <w:rPr>
          <w:rFonts w:ascii="Times New Roman" w:hAnsi="Times New Roman"/>
          <w:spacing w:val="-2"/>
          <w:sz w:val="24"/>
          <w:szCs w:val="24"/>
        </w:rPr>
        <w:t>t</w:t>
      </w:r>
      <w:r w:rsidRPr="006759E9">
        <w:rPr>
          <w:rFonts w:ascii="Times New Roman" w:hAnsi="Times New Roman"/>
          <w:spacing w:val="1"/>
          <w:sz w:val="24"/>
          <w:szCs w:val="24"/>
        </w:rPr>
        <w:t>it</w:t>
      </w:r>
      <w:r w:rsidRPr="006759E9">
        <w:rPr>
          <w:rFonts w:ascii="Times New Roman" w:hAnsi="Times New Roman"/>
          <w:sz w:val="24"/>
          <w:szCs w:val="24"/>
        </w:rPr>
        <w:t>y</w:t>
      </w:r>
      <w:r w:rsidRPr="006759E9">
        <w:rPr>
          <w:rFonts w:ascii="Times New Roman" w:hAnsi="Times New Roman"/>
          <w:spacing w:val="-1"/>
          <w:sz w:val="24"/>
          <w:szCs w:val="24"/>
        </w:rPr>
        <w:t xml:space="preserve"> (i</w:t>
      </w:r>
      <w:r w:rsidRPr="006759E9">
        <w:rPr>
          <w:rFonts w:ascii="Times New Roman" w:hAnsi="Times New Roman"/>
          <w:spacing w:val="1"/>
          <w:sz w:val="24"/>
          <w:szCs w:val="24"/>
        </w:rPr>
        <w:t>.</w:t>
      </w:r>
      <w:r w:rsidRPr="006759E9">
        <w:rPr>
          <w:rFonts w:ascii="Times New Roman" w:hAnsi="Times New Roman"/>
          <w:spacing w:val="-1"/>
          <w:sz w:val="24"/>
          <w:szCs w:val="24"/>
        </w:rPr>
        <w:t xml:space="preserve">e., </w:t>
      </w:r>
      <w:r w:rsidRPr="006759E9">
        <w:rPr>
          <w:rFonts w:ascii="Times New Roman" w:hAnsi="Times New Roman"/>
          <w:spacing w:val="1"/>
          <w:sz w:val="24"/>
          <w:szCs w:val="24"/>
        </w:rPr>
        <w:t>vend</w:t>
      </w:r>
      <w:r w:rsidRPr="006759E9">
        <w:rPr>
          <w:rFonts w:ascii="Times New Roman" w:hAnsi="Times New Roman"/>
          <w:sz w:val="24"/>
          <w:szCs w:val="24"/>
        </w:rPr>
        <w:t>ors</w:t>
      </w:r>
      <w:r w:rsidRPr="006759E9">
        <w:rPr>
          <w:rFonts w:ascii="Times New Roman" w:hAnsi="Times New Roman"/>
          <w:spacing w:val="-1"/>
          <w:sz w:val="24"/>
          <w:szCs w:val="24"/>
        </w:rPr>
        <w:t xml:space="preserve">, </w:t>
      </w:r>
      <w:r w:rsidRPr="006759E9">
        <w:rPr>
          <w:rFonts w:ascii="Times New Roman" w:hAnsi="Times New Roman"/>
          <w:spacing w:val="1"/>
          <w:sz w:val="24"/>
          <w:szCs w:val="24"/>
        </w:rPr>
        <w:t>ch</w:t>
      </w:r>
      <w:r w:rsidRPr="006759E9">
        <w:rPr>
          <w:rFonts w:ascii="Times New Roman" w:hAnsi="Times New Roman"/>
          <w:sz w:val="24"/>
          <w:szCs w:val="24"/>
        </w:rPr>
        <w:t>a</w:t>
      </w:r>
      <w:r w:rsidRPr="006759E9">
        <w:rPr>
          <w:rFonts w:ascii="Times New Roman" w:hAnsi="Times New Roman"/>
          <w:spacing w:val="-2"/>
          <w:sz w:val="24"/>
          <w:szCs w:val="24"/>
        </w:rPr>
        <w:t>r</w:t>
      </w:r>
      <w:r w:rsidRPr="006759E9">
        <w:rPr>
          <w:rFonts w:ascii="Times New Roman" w:hAnsi="Times New Roman"/>
          <w:spacing w:val="1"/>
          <w:sz w:val="24"/>
          <w:szCs w:val="24"/>
        </w:rPr>
        <w:t>itie</w:t>
      </w:r>
      <w:r w:rsidRPr="006759E9">
        <w:rPr>
          <w:rFonts w:ascii="Times New Roman" w:hAnsi="Times New Roman"/>
          <w:sz w:val="24"/>
          <w:szCs w:val="24"/>
        </w:rPr>
        <w:t>s</w:t>
      </w:r>
      <w:r w:rsidRPr="006759E9">
        <w:rPr>
          <w:rFonts w:ascii="Times New Roman" w:hAnsi="Times New Roman"/>
          <w:spacing w:val="-1"/>
          <w:sz w:val="24"/>
          <w:szCs w:val="24"/>
        </w:rPr>
        <w:t>,</w:t>
      </w:r>
      <w:r w:rsidRPr="006759E9">
        <w:rPr>
          <w:rFonts w:ascii="Times New Roman" w:hAnsi="Times New Roman"/>
          <w:spacing w:val="1"/>
          <w:sz w:val="24"/>
          <w:szCs w:val="24"/>
        </w:rPr>
        <w:t xml:space="preserve"> e</w:t>
      </w:r>
      <w:r w:rsidRPr="006759E9">
        <w:rPr>
          <w:rFonts w:ascii="Times New Roman" w:hAnsi="Times New Roman"/>
          <w:spacing w:val="-1"/>
          <w:sz w:val="24"/>
          <w:szCs w:val="24"/>
        </w:rPr>
        <w:t>tc)</w:t>
      </w:r>
      <w:r w:rsidRPr="006759E9">
        <w:rPr>
          <w:rFonts w:ascii="Times New Roman" w:hAnsi="Times New Roman"/>
          <w:spacing w:val="53"/>
          <w:sz w:val="24"/>
          <w:szCs w:val="24"/>
        </w:rPr>
        <w:t>.</w:t>
      </w:r>
      <w:r w:rsidRPr="006759E9">
        <w:rPr>
          <w:rFonts w:ascii="Times New Roman" w:hAnsi="Times New Roman"/>
          <w:spacing w:val="1"/>
          <w:sz w:val="24"/>
          <w:szCs w:val="24"/>
        </w:rPr>
        <w:t xml:space="preserve"> P</w:t>
      </w:r>
      <w:r w:rsidRPr="006759E9">
        <w:rPr>
          <w:rFonts w:ascii="Times New Roman" w:hAnsi="Times New Roman"/>
          <w:sz w:val="24"/>
          <w:szCs w:val="24"/>
        </w:rPr>
        <w:t>leas</w:t>
      </w:r>
      <w:r w:rsidRPr="006759E9">
        <w:rPr>
          <w:rFonts w:ascii="Times New Roman" w:hAnsi="Times New Roman"/>
          <w:spacing w:val="-1"/>
          <w:sz w:val="24"/>
          <w:szCs w:val="24"/>
        </w:rPr>
        <w:t>e</w:t>
      </w:r>
      <w:r w:rsidRPr="006759E9">
        <w:rPr>
          <w:rFonts w:ascii="Times New Roman" w:hAnsi="Times New Roman"/>
          <w:spacing w:val="1"/>
          <w:sz w:val="24"/>
          <w:szCs w:val="24"/>
        </w:rPr>
        <w:t xml:space="preserve"> n</w:t>
      </w:r>
      <w:r w:rsidRPr="006759E9">
        <w:rPr>
          <w:rFonts w:ascii="Times New Roman" w:hAnsi="Times New Roman"/>
          <w:spacing w:val="-1"/>
          <w:sz w:val="24"/>
          <w:szCs w:val="24"/>
        </w:rPr>
        <w:t>ote</w:t>
      </w:r>
      <w:r w:rsidRPr="006759E9">
        <w:rPr>
          <w:rFonts w:ascii="Times New Roman" w:hAnsi="Times New Roman"/>
          <w:spacing w:val="1"/>
          <w:sz w:val="24"/>
          <w:szCs w:val="24"/>
        </w:rPr>
        <w:t xml:space="preserve"> t</w:t>
      </w:r>
      <w:r w:rsidRPr="006759E9">
        <w:rPr>
          <w:rFonts w:ascii="Times New Roman" w:hAnsi="Times New Roman"/>
          <w:spacing w:val="-2"/>
          <w:sz w:val="24"/>
          <w:szCs w:val="24"/>
        </w:rPr>
        <w:t>ha</w:t>
      </w:r>
      <w:r w:rsidRPr="006759E9">
        <w:rPr>
          <w:rFonts w:ascii="Times New Roman" w:hAnsi="Times New Roman"/>
          <w:spacing w:val="2"/>
          <w:sz w:val="24"/>
          <w:szCs w:val="24"/>
        </w:rPr>
        <w:t xml:space="preserve">t </w:t>
      </w:r>
      <w:r w:rsidRPr="006759E9">
        <w:rPr>
          <w:rFonts w:ascii="Times New Roman" w:hAnsi="Times New Roman"/>
          <w:sz w:val="24"/>
          <w:szCs w:val="24"/>
        </w:rPr>
        <w:t>s</w:t>
      </w:r>
      <w:r w:rsidRPr="006759E9">
        <w:rPr>
          <w:rFonts w:ascii="Times New Roman" w:hAnsi="Times New Roman"/>
          <w:spacing w:val="1"/>
          <w:sz w:val="24"/>
          <w:szCs w:val="24"/>
        </w:rPr>
        <w:t>i</w:t>
      </w:r>
      <w:r w:rsidRPr="006759E9">
        <w:rPr>
          <w:rFonts w:ascii="Times New Roman" w:hAnsi="Times New Roman"/>
          <w:spacing w:val="-1"/>
          <w:sz w:val="24"/>
          <w:szCs w:val="24"/>
        </w:rPr>
        <w:t xml:space="preserve">nce </w:t>
      </w:r>
      <w:r w:rsidRPr="006759E9">
        <w:rPr>
          <w:rFonts w:ascii="Times New Roman" w:hAnsi="Times New Roman"/>
          <w:spacing w:val="1"/>
          <w:sz w:val="24"/>
          <w:szCs w:val="24"/>
        </w:rPr>
        <w:t>t</w:t>
      </w:r>
      <w:r w:rsidRPr="006759E9">
        <w:rPr>
          <w:rFonts w:ascii="Times New Roman" w:hAnsi="Times New Roman"/>
          <w:spacing w:val="-2"/>
          <w:sz w:val="24"/>
          <w:szCs w:val="24"/>
        </w:rPr>
        <w:t>hi</w:t>
      </w:r>
      <w:r w:rsidRPr="006759E9">
        <w:rPr>
          <w:rFonts w:ascii="Times New Roman" w:hAnsi="Times New Roman"/>
          <w:spacing w:val="1"/>
          <w:sz w:val="24"/>
          <w:szCs w:val="24"/>
        </w:rPr>
        <w:t xml:space="preserve">s </w:t>
      </w:r>
      <w:r w:rsidRPr="006759E9">
        <w:rPr>
          <w:rFonts w:ascii="Times New Roman" w:hAnsi="Times New Roman"/>
          <w:sz w:val="24"/>
          <w:szCs w:val="24"/>
        </w:rPr>
        <w:t xml:space="preserve">is </w:t>
      </w:r>
      <w:r w:rsidRPr="006759E9">
        <w:rPr>
          <w:rFonts w:ascii="Times New Roman" w:hAnsi="Times New Roman"/>
          <w:spacing w:val="1"/>
          <w:sz w:val="24"/>
          <w:szCs w:val="24"/>
        </w:rPr>
        <w:t>a re</w:t>
      </w:r>
      <w:r w:rsidRPr="006759E9">
        <w:rPr>
          <w:rFonts w:ascii="Times New Roman" w:hAnsi="Times New Roman"/>
          <w:sz w:val="24"/>
          <w:szCs w:val="24"/>
        </w:rPr>
        <w:t>i</w:t>
      </w:r>
      <w:r w:rsidRPr="006759E9">
        <w:rPr>
          <w:rFonts w:ascii="Times New Roman" w:hAnsi="Times New Roman"/>
          <w:spacing w:val="-1"/>
          <w:sz w:val="24"/>
          <w:szCs w:val="24"/>
        </w:rPr>
        <w:t>m</w:t>
      </w:r>
      <w:r w:rsidRPr="006759E9">
        <w:rPr>
          <w:rFonts w:ascii="Times New Roman" w:hAnsi="Times New Roman"/>
          <w:spacing w:val="1"/>
          <w:sz w:val="24"/>
          <w:szCs w:val="24"/>
        </w:rPr>
        <w:t>bu</w:t>
      </w:r>
      <w:r w:rsidRPr="006759E9">
        <w:rPr>
          <w:rFonts w:ascii="Times New Roman" w:hAnsi="Times New Roman"/>
          <w:sz w:val="24"/>
          <w:szCs w:val="24"/>
        </w:rPr>
        <w:t>r</w:t>
      </w:r>
      <w:r w:rsidRPr="006759E9">
        <w:rPr>
          <w:rFonts w:ascii="Times New Roman" w:hAnsi="Times New Roman"/>
          <w:spacing w:val="1"/>
          <w:sz w:val="24"/>
          <w:szCs w:val="24"/>
        </w:rPr>
        <w:t>s</w:t>
      </w:r>
      <w:r w:rsidRPr="006759E9">
        <w:rPr>
          <w:rFonts w:ascii="Times New Roman" w:hAnsi="Times New Roman"/>
          <w:spacing w:val="-2"/>
          <w:sz w:val="24"/>
          <w:szCs w:val="24"/>
        </w:rPr>
        <w:t>e</w:t>
      </w:r>
      <w:r w:rsidRPr="006759E9">
        <w:rPr>
          <w:rFonts w:ascii="Times New Roman" w:hAnsi="Times New Roman"/>
          <w:spacing w:val="1"/>
          <w:sz w:val="24"/>
          <w:szCs w:val="24"/>
        </w:rPr>
        <w:t>m</w:t>
      </w:r>
      <w:r w:rsidRPr="006759E9">
        <w:rPr>
          <w:rFonts w:ascii="Times New Roman" w:hAnsi="Times New Roman"/>
          <w:spacing w:val="-1"/>
          <w:sz w:val="24"/>
          <w:szCs w:val="24"/>
        </w:rPr>
        <w:t>en</w:t>
      </w:r>
      <w:r w:rsidRPr="006759E9">
        <w:rPr>
          <w:rFonts w:ascii="Times New Roman" w:hAnsi="Times New Roman"/>
          <w:spacing w:val="2"/>
          <w:sz w:val="24"/>
          <w:szCs w:val="24"/>
        </w:rPr>
        <w:t xml:space="preserve">t </w:t>
      </w:r>
      <w:r w:rsidRPr="006759E9">
        <w:rPr>
          <w:rFonts w:ascii="Times New Roman" w:hAnsi="Times New Roman"/>
          <w:sz w:val="24"/>
          <w:szCs w:val="24"/>
        </w:rPr>
        <w:t>g</w:t>
      </w:r>
      <w:r w:rsidRPr="006759E9">
        <w:rPr>
          <w:rFonts w:ascii="Times New Roman" w:hAnsi="Times New Roman"/>
          <w:spacing w:val="-2"/>
          <w:sz w:val="24"/>
          <w:szCs w:val="24"/>
        </w:rPr>
        <w:t>r</w:t>
      </w:r>
      <w:r w:rsidRPr="006759E9">
        <w:rPr>
          <w:rFonts w:ascii="Times New Roman" w:hAnsi="Times New Roman"/>
          <w:spacing w:val="1"/>
          <w:sz w:val="24"/>
          <w:szCs w:val="24"/>
        </w:rPr>
        <w:t>an</w:t>
      </w:r>
      <w:r w:rsidRPr="006759E9">
        <w:rPr>
          <w:rFonts w:ascii="Times New Roman" w:hAnsi="Times New Roman"/>
          <w:sz w:val="24"/>
          <w:szCs w:val="24"/>
        </w:rPr>
        <w:t>t</w:t>
      </w:r>
      <w:r w:rsidRPr="006759E9">
        <w:rPr>
          <w:rFonts w:ascii="Times New Roman" w:hAnsi="Times New Roman"/>
          <w:spacing w:val="-1"/>
          <w:sz w:val="24"/>
          <w:szCs w:val="24"/>
        </w:rPr>
        <w:t xml:space="preserve"> t</w:t>
      </w:r>
      <w:r w:rsidRPr="006759E9">
        <w:rPr>
          <w:rFonts w:ascii="Times New Roman" w:hAnsi="Times New Roman"/>
          <w:spacing w:val="2"/>
          <w:sz w:val="24"/>
          <w:szCs w:val="24"/>
        </w:rPr>
        <w:t>o</w:t>
      </w:r>
      <w:r w:rsidRPr="006759E9">
        <w:rPr>
          <w:rFonts w:ascii="Times New Roman" w:hAnsi="Times New Roman"/>
          <w:spacing w:val="-1"/>
          <w:sz w:val="24"/>
          <w:szCs w:val="24"/>
        </w:rPr>
        <w:t xml:space="preserve"> </w:t>
      </w:r>
      <w:r w:rsidRPr="006759E9">
        <w:rPr>
          <w:rFonts w:ascii="Times New Roman" w:hAnsi="Times New Roman"/>
          <w:spacing w:val="1"/>
          <w:sz w:val="24"/>
          <w:szCs w:val="24"/>
        </w:rPr>
        <w:t>th</w:t>
      </w:r>
      <w:r w:rsidRPr="006759E9">
        <w:rPr>
          <w:rFonts w:ascii="Times New Roman" w:hAnsi="Times New Roman"/>
          <w:spacing w:val="2"/>
          <w:sz w:val="24"/>
          <w:szCs w:val="24"/>
        </w:rPr>
        <w:t>e</w:t>
      </w:r>
      <w:r w:rsidRPr="006759E9">
        <w:rPr>
          <w:rFonts w:ascii="Times New Roman" w:hAnsi="Times New Roman"/>
          <w:spacing w:val="-1"/>
          <w:sz w:val="24"/>
          <w:szCs w:val="24"/>
        </w:rPr>
        <w:t xml:space="preserve"> cl</w:t>
      </w:r>
      <w:r w:rsidRPr="006759E9">
        <w:rPr>
          <w:rFonts w:ascii="Times New Roman" w:hAnsi="Times New Roman"/>
          <w:spacing w:val="1"/>
          <w:sz w:val="24"/>
          <w:szCs w:val="24"/>
        </w:rPr>
        <w:t xml:space="preserve">ub, </w:t>
      </w:r>
      <w:r w:rsidRPr="006759E9">
        <w:rPr>
          <w:rFonts w:ascii="Times New Roman" w:hAnsi="Times New Roman"/>
          <w:spacing w:val="-1"/>
          <w:sz w:val="24"/>
          <w:szCs w:val="24"/>
        </w:rPr>
        <w:t>a clu</w:t>
      </w:r>
      <w:r w:rsidRPr="006759E9">
        <w:rPr>
          <w:rFonts w:ascii="Times New Roman" w:hAnsi="Times New Roman"/>
          <w:spacing w:val="2"/>
          <w:sz w:val="24"/>
          <w:szCs w:val="24"/>
        </w:rPr>
        <w:t>b</w:t>
      </w:r>
      <w:r w:rsidRPr="006759E9">
        <w:rPr>
          <w:rFonts w:ascii="Times New Roman" w:hAnsi="Times New Roman"/>
          <w:spacing w:val="-1"/>
          <w:sz w:val="24"/>
          <w:szCs w:val="24"/>
        </w:rPr>
        <w:t xml:space="preserve"> </w:t>
      </w:r>
      <w:r w:rsidRPr="006759E9">
        <w:rPr>
          <w:rFonts w:ascii="Times New Roman" w:hAnsi="Times New Roman"/>
          <w:spacing w:val="1"/>
          <w:sz w:val="24"/>
          <w:szCs w:val="24"/>
        </w:rPr>
        <w:t>doe</w:t>
      </w:r>
      <w:r w:rsidRPr="006759E9">
        <w:rPr>
          <w:rFonts w:ascii="Times New Roman" w:hAnsi="Times New Roman"/>
          <w:spacing w:val="-2"/>
          <w:sz w:val="24"/>
          <w:szCs w:val="24"/>
        </w:rPr>
        <w:t>s</w:t>
      </w:r>
      <w:r w:rsidRPr="006759E9">
        <w:rPr>
          <w:rFonts w:ascii="Times New Roman" w:hAnsi="Times New Roman"/>
          <w:spacing w:val="-1"/>
          <w:sz w:val="24"/>
          <w:szCs w:val="24"/>
        </w:rPr>
        <w:t xml:space="preserve"> </w:t>
      </w:r>
      <w:r w:rsidRPr="006759E9">
        <w:rPr>
          <w:rFonts w:ascii="Times New Roman" w:hAnsi="Times New Roman"/>
          <w:spacing w:val="1"/>
          <w:sz w:val="24"/>
          <w:szCs w:val="24"/>
        </w:rPr>
        <w:t>no</w:t>
      </w:r>
      <w:r w:rsidRPr="006759E9">
        <w:rPr>
          <w:rFonts w:ascii="Times New Roman" w:hAnsi="Times New Roman"/>
          <w:sz w:val="24"/>
          <w:szCs w:val="24"/>
        </w:rPr>
        <w:t>t</w:t>
      </w:r>
      <w:r w:rsidRPr="006759E9">
        <w:rPr>
          <w:rFonts w:ascii="Times New Roman" w:hAnsi="Times New Roman"/>
          <w:spacing w:val="1"/>
          <w:sz w:val="24"/>
          <w:szCs w:val="24"/>
        </w:rPr>
        <w:t xml:space="preserve"> h</w:t>
      </w:r>
      <w:r w:rsidRPr="006759E9">
        <w:rPr>
          <w:rFonts w:ascii="Times New Roman" w:hAnsi="Times New Roman"/>
          <w:sz w:val="24"/>
          <w:szCs w:val="24"/>
        </w:rPr>
        <w:t>av</w:t>
      </w:r>
      <w:r w:rsidRPr="006759E9">
        <w:rPr>
          <w:rFonts w:ascii="Times New Roman" w:hAnsi="Times New Roman"/>
          <w:spacing w:val="-1"/>
          <w:sz w:val="24"/>
          <w:szCs w:val="24"/>
        </w:rPr>
        <w:t>e</w:t>
      </w:r>
      <w:r w:rsidRPr="006759E9">
        <w:rPr>
          <w:rFonts w:ascii="Times New Roman" w:hAnsi="Times New Roman"/>
          <w:spacing w:val="1"/>
          <w:sz w:val="24"/>
          <w:szCs w:val="24"/>
        </w:rPr>
        <w:t xml:space="preserve"> t</w:t>
      </w:r>
      <w:r w:rsidRPr="006759E9">
        <w:rPr>
          <w:rFonts w:ascii="Times New Roman" w:hAnsi="Times New Roman"/>
          <w:spacing w:val="-1"/>
          <w:sz w:val="24"/>
          <w:szCs w:val="24"/>
        </w:rPr>
        <w:t>o</w:t>
      </w:r>
      <w:r w:rsidRPr="006759E9">
        <w:rPr>
          <w:rFonts w:ascii="Times New Roman" w:hAnsi="Times New Roman"/>
          <w:spacing w:val="1"/>
          <w:sz w:val="24"/>
          <w:szCs w:val="24"/>
        </w:rPr>
        <w:t xml:space="preserve"> o</w:t>
      </w:r>
      <w:r w:rsidRPr="006759E9">
        <w:rPr>
          <w:rFonts w:ascii="Times New Roman" w:hAnsi="Times New Roman"/>
          <w:spacing w:val="-2"/>
          <w:sz w:val="24"/>
          <w:szCs w:val="24"/>
        </w:rPr>
        <w:t>pe</w:t>
      </w:r>
      <w:r w:rsidRPr="006759E9">
        <w:rPr>
          <w:rFonts w:ascii="Times New Roman" w:hAnsi="Times New Roman"/>
          <w:spacing w:val="2"/>
          <w:sz w:val="24"/>
          <w:szCs w:val="24"/>
        </w:rPr>
        <w:t xml:space="preserve">n </w:t>
      </w:r>
      <w:r w:rsidRPr="006759E9">
        <w:rPr>
          <w:rFonts w:ascii="Times New Roman" w:hAnsi="Times New Roman"/>
          <w:spacing w:val="-1"/>
          <w:sz w:val="24"/>
          <w:szCs w:val="24"/>
        </w:rPr>
        <w:t xml:space="preserve">a </w:t>
      </w:r>
      <w:r w:rsidRPr="006759E9">
        <w:rPr>
          <w:rFonts w:ascii="Times New Roman" w:hAnsi="Times New Roman"/>
          <w:spacing w:val="1"/>
          <w:sz w:val="24"/>
          <w:szCs w:val="24"/>
        </w:rPr>
        <w:t>sep</w:t>
      </w:r>
      <w:r w:rsidRPr="006759E9">
        <w:rPr>
          <w:rFonts w:ascii="Times New Roman" w:hAnsi="Times New Roman"/>
          <w:spacing w:val="-2"/>
          <w:sz w:val="24"/>
          <w:szCs w:val="24"/>
        </w:rPr>
        <w:t>ar</w:t>
      </w:r>
      <w:r w:rsidRPr="006759E9">
        <w:rPr>
          <w:rFonts w:ascii="Times New Roman" w:hAnsi="Times New Roman"/>
          <w:spacing w:val="1"/>
          <w:sz w:val="24"/>
          <w:szCs w:val="24"/>
        </w:rPr>
        <w:t>at</w:t>
      </w:r>
      <w:r w:rsidRPr="006759E9">
        <w:rPr>
          <w:rFonts w:ascii="Times New Roman" w:hAnsi="Times New Roman"/>
          <w:spacing w:val="-1"/>
          <w:sz w:val="24"/>
          <w:szCs w:val="24"/>
        </w:rPr>
        <w:t>e</w:t>
      </w:r>
      <w:r w:rsidRPr="006759E9">
        <w:rPr>
          <w:rFonts w:ascii="Times New Roman" w:hAnsi="Times New Roman"/>
          <w:spacing w:val="1"/>
          <w:sz w:val="24"/>
          <w:szCs w:val="24"/>
        </w:rPr>
        <w:t xml:space="preserve"> ban</w:t>
      </w:r>
      <w:r w:rsidRPr="006759E9">
        <w:rPr>
          <w:rFonts w:ascii="Times New Roman" w:hAnsi="Times New Roman"/>
          <w:sz w:val="24"/>
          <w:szCs w:val="24"/>
        </w:rPr>
        <w:t xml:space="preserve">k </w:t>
      </w:r>
      <w:r w:rsidRPr="006759E9">
        <w:rPr>
          <w:rFonts w:ascii="Times New Roman" w:hAnsi="Times New Roman"/>
          <w:spacing w:val="-1"/>
          <w:sz w:val="24"/>
          <w:szCs w:val="24"/>
        </w:rPr>
        <w:t>ac</w:t>
      </w:r>
      <w:r w:rsidRPr="006759E9">
        <w:rPr>
          <w:rFonts w:ascii="Times New Roman" w:hAnsi="Times New Roman"/>
          <w:spacing w:val="1"/>
          <w:sz w:val="24"/>
          <w:szCs w:val="24"/>
        </w:rPr>
        <w:t>c</w:t>
      </w:r>
      <w:r w:rsidRPr="006759E9">
        <w:rPr>
          <w:rFonts w:ascii="Times New Roman" w:hAnsi="Times New Roman"/>
          <w:spacing w:val="-1"/>
          <w:sz w:val="24"/>
          <w:szCs w:val="24"/>
        </w:rPr>
        <w:t>o</w:t>
      </w:r>
      <w:r w:rsidRPr="006759E9">
        <w:rPr>
          <w:rFonts w:ascii="Times New Roman" w:hAnsi="Times New Roman"/>
          <w:spacing w:val="1"/>
          <w:sz w:val="24"/>
          <w:szCs w:val="24"/>
        </w:rPr>
        <w:t>un</w:t>
      </w:r>
      <w:r w:rsidRPr="006759E9">
        <w:rPr>
          <w:rFonts w:ascii="Times New Roman" w:hAnsi="Times New Roman"/>
          <w:sz w:val="24"/>
          <w:szCs w:val="24"/>
        </w:rPr>
        <w:t>t</w:t>
      </w:r>
      <w:r w:rsidRPr="006759E9">
        <w:rPr>
          <w:rFonts w:ascii="Times New Roman" w:hAnsi="Times New Roman"/>
          <w:spacing w:val="1"/>
          <w:sz w:val="24"/>
          <w:szCs w:val="24"/>
        </w:rPr>
        <w:t xml:space="preserve"> t</w:t>
      </w:r>
      <w:r w:rsidRPr="006759E9">
        <w:rPr>
          <w:rFonts w:ascii="Times New Roman" w:hAnsi="Times New Roman"/>
          <w:spacing w:val="-1"/>
          <w:sz w:val="24"/>
          <w:szCs w:val="24"/>
        </w:rPr>
        <w:t xml:space="preserve">o </w:t>
      </w:r>
      <w:r w:rsidRPr="006759E9">
        <w:rPr>
          <w:rFonts w:ascii="Times New Roman" w:hAnsi="Times New Roman"/>
          <w:sz w:val="24"/>
          <w:szCs w:val="24"/>
        </w:rPr>
        <w:t>m</w:t>
      </w:r>
      <w:r w:rsidRPr="006759E9">
        <w:rPr>
          <w:rFonts w:ascii="Times New Roman" w:hAnsi="Times New Roman"/>
          <w:spacing w:val="-1"/>
          <w:sz w:val="24"/>
          <w:szCs w:val="24"/>
        </w:rPr>
        <w:t>a</w:t>
      </w:r>
      <w:r w:rsidRPr="006759E9">
        <w:rPr>
          <w:rFonts w:ascii="Times New Roman" w:hAnsi="Times New Roman"/>
          <w:spacing w:val="-2"/>
          <w:sz w:val="24"/>
          <w:szCs w:val="24"/>
        </w:rPr>
        <w:t>na</w:t>
      </w:r>
      <w:r w:rsidRPr="006759E9">
        <w:rPr>
          <w:rFonts w:ascii="Times New Roman" w:hAnsi="Times New Roman"/>
          <w:sz w:val="24"/>
          <w:szCs w:val="24"/>
        </w:rPr>
        <w:t>ge</w:t>
      </w:r>
      <w:r w:rsidR="00C23427" w:rsidRPr="006759E9">
        <w:rPr>
          <w:rFonts w:ascii="Times New Roman" w:hAnsi="Times New Roman"/>
          <w:sz w:val="24"/>
          <w:szCs w:val="24"/>
        </w:rPr>
        <w:t xml:space="preserve"> the funds.</w:t>
      </w:r>
      <w:r w:rsidR="003A3AFB" w:rsidRPr="006759E9">
        <w:rPr>
          <w:rFonts w:ascii="Times New Roman" w:hAnsi="Times New Roman"/>
          <w:sz w:val="24"/>
          <w:szCs w:val="24"/>
        </w:rPr>
        <w:t xml:space="preserve"> 4/21</w:t>
      </w:r>
      <w:r w:rsidR="00730BD7" w:rsidRPr="006759E9">
        <w:rPr>
          <w:rFonts w:ascii="Times New Roman" w:hAnsi="Times New Roman"/>
          <w:sz w:val="24"/>
          <w:szCs w:val="24"/>
        </w:rPr>
        <w:t xml:space="preserve"> (7/1/22)</w:t>
      </w:r>
    </w:p>
    <w:p w:rsidR="00882382" w:rsidRPr="00571BE3" w:rsidRDefault="00882382" w:rsidP="00430612">
      <w:pPr>
        <w:pStyle w:val="ListParagraph"/>
        <w:numPr>
          <w:ilvl w:val="1"/>
          <w:numId w:val="22"/>
        </w:numPr>
        <w:spacing w:before="2" w:line="240" w:lineRule="auto"/>
        <w:ind w:right="649"/>
        <w:jc w:val="both"/>
        <w:rPr>
          <w:rFonts w:ascii="Times New Roman" w:hAnsi="Times New Roman"/>
          <w:sz w:val="24"/>
          <w:szCs w:val="24"/>
        </w:rPr>
      </w:pPr>
      <w:r w:rsidRPr="00571BE3">
        <w:rPr>
          <w:rFonts w:ascii="Times New Roman" w:hAnsi="Times New Roman"/>
          <w:sz w:val="24"/>
          <w:szCs w:val="24"/>
        </w:rPr>
        <w:t>If</w:t>
      </w:r>
      <w:r w:rsidRPr="00571BE3">
        <w:rPr>
          <w:rFonts w:ascii="Times New Roman" w:hAnsi="Times New Roman"/>
          <w:spacing w:val="2"/>
          <w:sz w:val="24"/>
          <w:szCs w:val="24"/>
        </w:rPr>
        <w:t xml:space="preserve"> </w:t>
      </w:r>
      <w:r w:rsidRPr="00571BE3">
        <w:rPr>
          <w:rFonts w:ascii="Times New Roman" w:hAnsi="Times New Roman"/>
          <w:sz w:val="24"/>
          <w:szCs w:val="24"/>
        </w:rPr>
        <w:t>a</w:t>
      </w:r>
      <w:r w:rsidRPr="00571BE3">
        <w:rPr>
          <w:rFonts w:ascii="Times New Roman" w:hAnsi="Times New Roman"/>
          <w:spacing w:val="1"/>
          <w:sz w:val="24"/>
          <w:szCs w:val="24"/>
        </w:rPr>
        <w:t xml:space="preserve"> </w:t>
      </w:r>
      <w:r w:rsidRPr="00571BE3">
        <w:rPr>
          <w:rFonts w:ascii="Times New Roman" w:hAnsi="Times New Roman"/>
          <w:spacing w:val="-1"/>
          <w:sz w:val="24"/>
          <w:szCs w:val="24"/>
        </w:rPr>
        <w:t>c</w:t>
      </w:r>
      <w:r w:rsidRPr="00571BE3">
        <w:rPr>
          <w:rFonts w:ascii="Times New Roman" w:hAnsi="Times New Roman"/>
          <w:sz w:val="24"/>
          <w:szCs w:val="24"/>
        </w:rPr>
        <w:t>l</w:t>
      </w:r>
      <w:r w:rsidRPr="00571BE3">
        <w:rPr>
          <w:rFonts w:ascii="Times New Roman" w:hAnsi="Times New Roman"/>
          <w:spacing w:val="-1"/>
          <w:sz w:val="24"/>
          <w:szCs w:val="24"/>
        </w:rPr>
        <w:t>u</w:t>
      </w:r>
      <w:r w:rsidRPr="00571BE3">
        <w:rPr>
          <w:rFonts w:ascii="Times New Roman" w:hAnsi="Times New Roman"/>
          <w:sz w:val="24"/>
          <w:szCs w:val="24"/>
        </w:rPr>
        <w:t xml:space="preserve">b </w:t>
      </w:r>
      <w:r w:rsidRPr="00571BE3">
        <w:rPr>
          <w:rFonts w:ascii="Times New Roman" w:hAnsi="Times New Roman"/>
          <w:spacing w:val="1"/>
          <w:sz w:val="24"/>
          <w:szCs w:val="24"/>
        </w:rPr>
        <w:t>f</w:t>
      </w:r>
      <w:r w:rsidRPr="00571BE3">
        <w:rPr>
          <w:rFonts w:ascii="Times New Roman" w:hAnsi="Times New Roman"/>
          <w:sz w:val="24"/>
          <w:szCs w:val="24"/>
        </w:rPr>
        <w:t>ails</w:t>
      </w:r>
      <w:r w:rsidRPr="00571BE3">
        <w:rPr>
          <w:rFonts w:ascii="Times New Roman" w:hAnsi="Times New Roman"/>
          <w:spacing w:val="-2"/>
          <w:sz w:val="24"/>
          <w:szCs w:val="24"/>
        </w:rPr>
        <w:t xml:space="preserve"> </w:t>
      </w:r>
      <w:r w:rsidRPr="00571BE3">
        <w:rPr>
          <w:rFonts w:ascii="Times New Roman" w:hAnsi="Times New Roman"/>
          <w:spacing w:val="1"/>
          <w:sz w:val="24"/>
          <w:szCs w:val="24"/>
        </w:rPr>
        <w:t>t</w:t>
      </w:r>
      <w:r w:rsidRPr="00571BE3">
        <w:rPr>
          <w:rFonts w:ascii="Times New Roman" w:hAnsi="Times New Roman"/>
          <w:sz w:val="24"/>
          <w:szCs w:val="24"/>
        </w:rPr>
        <w:t>o</w:t>
      </w:r>
      <w:r w:rsidRPr="00571BE3">
        <w:rPr>
          <w:rFonts w:ascii="Times New Roman" w:hAnsi="Times New Roman"/>
          <w:spacing w:val="1"/>
          <w:sz w:val="24"/>
          <w:szCs w:val="24"/>
        </w:rPr>
        <w:t xml:space="preserve"> </w:t>
      </w:r>
      <w:r w:rsidRPr="00571BE3">
        <w:rPr>
          <w:rFonts w:ascii="Times New Roman" w:hAnsi="Times New Roman"/>
          <w:spacing w:val="-1"/>
          <w:sz w:val="24"/>
          <w:szCs w:val="24"/>
        </w:rPr>
        <w:t>c</w:t>
      </w:r>
      <w:r w:rsidRPr="00571BE3">
        <w:rPr>
          <w:rFonts w:ascii="Times New Roman" w:hAnsi="Times New Roman"/>
          <w:spacing w:val="1"/>
          <w:sz w:val="24"/>
          <w:szCs w:val="24"/>
        </w:rPr>
        <w:t>o</w:t>
      </w:r>
      <w:r w:rsidRPr="00571BE3">
        <w:rPr>
          <w:rFonts w:ascii="Times New Roman" w:hAnsi="Times New Roman"/>
          <w:spacing w:val="-2"/>
          <w:sz w:val="24"/>
          <w:szCs w:val="24"/>
        </w:rPr>
        <w:t>m</w:t>
      </w:r>
      <w:r w:rsidRPr="00571BE3">
        <w:rPr>
          <w:rFonts w:ascii="Times New Roman" w:hAnsi="Times New Roman"/>
          <w:spacing w:val="1"/>
          <w:sz w:val="24"/>
          <w:szCs w:val="24"/>
        </w:rPr>
        <w:t>p</w:t>
      </w:r>
      <w:r w:rsidRPr="00571BE3">
        <w:rPr>
          <w:rFonts w:ascii="Times New Roman" w:hAnsi="Times New Roman"/>
          <w:sz w:val="24"/>
          <w:szCs w:val="24"/>
        </w:rPr>
        <w:t>l</w:t>
      </w:r>
      <w:r w:rsidRPr="00571BE3">
        <w:rPr>
          <w:rFonts w:ascii="Times New Roman" w:hAnsi="Times New Roman"/>
          <w:spacing w:val="-2"/>
          <w:sz w:val="24"/>
          <w:szCs w:val="24"/>
        </w:rPr>
        <w:t>e</w:t>
      </w:r>
      <w:r w:rsidRPr="00571BE3">
        <w:rPr>
          <w:rFonts w:ascii="Times New Roman" w:hAnsi="Times New Roman"/>
          <w:spacing w:val="1"/>
          <w:sz w:val="24"/>
          <w:szCs w:val="24"/>
        </w:rPr>
        <w:t>t</w:t>
      </w:r>
      <w:r w:rsidRPr="00571BE3">
        <w:rPr>
          <w:rFonts w:ascii="Times New Roman" w:hAnsi="Times New Roman"/>
          <w:sz w:val="24"/>
          <w:szCs w:val="24"/>
        </w:rPr>
        <w:t>e</w:t>
      </w:r>
      <w:r w:rsidRPr="00571BE3">
        <w:rPr>
          <w:rFonts w:ascii="Times New Roman" w:hAnsi="Times New Roman"/>
          <w:spacing w:val="-1"/>
          <w:sz w:val="24"/>
          <w:szCs w:val="24"/>
        </w:rPr>
        <w:t xml:space="preserve"> </w:t>
      </w:r>
      <w:r w:rsidRPr="00571BE3">
        <w:rPr>
          <w:rFonts w:ascii="Times New Roman" w:hAnsi="Times New Roman"/>
          <w:spacing w:val="1"/>
          <w:sz w:val="24"/>
          <w:szCs w:val="24"/>
        </w:rPr>
        <w:t>t</w:t>
      </w:r>
      <w:r w:rsidRPr="00571BE3">
        <w:rPr>
          <w:rFonts w:ascii="Times New Roman" w:hAnsi="Times New Roman"/>
          <w:spacing w:val="-1"/>
          <w:sz w:val="24"/>
          <w:szCs w:val="24"/>
        </w:rPr>
        <w:t>h</w:t>
      </w:r>
      <w:r w:rsidRPr="00571BE3">
        <w:rPr>
          <w:rFonts w:ascii="Times New Roman" w:hAnsi="Times New Roman"/>
          <w:sz w:val="24"/>
          <w:szCs w:val="24"/>
        </w:rPr>
        <w:t>e</w:t>
      </w:r>
      <w:r w:rsidRPr="00571BE3">
        <w:rPr>
          <w:rFonts w:ascii="Times New Roman" w:hAnsi="Times New Roman"/>
          <w:spacing w:val="2"/>
          <w:sz w:val="24"/>
          <w:szCs w:val="24"/>
        </w:rPr>
        <w:t xml:space="preserve"> </w:t>
      </w:r>
      <w:r w:rsidRPr="00571BE3">
        <w:rPr>
          <w:rFonts w:ascii="Times New Roman" w:hAnsi="Times New Roman"/>
          <w:spacing w:val="-1"/>
          <w:sz w:val="24"/>
          <w:szCs w:val="24"/>
        </w:rPr>
        <w:t>p</w:t>
      </w:r>
      <w:r w:rsidRPr="00571BE3">
        <w:rPr>
          <w:rFonts w:ascii="Times New Roman" w:hAnsi="Times New Roman"/>
          <w:sz w:val="24"/>
          <w:szCs w:val="24"/>
        </w:rPr>
        <w:t>r</w:t>
      </w:r>
      <w:r w:rsidRPr="00571BE3">
        <w:rPr>
          <w:rFonts w:ascii="Times New Roman" w:hAnsi="Times New Roman"/>
          <w:spacing w:val="1"/>
          <w:sz w:val="24"/>
          <w:szCs w:val="24"/>
        </w:rPr>
        <w:t>o</w:t>
      </w:r>
      <w:r w:rsidRPr="00571BE3">
        <w:rPr>
          <w:rFonts w:ascii="Times New Roman" w:hAnsi="Times New Roman"/>
          <w:sz w:val="24"/>
          <w:szCs w:val="24"/>
        </w:rPr>
        <w:t>j</w:t>
      </w:r>
      <w:r w:rsidRPr="00571BE3">
        <w:rPr>
          <w:rFonts w:ascii="Times New Roman" w:hAnsi="Times New Roman"/>
          <w:spacing w:val="1"/>
          <w:sz w:val="24"/>
          <w:szCs w:val="24"/>
        </w:rPr>
        <w:t>e</w:t>
      </w:r>
      <w:r w:rsidRPr="00571BE3">
        <w:rPr>
          <w:rFonts w:ascii="Times New Roman" w:hAnsi="Times New Roman"/>
          <w:spacing w:val="-3"/>
          <w:sz w:val="24"/>
          <w:szCs w:val="24"/>
        </w:rPr>
        <w:t>c</w:t>
      </w:r>
      <w:r w:rsidRPr="00571BE3">
        <w:rPr>
          <w:rFonts w:ascii="Times New Roman" w:hAnsi="Times New Roman"/>
          <w:sz w:val="24"/>
          <w:szCs w:val="24"/>
        </w:rPr>
        <w:t>t</w:t>
      </w:r>
      <w:r w:rsidRPr="00571BE3">
        <w:rPr>
          <w:rFonts w:ascii="Times New Roman" w:hAnsi="Times New Roman"/>
          <w:spacing w:val="2"/>
          <w:sz w:val="24"/>
          <w:szCs w:val="24"/>
        </w:rPr>
        <w:t xml:space="preserve"> </w:t>
      </w:r>
      <w:r w:rsidRPr="00571BE3">
        <w:rPr>
          <w:rFonts w:ascii="Times New Roman" w:hAnsi="Times New Roman"/>
          <w:spacing w:val="1"/>
          <w:sz w:val="24"/>
          <w:szCs w:val="24"/>
        </w:rPr>
        <w:t>b</w:t>
      </w:r>
      <w:r w:rsidRPr="00571BE3">
        <w:rPr>
          <w:rFonts w:ascii="Times New Roman" w:hAnsi="Times New Roman"/>
          <w:sz w:val="24"/>
          <w:szCs w:val="24"/>
        </w:rPr>
        <w:t xml:space="preserve">y </w:t>
      </w:r>
      <w:r w:rsidR="00B356FF">
        <w:rPr>
          <w:rFonts w:ascii="Times New Roman" w:hAnsi="Times New Roman"/>
          <w:spacing w:val="1"/>
          <w:sz w:val="24"/>
          <w:szCs w:val="24"/>
        </w:rPr>
        <w:t>May 1st</w:t>
      </w:r>
      <w:r w:rsidRPr="00571BE3">
        <w:rPr>
          <w:rFonts w:ascii="Times New Roman" w:hAnsi="Times New Roman"/>
          <w:spacing w:val="1"/>
          <w:sz w:val="24"/>
          <w:szCs w:val="24"/>
        </w:rPr>
        <w:t xml:space="preserve"> o</w:t>
      </w:r>
      <w:r w:rsidRPr="00571BE3">
        <w:rPr>
          <w:rFonts w:ascii="Times New Roman" w:hAnsi="Times New Roman"/>
          <w:sz w:val="24"/>
          <w:szCs w:val="24"/>
        </w:rPr>
        <w:t>r</w:t>
      </w:r>
      <w:r w:rsidRPr="00571BE3">
        <w:rPr>
          <w:rFonts w:ascii="Times New Roman" w:hAnsi="Times New Roman"/>
          <w:spacing w:val="-1"/>
          <w:sz w:val="24"/>
          <w:szCs w:val="24"/>
        </w:rPr>
        <w:t xml:space="preserve"> </w:t>
      </w:r>
      <w:r w:rsidRPr="00571BE3">
        <w:rPr>
          <w:rFonts w:ascii="Times New Roman" w:hAnsi="Times New Roman"/>
          <w:sz w:val="24"/>
          <w:szCs w:val="24"/>
        </w:rPr>
        <w:t>s</w:t>
      </w:r>
      <w:r w:rsidRPr="00571BE3">
        <w:rPr>
          <w:rFonts w:ascii="Times New Roman" w:hAnsi="Times New Roman"/>
          <w:spacing w:val="-1"/>
          <w:sz w:val="24"/>
          <w:szCs w:val="24"/>
        </w:rPr>
        <w:t>u</w:t>
      </w:r>
      <w:r w:rsidRPr="00571BE3">
        <w:rPr>
          <w:rFonts w:ascii="Times New Roman" w:hAnsi="Times New Roman"/>
          <w:spacing w:val="1"/>
          <w:sz w:val="24"/>
          <w:szCs w:val="24"/>
        </w:rPr>
        <w:t>b</w:t>
      </w:r>
      <w:r w:rsidRPr="00571BE3">
        <w:rPr>
          <w:rFonts w:ascii="Times New Roman" w:hAnsi="Times New Roman"/>
          <w:spacing w:val="-2"/>
          <w:sz w:val="24"/>
          <w:szCs w:val="24"/>
        </w:rPr>
        <w:t>m</w:t>
      </w:r>
      <w:r w:rsidRPr="00571BE3">
        <w:rPr>
          <w:rFonts w:ascii="Times New Roman" w:hAnsi="Times New Roman"/>
          <w:sz w:val="24"/>
          <w:szCs w:val="24"/>
        </w:rPr>
        <w:t>it</w:t>
      </w:r>
      <w:r w:rsidRPr="00571BE3">
        <w:rPr>
          <w:rFonts w:ascii="Times New Roman" w:hAnsi="Times New Roman"/>
          <w:spacing w:val="2"/>
          <w:sz w:val="24"/>
          <w:szCs w:val="24"/>
        </w:rPr>
        <w:t xml:space="preserve"> </w:t>
      </w:r>
      <w:r w:rsidRPr="00571BE3">
        <w:rPr>
          <w:rFonts w:ascii="Times New Roman" w:hAnsi="Times New Roman"/>
          <w:spacing w:val="-1"/>
          <w:sz w:val="24"/>
          <w:szCs w:val="24"/>
        </w:rPr>
        <w:t>t</w:t>
      </w:r>
      <w:r w:rsidRPr="00571BE3">
        <w:rPr>
          <w:rFonts w:ascii="Times New Roman" w:hAnsi="Times New Roman"/>
          <w:spacing w:val="1"/>
          <w:sz w:val="24"/>
          <w:szCs w:val="24"/>
        </w:rPr>
        <w:t>h</w:t>
      </w:r>
      <w:r w:rsidRPr="00571BE3">
        <w:rPr>
          <w:rFonts w:ascii="Times New Roman" w:hAnsi="Times New Roman"/>
          <w:sz w:val="24"/>
          <w:szCs w:val="24"/>
        </w:rPr>
        <w:t>e</w:t>
      </w:r>
      <w:r w:rsidRPr="00571BE3">
        <w:rPr>
          <w:rFonts w:ascii="Times New Roman" w:hAnsi="Times New Roman"/>
          <w:spacing w:val="-1"/>
          <w:sz w:val="24"/>
          <w:szCs w:val="24"/>
        </w:rPr>
        <w:t xml:space="preserve"> </w:t>
      </w:r>
      <w:r w:rsidRPr="00571BE3">
        <w:rPr>
          <w:rFonts w:ascii="Times New Roman" w:hAnsi="Times New Roman"/>
          <w:spacing w:val="1"/>
          <w:sz w:val="24"/>
          <w:szCs w:val="24"/>
        </w:rPr>
        <w:t>f</w:t>
      </w:r>
      <w:r w:rsidRPr="00571BE3">
        <w:rPr>
          <w:rFonts w:ascii="Times New Roman" w:hAnsi="Times New Roman"/>
          <w:spacing w:val="-2"/>
          <w:sz w:val="24"/>
          <w:szCs w:val="24"/>
        </w:rPr>
        <w:t>i</w:t>
      </w:r>
      <w:r w:rsidRPr="00571BE3">
        <w:rPr>
          <w:rFonts w:ascii="Times New Roman" w:hAnsi="Times New Roman"/>
          <w:spacing w:val="1"/>
          <w:sz w:val="24"/>
          <w:szCs w:val="24"/>
        </w:rPr>
        <w:t>n</w:t>
      </w:r>
      <w:r w:rsidRPr="00571BE3">
        <w:rPr>
          <w:rFonts w:ascii="Times New Roman" w:hAnsi="Times New Roman"/>
          <w:sz w:val="24"/>
          <w:szCs w:val="24"/>
        </w:rPr>
        <w:t>al</w:t>
      </w:r>
      <w:r w:rsidRPr="00571BE3">
        <w:rPr>
          <w:rFonts w:ascii="Times New Roman" w:hAnsi="Times New Roman"/>
          <w:spacing w:val="1"/>
          <w:sz w:val="24"/>
          <w:szCs w:val="24"/>
        </w:rPr>
        <w:t xml:space="preserve"> </w:t>
      </w:r>
      <w:r w:rsidRPr="00571BE3">
        <w:rPr>
          <w:rFonts w:ascii="Times New Roman" w:hAnsi="Times New Roman"/>
          <w:spacing w:val="-2"/>
          <w:sz w:val="24"/>
          <w:szCs w:val="24"/>
        </w:rPr>
        <w:t>P</w:t>
      </w:r>
      <w:r w:rsidRPr="00571BE3">
        <w:rPr>
          <w:rFonts w:ascii="Times New Roman" w:hAnsi="Times New Roman"/>
          <w:sz w:val="24"/>
          <w:szCs w:val="24"/>
        </w:rPr>
        <w:t>r</w:t>
      </w:r>
      <w:r w:rsidRPr="00571BE3">
        <w:rPr>
          <w:rFonts w:ascii="Times New Roman" w:hAnsi="Times New Roman"/>
          <w:spacing w:val="1"/>
          <w:sz w:val="24"/>
          <w:szCs w:val="24"/>
        </w:rPr>
        <w:t>o</w:t>
      </w:r>
      <w:r w:rsidRPr="00571BE3">
        <w:rPr>
          <w:rFonts w:ascii="Times New Roman" w:hAnsi="Times New Roman"/>
          <w:sz w:val="24"/>
          <w:szCs w:val="24"/>
        </w:rPr>
        <w:t>j</w:t>
      </w:r>
      <w:r w:rsidRPr="00571BE3">
        <w:rPr>
          <w:rFonts w:ascii="Times New Roman" w:hAnsi="Times New Roman"/>
          <w:spacing w:val="1"/>
          <w:sz w:val="24"/>
          <w:szCs w:val="24"/>
        </w:rPr>
        <w:t>e</w:t>
      </w:r>
      <w:r w:rsidRPr="00571BE3">
        <w:rPr>
          <w:rFonts w:ascii="Times New Roman" w:hAnsi="Times New Roman"/>
          <w:spacing w:val="-1"/>
          <w:sz w:val="24"/>
          <w:szCs w:val="24"/>
        </w:rPr>
        <w:t>c</w:t>
      </w:r>
      <w:r w:rsidRPr="00571BE3">
        <w:rPr>
          <w:rFonts w:ascii="Times New Roman" w:hAnsi="Times New Roman"/>
          <w:sz w:val="24"/>
          <w:szCs w:val="24"/>
        </w:rPr>
        <w:t xml:space="preserve">t </w:t>
      </w:r>
      <w:r w:rsidRPr="00571BE3">
        <w:rPr>
          <w:rFonts w:ascii="Times New Roman" w:hAnsi="Times New Roman"/>
          <w:spacing w:val="-1"/>
          <w:sz w:val="24"/>
          <w:szCs w:val="24"/>
        </w:rPr>
        <w:t>R</w:t>
      </w:r>
      <w:r w:rsidRPr="00571BE3">
        <w:rPr>
          <w:rFonts w:ascii="Times New Roman" w:hAnsi="Times New Roman"/>
          <w:spacing w:val="1"/>
          <w:sz w:val="24"/>
          <w:szCs w:val="24"/>
        </w:rPr>
        <w:t>epo</w:t>
      </w:r>
      <w:r w:rsidRPr="00571BE3">
        <w:rPr>
          <w:rFonts w:ascii="Times New Roman" w:hAnsi="Times New Roman"/>
          <w:spacing w:val="-2"/>
          <w:sz w:val="24"/>
          <w:szCs w:val="24"/>
        </w:rPr>
        <w:t>r</w:t>
      </w:r>
      <w:r w:rsidRPr="00571BE3">
        <w:rPr>
          <w:rFonts w:ascii="Times New Roman" w:hAnsi="Times New Roman"/>
          <w:sz w:val="24"/>
          <w:szCs w:val="24"/>
        </w:rPr>
        <w:t>t</w:t>
      </w:r>
      <w:r w:rsidRPr="00571BE3">
        <w:rPr>
          <w:rFonts w:ascii="Times New Roman" w:hAnsi="Times New Roman"/>
          <w:spacing w:val="2"/>
          <w:sz w:val="24"/>
          <w:szCs w:val="24"/>
        </w:rPr>
        <w:t xml:space="preserve"> </w:t>
      </w:r>
      <w:r w:rsidRPr="00571BE3">
        <w:rPr>
          <w:rFonts w:ascii="Times New Roman" w:hAnsi="Times New Roman"/>
          <w:spacing w:val="1"/>
          <w:sz w:val="24"/>
          <w:szCs w:val="24"/>
        </w:rPr>
        <w:t>b</w:t>
      </w:r>
      <w:r w:rsidRPr="00571BE3">
        <w:rPr>
          <w:rFonts w:ascii="Times New Roman" w:hAnsi="Times New Roman"/>
          <w:sz w:val="24"/>
          <w:szCs w:val="24"/>
        </w:rPr>
        <w:t>y</w:t>
      </w:r>
      <w:r w:rsidRPr="00571BE3">
        <w:rPr>
          <w:rFonts w:ascii="Times New Roman" w:hAnsi="Times New Roman"/>
          <w:spacing w:val="-2"/>
          <w:sz w:val="24"/>
          <w:szCs w:val="24"/>
        </w:rPr>
        <w:t xml:space="preserve"> </w:t>
      </w:r>
      <w:r w:rsidR="00B356FF">
        <w:rPr>
          <w:rFonts w:ascii="Times New Roman" w:hAnsi="Times New Roman"/>
          <w:sz w:val="24"/>
          <w:szCs w:val="24"/>
        </w:rPr>
        <w:t>May</w:t>
      </w:r>
      <w:r w:rsidRPr="00571BE3">
        <w:rPr>
          <w:rFonts w:ascii="Times New Roman" w:hAnsi="Times New Roman"/>
          <w:sz w:val="24"/>
          <w:szCs w:val="24"/>
        </w:rPr>
        <w:t xml:space="preserve"> 1</w:t>
      </w:r>
      <w:r w:rsidR="000B30C9" w:rsidRPr="00571BE3">
        <w:rPr>
          <w:rFonts w:ascii="Times New Roman" w:hAnsi="Times New Roman"/>
          <w:sz w:val="24"/>
          <w:szCs w:val="24"/>
          <w:vertAlign w:val="superscript"/>
        </w:rPr>
        <w:t>st</w:t>
      </w:r>
      <w:r w:rsidR="000B30C9" w:rsidRPr="00571BE3">
        <w:rPr>
          <w:rFonts w:ascii="Times New Roman" w:hAnsi="Times New Roman"/>
          <w:sz w:val="24"/>
          <w:szCs w:val="24"/>
        </w:rPr>
        <w:t>,</w:t>
      </w:r>
      <w:r w:rsidRPr="00571BE3">
        <w:rPr>
          <w:rFonts w:ascii="Times New Roman" w:hAnsi="Times New Roman"/>
          <w:sz w:val="24"/>
          <w:szCs w:val="24"/>
        </w:rPr>
        <w:t xml:space="preserve"> they will no longer be eligible to receive the grant</w:t>
      </w:r>
      <w:r w:rsidRPr="00571BE3">
        <w:rPr>
          <w:rFonts w:ascii="Times New Roman" w:hAnsi="Times New Roman"/>
          <w:spacing w:val="2"/>
          <w:sz w:val="24"/>
          <w:szCs w:val="24"/>
        </w:rPr>
        <w:t xml:space="preserve"> </w:t>
      </w:r>
      <w:r w:rsidRPr="00571BE3">
        <w:rPr>
          <w:rFonts w:ascii="Times New Roman" w:hAnsi="Times New Roman"/>
          <w:sz w:val="24"/>
          <w:szCs w:val="24"/>
        </w:rPr>
        <w:t>r</w:t>
      </w:r>
      <w:r w:rsidRPr="00571BE3">
        <w:rPr>
          <w:rFonts w:ascii="Times New Roman" w:hAnsi="Times New Roman"/>
          <w:spacing w:val="1"/>
          <w:sz w:val="24"/>
          <w:szCs w:val="24"/>
        </w:rPr>
        <w:t>e</w:t>
      </w:r>
      <w:r w:rsidRPr="00571BE3">
        <w:rPr>
          <w:rFonts w:ascii="Times New Roman" w:hAnsi="Times New Roman"/>
          <w:sz w:val="24"/>
          <w:szCs w:val="24"/>
        </w:rPr>
        <w:t>i</w:t>
      </w:r>
      <w:r w:rsidRPr="00571BE3">
        <w:rPr>
          <w:rFonts w:ascii="Times New Roman" w:hAnsi="Times New Roman"/>
          <w:spacing w:val="-2"/>
          <w:sz w:val="24"/>
          <w:szCs w:val="24"/>
        </w:rPr>
        <w:t>m</w:t>
      </w:r>
      <w:r w:rsidRPr="00571BE3">
        <w:rPr>
          <w:rFonts w:ascii="Times New Roman" w:hAnsi="Times New Roman"/>
          <w:spacing w:val="1"/>
          <w:sz w:val="24"/>
          <w:szCs w:val="24"/>
        </w:rPr>
        <w:t>b</w:t>
      </w:r>
      <w:r w:rsidRPr="00571BE3">
        <w:rPr>
          <w:rFonts w:ascii="Times New Roman" w:hAnsi="Times New Roman"/>
          <w:spacing w:val="-1"/>
          <w:sz w:val="24"/>
          <w:szCs w:val="24"/>
        </w:rPr>
        <w:t>u</w:t>
      </w:r>
      <w:r w:rsidRPr="00571BE3">
        <w:rPr>
          <w:rFonts w:ascii="Times New Roman" w:hAnsi="Times New Roman"/>
          <w:sz w:val="24"/>
          <w:szCs w:val="24"/>
        </w:rPr>
        <w:t>rs</w:t>
      </w:r>
      <w:r w:rsidRPr="00571BE3">
        <w:rPr>
          <w:rFonts w:ascii="Times New Roman" w:hAnsi="Times New Roman"/>
          <w:spacing w:val="1"/>
          <w:sz w:val="24"/>
          <w:szCs w:val="24"/>
        </w:rPr>
        <w:t>e</w:t>
      </w:r>
      <w:r w:rsidRPr="00571BE3">
        <w:rPr>
          <w:rFonts w:ascii="Times New Roman" w:hAnsi="Times New Roman"/>
          <w:sz w:val="24"/>
          <w:szCs w:val="24"/>
        </w:rPr>
        <w:t>m</w:t>
      </w:r>
      <w:r w:rsidRPr="00571BE3">
        <w:rPr>
          <w:rFonts w:ascii="Times New Roman" w:hAnsi="Times New Roman"/>
          <w:spacing w:val="1"/>
          <w:sz w:val="24"/>
          <w:szCs w:val="24"/>
        </w:rPr>
        <w:t>e</w:t>
      </w:r>
      <w:r w:rsidRPr="00571BE3">
        <w:rPr>
          <w:rFonts w:ascii="Times New Roman" w:hAnsi="Times New Roman"/>
          <w:spacing w:val="-1"/>
          <w:sz w:val="24"/>
          <w:szCs w:val="24"/>
        </w:rPr>
        <w:t>n</w:t>
      </w:r>
      <w:r w:rsidRPr="00571BE3">
        <w:rPr>
          <w:rFonts w:ascii="Times New Roman" w:hAnsi="Times New Roman"/>
          <w:sz w:val="24"/>
          <w:szCs w:val="24"/>
        </w:rPr>
        <w:t>t</w:t>
      </w:r>
      <w:r w:rsidRPr="00571BE3">
        <w:rPr>
          <w:rFonts w:ascii="Times New Roman" w:hAnsi="Times New Roman"/>
          <w:spacing w:val="2"/>
          <w:sz w:val="24"/>
          <w:szCs w:val="24"/>
        </w:rPr>
        <w:t xml:space="preserve"> </w:t>
      </w:r>
      <w:r w:rsidRPr="00571BE3">
        <w:rPr>
          <w:rFonts w:ascii="Times New Roman" w:hAnsi="Times New Roman"/>
          <w:spacing w:val="-1"/>
          <w:sz w:val="24"/>
          <w:szCs w:val="24"/>
        </w:rPr>
        <w:t>f</w:t>
      </w:r>
      <w:r w:rsidRPr="00571BE3">
        <w:rPr>
          <w:rFonts w:ascii="Times New Roman" w:hAnsi="Times New Roman"/>
          <w:spacing w:val="1"/>
          <w:sz w:val="24"/>
          <w:szCs w:val="24"/>
        </w:rPr>
        <w:t>u</w:t>
      </w:r>
      <w:r w:rsidRPr="00571BE3">
        <w:rPr>
          <w:rFonts w:ascii="Times New Roman" w:hAnsi="Times New Roman"/>
          <w:spacing w:val="-1"/>
          <w:sz w:val="24"/>
          <w:szCs w:val="24"/>
        </w:rPr>
        <w:t>n</w:t>
      </w:r>
      <w:r w:rsidRPr="00571BE3">
        <w:rPr>
          <w:rFonts w:ascii="Times New Roman" w:hAnsi="Times New Roman"/>
          <w:spacing w:val="1"/>
          <w:sz w:val="24"/>
          <w:szCs w:val="24"/>
        </w:rPr>
        <w:t>d</w:t>
      </w:r>
      <w:r w:rsidRPr="00571BE3">
        <w:rPr>
          <w:rFonts w:ascii="Times New Roman" w:hAnsi="Times New Roman"/>
          <w:sz w:val="24"/>
          <w:szCs w:val="24"/>
        </w:rPr>
        <w:t>s</w:t>
      </w:r>
      <w:r w:rsidRPr="00571BE3">
        <w:rPr>
          <w:rFonts w:ascii="Times New Roman" w:hAnsi="Times New Roman"/>
          <w:spacing w:val="-2"/>
          <w:sz w:val="24"/>
          <w:szCs w:val="24"/>
        </w:rPr>
        <w:t xml:space="preserve"> </w:t>
      </w:r>
      <w:r w:rsidRPr="00571BE3">
        <w:rPr>
          <w:rFonts w:ascii="Times New Roman" w:hAnsi="Times New Roman"/>
          <w:spacing w:val="1"/>
          <w:sz w:val="24"/>
          <w:szCs w:val="24"/>
        </w:rPr>
        <w:t>fo</w:t>
      </w:r>
      <w:r w:rsidRPr="00571BE3">
        <w:rPr>
          <w:rFonts w:ascii="Times New Roman" w:hAnsi="Times New Roman"/>
          <w:sz w:val="24"/>
          <w:szCs w:val="24"/>
        </w:rPr>
        <w:t>r</w:t>
      </w:r>
      <w:r w:rsidRPr="00571BE3">
        <w:rPr>
          <w:rFonts w:ascii="Times New Roman" w:hAnsi="Times New Roman"/>
          <w:spacing w:val="-1"/>
          <w:sz w:val="24"/>
          <w:szCs w:val="24"/>
        </w:rPr>
        <w:t xml:space="preserve"> </w:t>
      </w:r>
      <w:r w:rsidRPr="00571BE3">
        <w:rPr>
          <w:rFonts w:ascii="Times New Roman" w:hAnsi="Times New Roman"/>
          <w:spacing w:val="1"/>
          <w:sz w:val="24"/>
          <w:szCs w:val="24"/>
        </w:rPr>
        <w:t>th</w:t>
      </w:r>
      <w:r w:rsidRPr="00571BE3">
        <w:rPr>
          <w:rFonts w:ascii="Times New Roman" w:hAnsi="Times New Roman"/>
          <w:spacing w:val="-2"/>
          <w:sz w:val="24"/>
          <w:szCs w:val="24"/>
        </w:rPr>
        <w:t>a</w:t>
      </w:r>
      <w:r w:rsidRPr="00571BE3">
        <w:rPr>
          <w:rFonts w:ascii="Times New Roman" w:hAnsi="Times New Roman"/>
          <w:sz w:val="24"/>
          <w:szCs w:val="24"/>
        </w:rPr>
        <w:t xml:space="preserve">t </w:t>
      </w:r>
      <w:r w:rsidRPr="00571BE3">
        <w:rPr>
          <w:rFonts w:ascii="Times New Roman" w:hAnsi="Times New Roman"/>
          <w:spacing w:val="-1"/>
          <w:sz w:val="24"/>
          <w:szCs w:val="24"/>
        </w:rPr>
        <w:t>p</w:t>
      </w:r>
      <w:r w:rsidRPr="00571BE3">
        <w:rPr>
          <w:rFonts w:ascii="Times New Roman" w:hAnsi="Times New Roman"/>
          <w:sz w:val="24"/>
          <w:szCs w:val="24"/>
        </w:rPr>
        <w:t>r</w:t>
      </w:r>
      <w:r w:rsidRPr="00571BE3">
        <w:rPr>
          <w:rFonts w:ascii="Times New Roman" w:hAnsi="Times New Roman"/>
          <w:spacing w:val="1"/>
          <w:sz w:val="24"/>
          <w:szCs w:val="24"/>
        </w:rPr>
        <w:t>o</w:t>
      </w:r>
      <w:r w:rsidRPr="00571BE3">
        <w:rPr>
          <w:rFonts w:ascii="Times New Roman" w:hAnsi="Times New Roman"/>
          <w:sz w:val="24"/>
          <w:szCs w:val="24"/>
        </w:rPr>
        <w:t>j</w:t>
      </w:r>
      <w:r w:rsidRPr="00571BE3">
        <w:rPr>
          <w:rFonts w:ascii="Times New Roman" w:hAnsi="Times New Roman"/>
          <w:spacing w:val="1"/>
          <w:sz w:val="24"/>
          <w:szCs w:val="24"/>
        </w:rPr>
        <w:t>e</w:t>
      </w:r>
      <w:r w:rsidRPr="00571BE3">
        <w:rPr>
          <w:rFonts w:ascii="Times New Roman" w:hAnsi="Times New Roman"/>
          <w:spacing w:val="-1"/>
          <w:sz w:val="24"/>
          <w:szCs w:val="24"/>
        </w:rPr>
        <w:t>c</w:t>
      </w:r>
      <w:r w:rsidRPr="00571BE3">
        <w:rPr>
          <w:rFonts w:ascii="Times New Roman" w:hAnsi="Times New Roman"/>
          <w:spacing w:val="1"/>
          <w:sz w:val="24"/>
          <w:szCs w:val="24"/>
        </w:rPr>
        <w:t>t</w:t>
      </w:r>
      <w:r w:rsidRPr="00571BE3">
        <w:rPr>
          <w:rFonts w:ascii="Times New Roman" w:hAnsi="Times New Roman"/>
          <w:sz w:val="24"/>
          <w:szCs w:val="24"/>
        </w:rPr>
        <w:t>.</w:t>
      </w:r>
      <w:r w:rsidRPr="00571BE3">
        <w:rPr>
          <w:rFonts w:ascii="Times New Roman" w:hAnsi="Times New Roman"/>
          <w:spacing w:val="53"/>
          <w:sz w:val="24"/>
          <w:szCs w:val="24"/>
        </w:rPr>
        <w:t xml:space="preserve"> </w:t>
      </w:r>
      <w:r w:rsidRPr="00571BE3">
        <w:rPr>
          <w:rFonts w:ascii="Times New Roman" w:hAnsi="Times New Roman"/>
          <w:spacing w:val="1"/>
          <w:sz w:val="24"/>
          <w:szCs w:val="24"/>
        </w:rPr>
        <w:t>Th</w:t>
      </w:r>
      <w:r w:rsidRPr="00571BE3">
        <w:rPr>
          <w:rFonts w:ascii="Times New Roman" w:hAnsi="Times New Roman"/>
          <w:sz w:val="24"/>
          <w:szCs w:val="24"/>
        </w:rPr>
        <w:t>e</w:t>
      </w:r>
      <w:r w:rsidRPr="00571BE3">
        <w:rPr>
          <w:rFonts w:ascii="Times New Roman" w:hAnsi="Times New Roman"/>
          <w:spacing w:val="-1"/>
          <w:sz w:val="24"/>
          <w:szCs w:val="24"/>
        </w:rPr>
        <w:t xml:space="preserve"> </w:t>
      </w:r>
      <w:r w:rsidRPr="00571BE3">
        <w:rPr>
          <w:rFonts w:ascii="Times New Roman" w:hAnsi="Times New Roman"/>
          <w:spacing w:val="1"/>
          <w:sz w:val="24"/>
          <w:szCs w:val="24"/>
        </w:rPr>
        <w:t>D</w:t>
      </w:r>
      <w:r w:rsidRPr="00571BE3">
        <w:rPr>
          <w:rFonts w:ascii="Times New Roman" w:hAnsi="Times New Roman"/>
          <w:sz w:val="24"/>
          <w:szCs w:val="24"/>
        </w:rPr>
        <w:t>i</w:t>
      </w:r>
      <w:r w:rsidRPr="00571BE3">
        <w:rPr>
          <w:rFonts w:ascii="Times New Roman" w:hAnsi="Times New Roman"/>
          <w:spacing w:val="-3"/>
          <w:sz w:val="24"/>
          <w:szCs w:val="24"/>
        </w:rPr>
        <w:t>s</w:t>
      </w:r>
      <w:r w:rsidRPr="00571BE3">
        <w:rPr>
          <w:rFonts w:ascii="Times New Roman" w:hAnsi="Times New Roman"/>
          <w:spacing w:val="1"/>
          <w:sz w:val="24"/>
          <w:szCs w:val="24"/>
        </w:rPr>
        <w:t>t</w:t>
      </w:r>
      <w:r w:rsidRPr="00571BE3">
        <w:rPr>
          <w:rFonts w:ascii="Times New Roman" w:hAnsi="Times New Roman"/>
          <w:sz w:val="24"/>
          <w:szCs w:val="24"/>
        </w:rPr>
        <w:t>ri</w:t>
      </w:r>
      <w:r w:rsidRPr="00571BE3">
        <w:rPr>
          <w:rFonts w:ascii="Times New Roman" w:hAnsi="Times New Roman"/>
          <w:spacing w:val="-1"/>
          <w:sz w:val="24"/>
          <w:szCs w:val="24"/>
        </w:rPr>
        <w:t>c</w:t>
      </w:r>
      <w:r w:rsidRPr="00571BE3">
        <w:rPr>
          <w:rFonts w:ascii="Times New Roman" w:hAnsi="Times New Roman"/>
          <w:sz w:val="24"/>
          <w:szCs w:val="24"/>
        </w:rPr>
        <w:t>t Gra</w:t>
      </w:r>
      <w:r w:rsidRPr="00571BE3">
        <w:rPr>
          <w:rFonts w:ascii="Times New Roman" w:hAnsi="Times New Roman"/>
          <w:spacing w:val="-1"/>
          <w:sz w:val="24"/>
          <w:szCs w:val="24"/>
        </w:rPr>
        <w:t>n</w:t>
      </w:r>
      <w:r w:rsidRPr="00571BE3">
        <w:rPr>
          <w:rFonts w:ascii="Times New Roman" w:hAnsi="Times New Roman"/>
          <w:spacing w:val="1"/>
          <w:sz w:val="24"/>
          <w:szCs w:val="24"/>
        </w:rPr>
        <w:t>t</w:t>
      </w:r>
      <w:r w:rsidRPr="00571BE3">
        <w:rPr>
          <w:rFonts w:ascii="Times New Roman" w:hAnsi="Times New Roman"/>
          <w:sz w:val="24"/>
          <w:szCs w:val="24"/>
        </w:rPr>
        <w:t>s</w:t>
      </w:r>
      <w:r w:rsidRPr="00571BE3">
        <w:rPr>
          <w:rFonts w:ascii="Times New Roman" w:hAnsi="Times New Roman"/>
          <w:spacing w:val="1"/>
          <w:sz w:val="24"/>
          <w:szCs w:val="24"/>
        </w:rPr>
        <w:t xml:space="preserve"> </w:t>
      </w:r>
      <w:r w:rsidRPr="00571BE3">
        <w:rPr>
          <w:rFonts w:ascii="Times New Roman" w:hAnsi="Times New Roman"/>
          <w:spacing w:val="-1"/>
          <w:sz w:val="24"/>
          <w:szCs w:val="24"/>
        </w:rPr>
        <w:t>C</w:t>
      </w:r>
      <w:r w:rsidRPr="00571BE3">
        <w:rPr>
          <w:rFonts w:ascii="Times New Roman" w:hAnsi="Times New Roman"/>
          <w:spacing w:val="1"/>
          <w:sz w:val="24"/>
          <w:szCs w:val="24"/>
        </w:rPr>
        <w:t>o</w:t>
      </w:r>
      <w:r w:rsidRPr="00571BE3">
        <w:rPr>
          <w:rFonts w:ascii="Times New Roman" w:hAnsi="Times New Roman"/>
          <w:sz w:val="24"/>
          <w:szCs w:val="24"/>
        </w:rPr>
        <w:t>mmi</w:t>
      </w:r>
      <w:r w:rsidRPr="00571BE3">
        <w:rPr>
          <w:rFonts w:ascii="Times New Roman" w:hAnsi="Times New Roman"/>
          <w:spacing w:val="-1"/>
          <w:sz w:val="24"/>
          <w:szCs w:val="24"/>
        </w:rPr>
        <w:t>t</w:t>
      </w:r>
      <w:r w:rsidRPr="00571BE3">
        <w:rPr>
          <w:rFonts w:ascii="Times New Roman" w:hAnsi="Times New Roman"/>
          <w:spacing w:val="1"/>
          <w:sz w:val="24"/>
          <w:szCs w:val="24"/>
        </w:rPr>
        <w:t>te</w:t>
      </w:r>
      <w:r w:rsidRPr="00571BE3">
        <w:rPr>
          <w:rFonts w:ascii="Times New Roman" w:hAnsi="Times New Roman"/>
          <w:sz w:val="24"/>
          <w:szCs w:val="24"/>
        </w:rPr>
        <w:t>e</w:t>
      </w:r>
      <w:r w:rsidRPr="00571BE3">
        <w:rPr>
          <w:rFonts w:ascii="Times New Roman" w:hAnsi="Times New Roman"/>
          <w:spacing w:val="-1"/>
          <w:sz w:val="24"/>
          <w:szCs w:val="24"/>
        </w:rPr>
        <w:t xml:space="preserve"> </w:t>
      </w:r>
      <w:r w:rsidRPr="00571BE3">
        <w:rPr>
          <w:rFonts w:ascii="Times New Roman" w:hAnsi="Times New Roman"/>
          <w:sz w:val="24"/>
          <w:szCs w:val="24"/>
        </w:rPr>
        <w:t>may</w:t>
      </w:r>
      <w:r w:rsidRPr="00571BE3">
        <w:rPr>
          <w:rFonts w:ascii="Times New Roman" w:hAnsi="Times New Roman"/>
          <w:spacing w:val="-2"/>
          <w:sz w:val="24"/>
          <w:szCs w:val="24"/>
        </w:rPr>
        <w:t xml:space="preserve"> </w:t>
      </w:r>
      <w:r w:rsidRPr="00571BE3">
        <w:rPr>
          <w:rFonts w:ascii="Times New Roman" w:hAnsi="Times New Roman"/>
          <w:spacing w:val="1"/>
          <w:sz w:val="24"/>
          <w:szCs w:val="24"/>
        </w:rPr>
        <w:t>u</w:t>
      </w:r>
      <w:r w:rsidRPr="00571BE3">
        <w:rPr>
          <w:rFonts w:ascii="Times New Roman" w:hAnsi="Times New Roman"/>
          <w:sz w:val="24"/>
          <w:szCs w:val="24"/>
        </w:rPr>
        <w:t>se</w:t>
      </w:r>
      <w:r w:rsidRPr="00571BE3">
        <w:rPr>
          <w:rFonts w:ascii="Times New Roman" w:hAnsi="Times New Roman"/>
          <w:spacing w:val="-1"/>
          <w:sz w:val="24"/>
          <w:szCs w:val="24"/>
        </w:rPr>
        <w:t xml:space="preserve"> </w:t>
      </w:r>
      <w:r w:rsidRPr="00571BE3">
        <w:rPr>
          <w:rFonts w:ascii="Times New Roman" w:hAnsi="Times New Roman"/>
          <w:spacing w:val="1"/>
          <w:sz w:val="24"/>
          <w:szCs w:val="24"/>
        </w:rPr>
        <w:t>t</w:t>
      </w:r>
      <w:r w:rsidRPr="00571BE3">
        <w:rPr>
          <w:rFonts w:ascii="Times New Roman" w:hAnsi="Times New Roman"/>
          <w:spacing w:val="-1"/>
          <w:sz w:val="24"/>
          <w:szCs w:val="24"/>
        </w:rPr>
        <w:t>h</w:t>
      </w:r>
      <w:r w:rsidRPr="00571BE3">
        <w:rPr>
          <w:rFonts w:ascii="Times New Roman" w:hAnsi="Times New Roman"/>
          <w:spacing w:val="1"/>
          <w:sz w:val="24"/>
          <w:szCs w:val="24"/>
        </w:rPr>
        <w:t>e</w:t>
      </w:r>
      <w:r w:rsidRPr="00571BE3">
        <w:rPr>
          <w:rFonts w:ascii="Times New Roman" w:hAnsi="Times New Roman"/>
          <w:sz w:val="24"/>
          <w:szCs w:val="24"/>
        </w:rPr>
        <w:t>se gra</w:t>
      </w:r>
      <w:r w:rsidRPr="00571BE3">
        <w:rPr>
          <w:rFonts w:ascii="Times New Roman" w:hAnsi="Times New Roman"/>
          <w:spacing w:val="1"/>
          <w:sz w:val="24"/>
          <w:szCs w:val="24"/>
        </w:rPr>
        <w:t>n</w:t>
      </w:r>
      <w:r w:rsidRPr="00571BE3">
        <w:rPr>
          <w:rFonts w:ascii="Times New Roman" w:hAnsi="Times New Roman"/>
          <w:sz w:val="24"/>
          <w:szCs w:val="24"/>
        </w:rPr>
        <w:t xml:space="preserve">t </w:t>
      </w:r>
      <w:r w:rsidRPr="00571BE3">
        <w:rPr>
          <w:rFonts w:ascii="Times New Roman" w:hAnsi="Times New Roman"/>
          <w:spacing w:val="1"/>
          <w:sz w:val="24"/>
          <w:szCs w:val="24"/>
        </w:rPr>
        <w:t>f</w:t>
      </w:r>
      <w:r w:rsidRPr="00571BE3">
        <w:rPr>
          <w:rFonts w:ascii="Times New Roman" w:hAnsi="Times New Roman"/>
          <w:spacing w:val="-1"/>
          <w:sz w:val="24"/>
          <w:szCs w:val="24"/>
        </w:rPr>
        <w:t>u</w:t>
      </w:r>
      <w:r w:rsidRPr="00571BE3">
        <w:rPr>
          <w:rFonts w:ascii="Times New Roman" w:hAnsi="Times New Roman"/>
          <w:spacing w:val="1"/>
          <w:sz w:val="24"/>
          <w:szCs w:val="24"/>
        </w:rPr>
        <w:t>nd</w:t>
      </w:r>
      <w:r w:rsidRPr="00571BE3">
        <w:rPr>
          <w:rFonts w:ascii="Times New Roman" w:hAnsi="Times New Roman"/>
          <w:sz w:val="24"/>
          <w:szCs w:val="24"/>
        </w:rPr>
        <w:t>s</w:t>
      </w:r>
      <w:r w:rsidRPr="00571BE3">
        <w:rPr>
          <w:rFonts w:ascii="Times New Roman" w:hAnsi="Times New Roman"/>
          <w:spacing w:val="-2"/>
          <w:sz w:val="24"/>
          <w:szCs w:val="24"/>
        </w:rPr>
        <w:t xml:space="preserve"> </w:t>
      </w:r>
      <w:r w:rsidRPr="00571BE3">
        <w:rPr>
          <w:rFonts w:ascii="Times New Roman" w:hAnsi="Times New Roman"/>
          <w:spacing w:val="1"/>
          <w:sz w:val="24"/>
          <w:szCs w:val="24"/>
        </w:rPr>
        <w:t>f</w:t>
      </w:r>
      <w:r w:rsidRPr="00571BE3">
        <w:rPr>
          <w:rFonts w:ascii="Times New Roman" w:hAnsi="Times New Roman"/>
          <w:spacing w:val="-2"/>
          <w:sz w:val="24"/>
          <w:szCs w:val="24"/>
        </w:rPr>
        <w:t>o</w:t>
      </w:r>
      <w:r w:rsidRPr="00571BE3">
        <w:rPr>
          <w:rFonts w:ascii="Times New Roman" w:hAnsi="Times New Roman"/>
          <w:sz w:val="24"/>
          <w:szCs w:val="24"/>
        </w:rPr>
        <w:t>r</w:t>
      </w:r>
      <w:r w:rsidRPr="00571BE3">
        <w:rPr>
          <w:rFonts w:ascii="Times New Roman" w:hAnsi="Times New Roman"/>
          <w:spacing w:val="1"/>
          <w:sz w:val="24"/>
          <w:szCs w:val="24"/>
        </w:rPr>
        <w:t xml:space="preserve"> </w:t>
      </w:r>
      <w:r w:rsidRPr="00571BE3">
        <w:rPr>
          <w:rFonts w:ascii="Times New Roman" w:hAnsi="Times New Roman"/>
          <w:sz w:val="24"/>
          <w:szCs w:val="24"/>
        </w:rPr>
        <w:t>a</w:t>
      </w:r>
      <w:r w:rsidRPr="00571BE3">
        <w:rPr>
          <w:rFonts w:ascii="Times New Roman" w:hAnsi="Times New Roman"/>
          <w:spacing w:val="-1"/>
          <w:sz w:val="24"/>
          <w:szCs w:val="24"/>
        </w:rPr>
        <w:t>n</w:t>
      </w:r>
      <w:r w:rsidRPr="00571BE3">
        <w:rPr>
          <w:rFonts w:ascii="Times New Roman" w:hAnsi="Times New Roman"/>
          <w:spacing w:val="1"/>
          <w:sz w:val="24"/>
          <w:szCs w:val="24"/>
        </w:rPr>
        <w:t>o</w:t>
      </w:r>
      <w:r w:rsidRPr="00571BE3">
        <w:rPr>
          <w:rFonts w:ascii="Times New Roman" w:hAnsi="Times New Roman"/>
          <w:spacing w:val="-1"/>
          <w:sz w:val="24"/>
          <w:szCs w:val="24"/>
        </w:rPr>
        <w:t>t</w:t>
      </w:r>
      <w:r w:rsidRPr="00571BE3">
        <w:rPr>
          <w:rFonts w:ascii="Times New Roman" w:hAnsi="Times New Roman"/>
          <w:spacing w:val="1"/>
          <w:sz w:val="24"/>
          <w:szCs w:val="24"/>
        </w:rPr>
        <w:t>he</w:t>
      </w:r>
      <w:r w:rsidRPr="00571BE3">
        <w:rPr>
          <w:rFonts w:ascii="Times New Roman" w:hAnsi="Times New Roman"/>
          <w:sz w:val="24"/>
          <w:szCs w:val="24"/>
        </w:rPr>
        <w:t>r</w:t>
      </w:r>
      <w:r w:rsidRPr="00571BE3">
        <w:rPr>
          <w:rFonts w:ascii="Times New Roman" w:hAnsi="Times New Roman"/>
          <w:spacing w:val="-1"/>
          <w:sz w:val="24"/>
          <w:szCs w:val="24"/>
        </w:rPr>
        <w:t xml:space="preserve"> </w:t>
      </w:r>
      <w:r w:rsidRPr="00571BE3">
        <w:rPr>
          <w:rFonts w:ascii="Times New Roman" w:hAnsi="Times New Roman"/>
          <w:spacing w:val="1"/>
          <w:sz w:val="24"/>
          <w:szCs w:val="24"/>
        </w:rPr>
        <w:t>p</w:t>
      </w:r>
      <w:r w:rsidRPr="00571BE3">
        <w:rPr>
          <w:rFonts w:ascii="Times New Roman" w:hAnsi="Times New Roman"/>
          <w:sz w:val="24"/>
          <w:szCs w:val="24"/>
        </w:rPr>
        <w:t>r</w:t>
      </w:r>
      <w:r w:rsidRPr="00571BE3">
        <w:rPr>
          <w:rFonts w:ascii="Times New Roman" w:hAnsi="Times New Roman"/>
          <w:spacing w:val="1"/>
          <w:sz w:val="24"/>
          <w:szCs w:val="24"/>
        </w:rPr>
        <w:t>o</w:t>
      </w:r>
      <w:r w:rsidRPr="00571BE3">
        <w:rPr>
          <w:rFonts w:ascii="Times New Roman" w:hAnsi="Times New Roman"/>
          <w:spacing w:val="-1"/>
          <w:sz w:val="24"/>
          <w:szCs w:val="24"/>
        </w:rPr>
        <w:t>p</w:t>
      </w:r>
      <w:r w:rsidRPr="00571BE3">
        <w:rPr>
          <w:rFonts w:ascii="Times New Roman" w:hAnsi="Times New Roman"/>
          <w:spacing w:val="1"/>
          <w:sz w:val="24"/>
          <w:szCs w:val="24"/>
        </w:rPr>
        <w:t>o</w:t>
      </w:r>
      <w:r w:rsidRPr="00571BE3">
        <w:rPr>
          <w:rFonts w:ascii="Times New Roman" w:hAnsi="Times New Roman"/>
          <w:sz w:val="24"/>
          <w:szCs w:val="24"/>
        </w:rPr>
        <w:t>s</w:t>
      </w:r>
      <w:r w:rsidRPr="00571BE3">
        <w:rPr>
          <w:rFonts w:ascii="Times New Roman" w:hAnsi="Times New Roman"/>
          <w:spacing w:val="1"/>
          <w:sz w:val="24"/>
          <w:szCs w:val="24"/>
        </w:rPr>
        <w:t>e</w:t>
      </w:r>
      <w:r w:rsidRPr="00571BE3">
        <w:rPr>
          <w:rFonts w:ascii="Times New Roman" w:hAnsi="Times New Roman"/>
          <w:sz w:val="24"/>
          <w:szCs w:val="24"/>
        </w:rPr>
        <w:t xml:space="preserve">d </w:t>
      </w:r>
      <w:r w:rsidRPr="00571BE3">
        <w:rPr>
          <w:rFonts w:ascii="Times New Roman" w:hAnsi="Times New Roman"/>
          <w:spacing w:val="-1"/>
          <w:sz w:val="24"/>
          <w:szCs w:val="24"/>
        </w:rPr>
        <w:t>c</w:t>
      </w:r>
      <w:r w:rsidRPr="00571BE3">
        <w:rPr>
          <w:rFonts w:ascii="Times New Roman" w:hAnsi="Times New Roman"/>
          <w:sz w:val="24"/>
          <w:szCs w:val="24"/>
        </w:rPr>
        <w:t>l</w:t>
      </w:r>
      <w:r w:rsidRPr="00571BE3">
        <w:rPr>
          <w:rFonts w:ascii="Times New Roman" w:hAnsi="Times New Roman"/>
          <w:spacing w:val="1"/>
          <w:sz w:val="24"/>
          <w:szCs w:val="24"/>
        </w:rPr>
        <w:t>u</w:t>
      </w:r>
      <w:r w:rsidRPr="00571BE3">
        <w:rPr>
          <w:rFonts w:ascii="Times New Roman" w:hAnsi="Times New Roman"/>
          <w:sz w:val="24"/>
          <w:szCs w:val="24"/>
        </w:rPr>
        <w:t xml:space="preserve">b </w:t>
      </w:r>
      <w:r w:rsidR="003B0708">
        <w:rPr>
          <w:rFonts w:ascii="Times New Roman" w:hAnsi="Times New Roman"/>
          <w:sz w:val="24"/>
          <w:szCs w:val="24"/>
        </w:rPr>
        <w:t xml:space="preserve">or District initiated </w:t>
      </w:r>
      <w:r w:rsidRPr="00571BE3">
        <w:rPr>
          <w:rFonts w:ascii="Times New Roman" w:hAnsi="Times New Roman"/>
          <w:spacing w:val="1"/>
          <w:sz w:val="24"/>
          <w:szCs w:val="24"/>
        </w:rPr>
        <w:t>p</w:t>
      </w:r>
      <w:r w:rsidRPr="00571BE3">
        <w:rPr>
          <w:rFonts w:ascii="Times New Roman" w:hAnsi="Times New Roman"/>
          <w:sz w:val="24"/>
          <w:szCs w:val="24"/>
        </w:rPr>
        <w:t>r</w:t>
      </w:r>
      <w:r w:rsidRPr="00571BE3">
        <w:rPr>
          <w:rFonts w:ascii="Times New Roman" w:hAnsi="Times New Roman"/>
          <w:spacing w:val="-2"/>
          <w:sz w:val="24"/>
          <w:szCs w:val="24"/>
        </w:rPr>
        <w:t>o</w:t>
      </w:r>
      <w:r w:rsidRPr="00571BE3">
        <w:rPr>
          <w:rFonts w:ascii="Times New Roman" w:hAnsi="Times New Roman"/>
          <w:sz w:val="24"/>
          <w:szCs w:val="24"/>
        </w:rPr>
        <w:t>j</w:t>
      </w:r>
      <w:r w:rsidRPr="00571BE3">
        <w:rPr>
          <w:rFonts w:ascii="Times New Roman" w:hAnsi="Times New Roman"/>
          <w:spacing w:val="1"/>
          <w:sz w:val="24"/>
          <w:szCs w:val="24"/>
        </w:rPr>
        <w:t>e</w:t>
      </w:r>
      <w:r w:rsidRPr="00571BE3">
        <w:rPr>
          <w:rFonts w:ascii="Times New Roman" w:hAnsi="Times New Roman"/>
          <w:spacing w:val="-1"/>
          <w:sz w:val="24"/>
          <w:szCs w:val="24"/>
        </w:rPr>
        <w:t>c</w:t>
      </w:r>
      <w:r w:rsidRPr="00571BE3">
        <w:rPr>
          <w:rFonts w:ascii="Times New Roman" w:hAnsi="Times New Roman"/>
          <w:sz w:val="24"/>
          <w:szCs w:val="24"/>
        </w:rPr>
        <w:t>t</w:t>
      </w:r>
      <w:r w:rsidRPr="00571BE3">
        <w:rPr>
          <w:rFonts w:ascii="Times New Roman" w:hAnsi="Times New Roman"/>
          <w:spacing w:val="2"/>
          <w:sz w:val="24"/>
          <w:szCs w:val="24"/>
        </w:rPr>
        <w:t xml:space="preserve"> </w:t>
      </w:r>
      <w:r w:rsidRPr="00571BE3">
        <w:rPr>
          <w:rFonts w:ascii="Times New Roman" w:hAnsi="Times New Roman"/>
          <w:spacing w:val="-2"/>
          <w:sz w:val="24"/>
          <w:szCs w:val="24"/>
        </w:rPr>
        <w:t>a</w:t>
      </w:r>
      <w:r w:rsidRPr="00571BE3">
        <w:rPr>
          <w:rFonts w:ascii="Times New Roman" w:hAnsi="Times New Roman"/>
          <w:spacing w:val="-1"/>
          <w:sz w:val="24"/>
          <w:szCs w:val="24"/>
        </w:rPr>
        <w:t>f</w:t>
      </w:r>
      <w:r w:rsidRPr="00571BE3">
        <w:rPr>
          <w:rFonts w:ascii="Times New Roman" w:hAnsi="Times New Roman"/>
          <w:spacing w:val="1"/>
          <w:sz w:val="24"/>
          <w:szCs w:val="24"/>
        </w:rPr>
        <w:t>te</w:t>
      </w:r>
      <w:r w:rsidRPr="00571BE3">
        <w:rPr>
          <w:rFonts w:ascii="Times New Roman" w:hAnsi="Times New Roman"/>
          <w:sz w:val="24"/>
          <w:szCs w:val="24"/>
        </w:rPr>
        <w:t>r</w:t>
      </w:r>
      <w:r w:rsidRPr="00571BE3">
        <w:rPr>
          <w:rFonts w:ascii="Times New Roman" w:hAnsi="Times New Roman"/>
          <w:spacing w:val="1"/>
          <w:sz w:val="24"/>
          <w:szCs w:val="24"/>
        </w:rPr>
        <w:t xml:space="preserve"> </w:t>
      </w:r>
      <w:r w:rsidRPr="00571BE3">
        <w:rPr>
          <w:rFonts w:ascii="Times New Roman" w:hAnsi="Times New Roman"/>
          <w:spacing w:val="-2"/>
          <w:sz w:val="24"/>
          <w:szCs w:val="24"/>
        </w:rPr>
        <w:t>r</w:t>
      </w:r>
      <w:r w:rsidRPr="00571BE3">
        <w:rPr>
          <w:rFonts w:ascii="Times New Roman" w:hAnsi="Times New Roman"/>
          <w:spacing w:val="1"/>
          <w:sz w:val="24"/>
          <w:szCs w:val="24"/>
        </w:rPr>
        <w:t>e</w:t>
      </w:r>
      <w:r w:rsidRPr="00571BE3">
        <w:rPr>
          <w:rFonts w:ascii="Times New Roman" w:hAnsi="Times New Roman"/>
          <w:spacing w:val="-1"/>
          <w:sz w:val="24"/>
          <w:szCs w:val="24"/>
        </w:rPr>
        <w:t>c</w:t>
      </w:r>
      <w:r w:rsidRPr="00571BE3">
        <w:rPr>
          <w:rFonts w:ascii="Times New Roman" w:hAnsi="Times New Roman"/>
          <w:spacing w:val="1"/>
          <w:sz w:val="24"/>
          <w:szCs w:val="24"/>
        </w:rPr>
        <w:t>e</w:t>
      </w:r>
      <w:r w:rsidRPr="00571BE3">
        <w:rPr>
          <w:rFonts w:ascii="Times New Roman" w:hAnsi="Times New Roman"/>
          <w:sz w:val="24"/>
          <w:szCs w:val="24"/>
        </w:rPr>
        <w:t>i</w:t>
      </w:r>
      <w:r w:rsidRPr="00571BE3">
        <w:rPr>
          <w:rFonts w:ascii="Times New Roman" w:hAnsi="Times New Roman"/>
          <w:spacing w:val="-1"/>
          <w:sz w:val="24"/>
          <w:szCs w:val="24"/>
        </w:rPr>
        <w:t>v</w:t>
      </w:r>
      <w:r w:rsidRPr="00571BE3">
        <w:rPr>
          <w:rFonts w:ascii="Times New Roman" w:hAnsi="Times New Roman"/>
          <w:sz w:val="24"/>
          <w:szCs w:val="24"/>
        </w:rPr>
        <w:t>i</w:t>
      </w:r>
      <w:r w:rsidRPr="00571BE3">
        <w:rPr>
          <w:rFonts w:ascii="Times New Roman" w:hAnsi="Times New Roman"/>
          <w:spacing w:val="1"/>
          <w:sz w:val="24"/>
          <w:szCs w:val="24"/>
        </w:rPr>
        <w:t>n</w:t>
      </w:r>
      <w:r w:rsidRPr="00571BE3">
        <w:rPr>
          <w:rFonts w:ascii="Times New Roman" w:hAnsi="Times New Roman"/>
          <w:sz w:val="24"/>
          <w:szCs w:val="24"/>
        </w:rPr>
        <w:t>g</w:t>
      </w:r>
      <w:r w:rsidRPr="00571BE3">
        <w:rPr>
          <w:rFonts w:ascii="Times New Roman" w:hAnsi="Times New Roman"/>
          <w:spacing w:val="1"/>
          <w:sz w:val="24"/>
          <w:szCs w:val="24"/>
        </w:rPr>
        <w:t xml:space="preserve"> </w:t>
      </w:r>
      <w:r w:rsidRPr="00571BE3">
        <w:rPr>
          <w:rFonts w:ascii="Times New Roman" w:hAnsi="Times New Roman"/>
          <w:spacing w:val="-2"/>
          <w:sz w:val="24"/>
          <w:szCs w:val="24"/>
        </w:rPr>
        <w:t>a</w:t>
      </w:r>
      <w:r w:rsidRPr="00571BE3">
        <w:rPr>
          <w:rFonts w:ascii="Times New Roman" w:hAnsi="Times New Roman"/>
          <w:spacing w:val="1"/>
          <w:sz w:val="24"/>
          <w:szCs w:val="24"/>
        </w:rPr>
        <w:t>pp</w:t>
      </w:r>
      <w:r w:rsidRPr="00571BE3">
        <w:rPr>
          <w:rFonts w:ascii="Times New Roman" w:hAnsi="Times New Roman"/>
          <w:spacing w:val="-2"/>
          <w:sz w:val="24"/>
          <w:szCs w:val="24"/>
        </w:rPr>
        <w:t>r</w:t>
      </w:r>
      <w:r w:rsidRPr="00571BE3">
        <w:rPr>
          <w:rFonts w:ascii="Times New Roman" w:hAnsi="Times New Roman"/>
          <w:spacing w:val="1"/>
          <w:sz w:val="24"/>
          <w:szCs w:val="24"/>
        </w:rPr>
        <w:t>o</w:t>
      </w:r>
      <w:r w:rsidRPr="00571BE3">
        <w:rPr>
          <w:rFonts w:ascii="Times New Roman" w:hAnsi="Times New Roman"/>
          <w:sz w:val="24"/>
          <w:szCs w:val="24"/>
        </w:rPr>
        <w:t>val</w:t>
      </w:r>
      <w:r w:rsidRPr="00571BE3">
        <w:rPr>
          <w:rFonts w:ascii="Times New Roman" w:hAnsi="Times New Roman"/>
          <w:spacing w:val="-1"/>
          <w:sz w:val="24"/>
          <w:szCs w:val="24"/>
        </w:rPr>
        <w:t xml:space="preserve"> </w:t>
      </w:r>
      <w:r w:rsidRPr="00571BE3">
        <w:rPr>
          <w:rFonts w:ascii="Times New Roman" w:hAnsi="Times New Roman"/>
          <w:spacing w:val="1"/>
          <w:sz w:val="24"/>
          <w:szCs w:val="24"/>
        </w:rPr>
        <w:t>f</w:t>
      </w:r>
      <w:r w:rsidRPr="00571BE3">
        <w:rPr>
          <w:rFonts w:ascii="Times New Roman" w:hAnsi="Times New Roman"/>
          <w:spacing w:val="-2"/>
          <w:sz w:val="24"/>
          <w:szCs w:val="24"/>
        </w:rPr>
        <w:t>r</w:t>
      </w:r>
      <w:r w:rsidRPr="00571BE3">
        <w:rPr>
          <w:rFonts w:ascii="Times New Roman" w:hAnsi="Times New Roman"/>
          <w:spacing w:val="1"/>
          <w:sz w:val="24"/>
          <w:szCs w:val="24"/>
        </w:rPr>
        <w:t>o</w:t>
      </w:r>
      <w:r w:rsidRPr="00571BE3">
        <w:rPr>
          <w:rFonts w:ascii="Times New Roman" w:hAnsi="Times New Roman"/>
          <w:sz w:val="24"/>
          <w:szCs w:val="24"/>
        </w:rPr>
        <w:t>m</w:t>
      </w:r>
      <w:r w:rsidRPr="00571BE3">
        <w:rPr>
          <w:rFonts w:ascii="Times New Roman" w:hAnsi="Times New Roman"/>
          <w:spacing w:val="1"/>
          <w:sz w:val="24"/>
          <w:szCs w:val="24"/>
        </w:rPr>
        <w:t xml:space="preserve"> T</w:t>
      </w:r>
      <w:r w:rsidRPr="00571BE3">
        <w:rPr>
          <w:rFonts w:ascii="Times New Roman" w:hAnsi="Times New Roman"/>
          <w:spacing w:val="-1"/>
          <w:sz w:val="24"/>
          <w:szCs w:val="24"/>
        </w:rPr>
        <w:t>R</w:t>
      </w:r>
      <w:r w:rsidRPr="00571BE3">
        <w:rPr>
          <w:rFonts w:ascii="Times New Roman" w:hAnsi="Times New Roman"/>
          <w:sz w:val="24"/>
          <w:szCs w:val="24"/>
        </w:rPr>
        <w:t>F.</w:t>
      </w:r>
      <w:r w:rsidR="00B356FF">
        <w:rPr>
          <w:rFonts w:ascii="Times New Roman" w:hAnsi="Times New Roman"/>
          <w:sz w:val="24"/>
          <w:szCs w:val="24"/>
        </w:rPr>
        <w:t xml:space="preserve"> (revised 12/17)</w:t>
      </w:r>
      <w:r w:rsidR="003B0708">
        <w:rPr>
          <w:rFonts w:ascii="Times New Roman" w:hAnsi="Times New Roman"/>
          <w:sz w:val="24"/>
          <w:szCs w:val="24"/>
        </w:rPr>
        <w:t xml:space="preserve"> (7/1/2022)</w:t>
      </w:r>
    </w:p>
    <w:p w:rsidR="000A7925" w:rsidRPr="00571BE3" w:rsidRDefault="00813276" w:rsidP="001062C6">
      <w:pPr>
        <w:pStyle w:val="ListParagraph"/>
        <w:numPr>
          <w:ilvl w:val="1"/>
          <w:numId w:val="22"/>
        </w:numPr>
        <w:shd w:val="clear" w:color="auto" w:fill="FFFFFF" w:themeFill="background1"/>
        <w:spacing w:after="0" w:line="240" w:lineRule="auto"/>
        <w:rPr>
          <w:rFonts w:ascii="Times New Roman" w:hAnsi="Times New Roman"/>
          <w:sz w:val="24"/>
          <w:szCs w:val="24"/>
        </w:rPr>
      </w:pPr>
      <w:r w:rsidRPr="00571BE3">
        <w:rPr>
          <w:rFonts w:ascii="Times New Roman" w:hAnsi="Times New Roman"/>
          <w:sz w:val="24"/>
          <w:szCs w:val="24"/>
        </w:rPr>
        <w:t xml:space="preserve">The </w:t>
      </w:r>
      <w:r w:rsidR="003A3AFB">
        <w:rPr>
          <w:rFonts w:ascii="Times New Roman" w:hAnsi="Times New Roman"/>
          <w:sz w:val="24"/>
          <w:szCs w:val="24"/>
        </w:rPr>
        <w:t>District Treasurer</w:t>
      </w:r>
      <w:r w:rsidR="00D07C57" w:rsidRPr="00571BE3">
        <w:rPr>
          <w:rFonts w:ascii="Times New Roman" w:hAnsi="Times New Roman"/>
          <w:sz w:val="24"/>
          <w:szCs w:val="24"/>
        </w:rPr>
        <w:t xml:space="preserve"> will prepare </w:t>
      </w:r>
      <w:r w:rsidR="00E8591A" w:rsidRPr="00571BE3">
        <w:rPr>
          <w:rFonts w:ascii="Times New Roman" w:hAnsi="Times New Roman"/>
          <w:sz w:val="24"/>
          <w:szCs w:val="24"/>
        </w:rPr>
        <w:t xml:space="preserve">checks indicating </w:t>
      </w:r>
      <w:r w:rsidR="007F4C2B" w:rsidRPr="00571BE3">
        <w:rPr>
          <w:rFonts w:ascii="Times New Roman" w:hAnsi="Times New Roman"/>
          <w:sz w:val="24"/>
          <w:szCs w:val="24"/>
        </w:rPr>
        <w:t xml:space="preserve">the </w:t>
      </w:r>
      <w:r w:rsidR="00E8591A" w:rsidRPr="00571BE3">
        <w:rPr>
          <w:rFonts w:ascii="Times New Roman" w:hAnsi="Times New Roman"/>
          <w:sz w:val="24"/>
          <w:szCs w:val="24"/>
        </w:rPr>
        <w:t>Club’s</w:t>
      </w:r>
      <w:r w:rsidRPr="00571BE3">
        <w:rPr>
          <w:rFonts w:ascii="Times New Roman" w:hAnsi="Times New Roman"/>
          <w:sz w:val="24"/>
          <w:szCs w:val="24"/>
        </w:rPr>
        <w:t xml:space="preserve"> name, </w:t>
      </w:r>
      <w:r w:rsidR="000A7925" w:rsidRPr="00571BE3">
        <w:rPr>
          <w:rFonts w:ascii="Times New Roman" w:hAnsi="Times New Roman"/>
          <w:sz w:val="24"/>
          <w:szCs w:val="24"/>
        </w:rPr>
        <w:t>date</w:t>
      </w:r>
      <w:r w:rsidR="00FD35E2" w:rsidRPr="00571BE3">
        <w:rPr>
          <w:rFonts w:ascii="Times New Roman" w:hAnsi="Times New Roman"/>
          <w:sz w:val="24"/>
          <w:szCs w:val="24"/>
        </w:rPr>
        <w:t xml:space="preserve"> </w:t>
      </w:r>
      <w:r w:rsidR="00D07C57" w:rsidRPr="00571BE3">
        <w:rPr>
          <w:rFonts w:ascii="Times New Roman" w:hAnsi="Times New Roman"/>
          <w:sz w:val="24"/>
          <w:szCs w:val="24"/>
        </w:rPr>
        <w:t>and the</w:t>
      </w:r>
      <w:r w:rsidRPr="00571BE3">
        <w:rPr>
          <w:rFonts w:ascii="Times New Roman" w:hAnsi="Times New Roman"/>
          <w:sz w:val="24"/>
          <w:szCs w:val="24"/>
        </w:rPr>
        <w:t xml:space="preserve"> amount</w:t>
      </w:r>
      <w:r w:rsidR="00B268BD" w:rsidRPr="00571BE3">
        <w:rPr>
          <w:rFonts w:ascii="Times New Roman" w:hAnsi="Times New Roman"/>
          <w:sz w:val="24"/>
          <w:szCs w:val="24"/>
        </w:rPr>
        <w:t>s</w:t>
      </w:r>
      <w:r w:rsidRPr="00571BE3">
        <w:rPr>
          <w:rFonts w:ascii="Times New Roman" w:hAnsi="Times New Roman"/>
          <w:sz w:val="24"/>
          <w:szCs w:val="24"/>
        </w:rPr>
        <w:t xml:space="preserve"> of the </w:t>
      </w:r>
      <w:r w:rsidR="00B268BD" w:rsidRPr="00571BE3">
        <w:rPr>
          <w:rFonts w:ascii="Times New Roman" w:hAnsi="Times New Roman"/>
          <w:sz w:val="24"/>
          <w:szCs w:val="24"/>
        </w:rPr>
        <w:t xml:space="preserve">respective </w:t>
      </w:r>
      <w:r w:rsidRPr="00571BE3">
        <w:rPr>
          <w:rFonts w:ascii="Times New Roman" w:hAnsi="Times New Roman"/>
          <w:sz w:val="24"/>
          <w:szCs w:val="24"/>
        </w:rPr>
        <w:t>check</w:t>
      </w:r>
      <w:r w:rsidR="00B268BD" w:rsidRPr="00571BE3">
        <w:rPr>
          <w:rFonts w:ascii="Times New Roman" w:hAnsi="Times New Roman"/>
          <w:sz w:val="24"/>
          <w:szCs w:val="24"/>
        </w:rPr>
        <w:t>s</w:t>
      </w:r>
      <w:r w:rsidR="008B3E3F" w:rsidRPr="00571BE3">
        <w:rPr>
          <w:rFonts w:ascii="Times New Roman" w:hAnsi="Times New Roman"/>
          <w:sz w:val="24"/>
          <w:szCs w:val="24"/>
        </w:rPr>
        <w:t>.</w:t>
      </w:r>
      <w:r w:rsidR="002D4A05" w:rsidRPr="00571BE3">
        <w:rPr>
          <w:rFonts w:ascii="Times New Roman" w:hAnsi="Times New Roman"/>
          <w:sz w:val="24"/>
          <w:szCs w:val="24"/>
          <w:shd w:val="clear" w:color="auto" w:fill="FDFDFD"/>
        </w:rPr>
        <w:t xml:space="preserve"> The check will then </w:t>
      </w:r>
      <w:r w:rsidR="00CD5BB8" w:rsidRPr="00571BE3">
        <w:rPr>
          <w:rFonts w:ascii="Times New Roman" w:hAnsi="Times New Roman"/>
          <w:sz w:val="24"/>
          <w:szCs w:val="24"/>
          <w:shd w:val="clear" w:color="auto" w:fill="FDFDFD"/>
        </w:rPr>
        <w:t xml:space="preserve">be presented at one of the club’s meetings or </w:t>
      </w:r>
      <w:r w:rsidR="002D4A05" w:rsidRPr="00571BE3">
        <w:rPr>
          <w:rFonts w:ascii="Times New Roman" w:hAnsi="Times New Roman"/>
          <w:sz w:val="24"/>
          <w:szCs w:val="24"/>
          <w:shd w:val="clear" w:color="auto" w:fill="FDFDFD"/>
        </w:rPr>
        <w:t>be sent to</w:t>
      </w:r>
      <w:r w:rsidR="00A73D26" w:rsidRPr="00571BE3">
        <w:rPr>
          <w:rFonts w:ascii="Times New Roman" w:hAnsi="Times New Roman"/>
          <w:sz w:val="24"/>
          <w:szCs w:val="24"/>
          <w:shd w:val="clear" w:color="auto" w:fill="FDFDFD"/>
        </w:rPr>
        <w:t xml:space="preserve"> the lead Rotarian listed on the grant</w:t>
      </w:r>
      <w:r w:rsidR="00CD5BB8" w:rsidRPr="00571BE3">
        <w:rPr>
          <w:rFonts w:ascii="Times New Roman" w:hAnsi="Times New Roman"/>
          <w:sz w:val="24"/>
          <w:szCs w:val="24"/>
          <w:shd w:val="clear" w:color="auto" w:fill="FDFDFD"/>
        </w:rPr>
        <w:t>.</w:t>
      </w:r>
      <w:r w:rsidR="003A3AFB">
        <w:rPr>
          <w:rFonts w:ascii="Times New Roman" w:hAnsi="Times New Roman"/>
          <w:sz w:val="24"/>
          <w:szCs w:val="24"/>
          <w:shd w:val="clear" w:color="auto" w:fill="FDFDFD"/>
        </w:rPr>
        <w:t xml:space="preserve"> 4/21</w:t>
      </w:r>
    </w:p>
    <w:p w:rsidR="00060E84" w:rsidRPr="00571BE3" w:rsidRDefault="00060E84" w:rsidP="000905F6">
      <w:pPr>
        <w:pStyle w:val="ListParagraph"/>
        <w:spacing w:after="0" w:line="240" w:lineRule="auto"/>
        <w:ind w:left="0"/>
        <w:rPr>
          <w:rFonts w:ascii="Times New Roman" w:hAnsi="Times New Roman"/>
          <w:sz w:val="24"/>
          <w:szCs w:val="24"/>
        </w:rPr>
      </w:pPr>
    </w:p>
    <w:p w:rsidR="00EB609F" w:rsidRPr="00571BE3" w:rsidRDefault="00255B33" w:rsidP="00513476">
      <w:pPr>
        <w:pStyle w:val="ListParagraph"/>
        <w:numPr>
          <w:ilvl w:val="0"/>
          <w:numId w:val="1"/>
        </w:numPr>
        <w:spacing w:after="0" w:line="240" w:lineRule="auto"/>
        <w:rPr>
          <w:rFonts w:ascii="Times New Roman" w:hAnsi="Times New Roman"/>
          <w:sz w:val="24"/>
          <w:szCs w:val="24"/>
        </w:rPr>
      </w:pPr>
      <w:r w:rsidRPr="00571BE3">
        <w:rPr>
          <w:rFonts w:ascii="Times New Roman" w:hAnsi="Times New Roman"/>
          <w:sz w:val="24"/>
          <w:szCs w:val="24"/>
          <w:u w:val="single"/>
        </w:rPr>
        <w:t>Club District Grant Reporting Requirements</w:t>
      </w:r>
      <w:r w:rsidR="00747EAB" w:rsidRPr="00571BE3">
        <w:rPr>
          <w:rFonts w:ascii="Times New Roman" w:hAnsi="Times New Roman"/>
          <w:sz w:val="24"/>
          <w:szCs w:val="24"/>
          <w:u w:val="single"/>
        </w:rPr>
        <w:t>*</w:t>
      </w:r>
      <w:r w:rsidRPr="00571BE3">
        <w:rPr>
          <w:rFonts w:ascii="Times New Roman" w:hAnsi="Times New Roman"/>
          <w:sz w:val="24"/>
          <w:szCs w:val="24"/>
        </w:rPr>
        <w:t xml:space="preserve">:  </w:t>
      </w:r>
      <w:r w:rsidR="00255582" w:rsidRPr="00571BE3">
        <w:rPr>
          <w:rFonts w:ascii="Times New Roman" w:hAnsi="Times New Roman"/>
          <w:sz w:val="24"/>
          <w:szCs w:val="24"/>
        </w:rPr>
        <w:t xml:space="preserve">As a </w:t>
      </w:r>
      <w:r w:rsidR="00B908F8" w:rsidRPr="00571BE3">
        <w:rPr>
          <w:rFonts w:ascii="Times New Roman" w:hAnsi="Times New Roman"/>
          <w:sz w:val="24"/>
          <w:szCs w:val="24"/>
        </w:rPr>
        <w:t>condition</w:t>
      </w:r>
      <w:r w:rsidR="00255582" w:rsidRPr="00571BE3">
        <w:rPr>
          <w:rFonts w:ascii="Times New Roman" w:hAnsi="Times New Roman"/>
          <w:sz w:val="24"/>
          <w:szCs w:val="24"/>
        </w:rPr>
        <w:t xml:space="preserve"> of receiving</w:t>
      </w:r>
      <w:r w:rsidR="00462C7B" w:rsidRPr="00571BE3">
        <w:rPr>
          <w:rFonts w:ascii="Times New Roman" w:hAnsi="Times New Roman"/>
          <w:sz w:val="24"/>
          <w:szCs w:val="24"/>
        </w:rPr>
        <w:t xml:space="preserve"> funds from</w:t>
      </w:r>
      <w:r w:rsidR="00255582" w:rsidRPr="00571BE3">
        <w:rPr>
          <w:rFonts w:ascii="Times New Roman" w:hAnsi="Times New Roman"/>
          <w:sz w:val="24"/>
          <w:szCs w:val="24"/>
        </w:rPr>
        <w:t xml:space="preserve"> a Di</w:t>
      </w:r>
      <w:r w:rsidR="00461C9E" w:rsidRPr="00571BE3">
        <w:rPr>
          <w:rFonts w:ascii="Times New Roman" w:hAnsi="Times New Roman"/>
          <w:sz w:val="24"/>
          <w:szCs w:val="24"/>
        </w:rPr>
        <w:t>strict Grant the sponsoring club</w:t>
      </w:r>
      <w:r w:rsidR="00255582" w:rsidRPr="00571BE3">
        <w:rPr>
          <w:rFonts w:ascii="Times New Roman" w:hAnsi="Times New Roman"/>
          <w:sz w:val="24"/>
          <w:szCs w:val="24"/>
        </w:rPr>
        <w:t xml:space="preserve"> will comply with the following reporting requirements:</w:t>
      </w:r>
    </w:p>
    <w:p w:rsidR="00753C25" w:rsidRPr="00571BE3" w:rsidRDefault="0026579B" w:rsidP="001062C6">
      <w:pPr>
        <w:pStyle w:val="NormalWeb"/>
        <w:numPr>
          <w:ilvl w:val="0"/>
          <w:numId w:val="4"/>
        </w:numPr>
        <w:spacing w:before="0"/>
        <w:textAlignment w:val="top"/>
      </w:pPr>
      <w:r w:rsidRPr="00571BE3">
        <w:t xml:space="preserve">The Grants </w:t>
      </w:r>
      <w:r w:rsidR="00730BD7">
        <w:t xml:space="preserve">Subcommittee </w:t>
      </w:r>
      <w:r w:rsidRPr="00571BE3">
        <w:t>Chair will pr</w:t>
      </w:r>
      <w:r w:rsidR="002316B0" w:rsidRPr="00571BE3">
        <w:t>ovide Clubs with the District Grant Final R</w:t>
      </w:r>
      <w:r w:rsidRPr="00571BE3">
        <w:t xml:space="preserve">eport form.  </w:t>
      </w:r>
    </w:p>
    <w:p w:rsidR="00753C25" w:rsidRPr="00571BE3" w:rsidRDefault="00CD5BB8" w:rsidP="001062C6">
      <w:pPr>
        <w:pStyle w:val="NormalWeb"/>
        <w:numPr>
          <w:ilvl w:val="0"/>
          <w:numId w:val="4"/>
        </w:numPr>
        <w:spacing w:before="0"/>
        <w:textAlignment w:val="top"/>
      </w:pPr>
      <w:r w:rsidRPr="00571BE3">
        <w:rPr>
          <w:kern w:val="3"/>
        </w:rPr>
        <w:t>The p</w:t>
      </w:r>
      <w:r w:rsidR="002316B0" w:rsidRPr="00571BE3">
        <w:rPr>
          <w:kern w:val="3"/>
        </w:rPr>
        <w:t xml:space="preserve">roject must be completed and final report submitted by </w:t>
      </w:r>
      <w:r w:rsidR="00A0740D">
        <w:rPr>
          <w:kern w:val="3"/>
        </w:rPr>
        <w:t>May</w:t>
      </w:r>
      <w:r w:rsidR="002316B0" w:rsidRPr="00571BE3">
        <w:rPr>
          <w:kern w:val="3"/>
        </w:rPr>
        <w:t>1</w:t>
      </w:r>
      <w:r w:rsidR="002316B0" w:rsidRPr="00571BE3">
        <w:rPr>
          <w:kern w:val="3"/>
          <w:vertAlign w:val="superscript"/>
        </w:rPr>
        <w:t>st</w:t>
      </w:r>
      <w:r w:rsidR="002316B0" w:rsidRPr="00571BE3">
        <w:rPr>
          <w:kern w:val="3"/>
        </w:rPr>
        <w:t>.</w:t>
      </w:r>
      <w:r w:rsidR="00A0740D">
        <w:rPr>
          <w:kern w:val="3"/>
        </w:rPr>
        <w:t xml:space="preserve"> (revised 12/17)</w:t>
      </w:r>
    </w:p>
    <w:p w:rsidR="0026579B" w:rsidRPr="00571BE3" w:rsidRDefault="0026579B" w:rsidP="001062C6">
      <w:pPr>
        <w:pStyle w:val="NormalWeb"/>
        <w:numPr>
          <w:ilvl w:val="0"/>
          <w:numId w:val="4"/>
        </w:numPr>
        <w:spacing w:before="0"/>
        <w:textAlignment w:val="top"/>
      </w:pPr>
      <w:r w:rsidRPr="00571BE3">
        <w:rPr>
          <w:kern w:val="3"/>
        </w:rPr>
        <w:t xml:space="preserve">The final report must include: </w:t>
      </w:r>
    </w:p>
    <w:p w:rsidR="0026579B" w:rsidRPr="00571BE3" w:rsidRDefault="0026579B" w:rsidP="001062C6">
      <w:pPr>
        <w:pStyle w:val="NormalWeb"/>
        <w:numPr>
          <w:ilvl w:val="0"/>
          <w:numId w:val="5"/>
        </w:numPr>
        <w:spacing w:before="0"/>
        <w:ind w:left="1890" w:hanging="450"/>
        <w:textAlignment w:val="top"/>
      </w:pPr>
      <w:r w:rsidRPr="00571BE3">
        <w:rPr>
          <w:kern w:val="3"/>
        </w:rPr>
        <w:t xml:space="preserve">A detailed and clearly organized report of all expenses; </w:t>
      </w:r>
    </w:p>
    <w:p w:rsidR="0026579B" w:rsidRPr="00571BE3" w:rsidRDefault="0026579B" w:rsidP="001062C6">
      <w:pPr>
        <w:pStyle w:val="NormalWeb"/>
        <w:numPr>
          <w:ilvl w:val="0"/>
          <w:numId w:val="5"/>
        </w:numPr>
        <w:spacing w:before="0"/>
        <w:ind w:left="1890" w:hanging="450"/>
        <w:textAlignment w:val="top"/>
      </w:pPr>
      <w:r w:rsidRPr="00571BE3">
        <w:rPr>
          <w:kern w:val="3"/>
        </w:rPr>
        <w:t>Copies of receipts for items purchased;</w:t>
      </w:r>
    </w:p>
    <w:p w:rsidR="0026579B" w:rsidRPr="00571BE3" w:rsidRDefault="0026579B" w:rsidP="001062C6">
      <w:pPr>
        <w:pStyle w:val="NormalWeb"/>
        <w:numPr>
          <w:ilvl w:val="0"/>
          <w:numId w:val="5"/>
        </w:numPr>
        <w:spacing w:before="0"/>
        <w:ind w:left="1890" w:hanging="450"/>
        <w:textAlignment w:val="top"/>
      </w:pPr>
      <w:r w:rsidRPr="00571BE3">
        <w:rPr>
          <w:kern w:val="3"/>
        </w:rPr>
        <w:t xml:space="preserve">A detailed account of Rotarian participation in the implementation of the grant, which reflects the required Rotarian activities; and </w:t>
      </w:r>
    </w:p>
    <w:p w:rsidR="0026579B" w:rsidRPr="00571BE3" w:rsidRDefault="0026579B" w:rsidP="001062C6">
      <w:pPr>
        <w:pStyle w:val="NormalWeb"/>
        <w:numPr>
          <w:ilvl w:val="0"/>
          <w:numId w:val="5"/>
        </w:numPr>
        <w:spacing w:before="0"/>
        <w:ind w:left="1890" w:hanging="450"/>
        <w:textAlignment w:val="top"/>
      </w:pPr>
      <w:r w:rsidRPr="00571BE3">
        <w:rPr>
          <w:kern w:val="3"/>
        </w:rPr>
        <w:t>A narrative that includes information on the implementation of the project and how experience gained from it will inform/guide the club and the district for the next</w:t>
      </w:r>
      <w:r w:rsidR="002D4A05" w:rsidRPr="00571BE3">
        <w:rPr>
          <w:kern w:val="3"/>
        </w:rPr>
        <w:t xml:space="preserve"> Rotary</w:t>
      </w:r>
      <w:r w:rsidRPr="00571BE3">
        <w:rPr>
          <w:kern w:val="3"/>
        </w:rPr>
        <w:t xml:space="preserve"> year. </w:t>
      </w:r>
    </w:p>
    <w:p w:rsidR="0026579B" w:rsidRPr="00571BE3" w:rsidRDefault="0026579B" w:rsidP="0026579B">
      <w:pPr>
        <w:pStyle w:val="NormalWeb"/>
        <w:spacing w:before="0"/>
        <w:textAlignment w:val="top"/>
        <w:rPr>
          <w:b/>
          <w:bCs/>
          <w:kern w:val="3"/>
        </w:rPr>
      </w:pPr>
    </w:p>
    <w:p w:rsidR="0026579B" w:rsidRDefault="00747EAB" w:rsidP="0026579B">
      <w:pPr>
        <w:pStyle w:val="NormalWeb"/>
        <w:spacing w:before="0"/>
        <w:textAlignment w:val="top"/>
        <w:rPr>
          <w:kern w:val="3"/>
        </w:rPr>
      </w:pPr>
      <w:r w:rsidRPr="00571BE3">
        <w:rPr>
          <w:b/>
          <w:bCs/>
          <w:kern w:val="3"/>
        </w:rPr>
        <w:t>*</w:t>
      </w:r>
      <w:r w:rsidR="0026579B" w:rsidRPr="00571BE3">
        <w:rPr>
          <w:b/>
          <w:bCs/>
          <w:kern w:val="3"/>
        </w:rPr>
        <w:t xml:space="preserve">NOTE: </w:t>
      </w:r>
      <w:r w:rsidR="0026579B" w:rsidRPr="00571BE3">
        <w:rPr>
          <w:kern w:val="3"/>
        </w:rPr>
        <w:t> Failure to comply with The Rotary Foundation policies and guidelines will result in the club returning misused grant funds in their entirety and being barred from receipt of future grants for a period of up to five years.  Failure to fully comply with these policies may also jeopardize District 7</w:t>
      </w:r>
      <w:r w:rsidR="002316B0" w:rsidRPr="00571BE3">
        <w:rPr>
          <w:kern w:val="3"/>
        </w:rPr>
        <w:t>89</w:t>
      </w:r>
      <w:r w:rsidR="0026579B" w:rsidRPr="00571BE3">
        <w:rPr>
          <w:kern w:val="3"/>
        </w:rPr>
        <w:t xml:space="preserve">0's ability to participate in this program in the future. </w:t>
      </w:r>
    </w:p>
    <w:p w:rsidR="004A3ABE" w:rsidRDefault="004A3ABE" w:rsidP="0026579B">
      <w:pPr>
        <w:pStyle w:val="NormalWeb"/>
        <w:spacing w:before="0"/>
        <w:textAlignment w:val="top"/>
        <w:rPr>
          <w:kern w:val="3"/>
        </w:rPr>
      </w:pPr>
    </w:p>
    <w:p w:rsidR="009779C9" w:rsidRPr="009779C9" w:rsidRDefault="004A3ABE" w:rsidP="009779C9">
      <w:pPr>
        <w:pStyle w:val="NormalWeb"/>
        <w:numPr>
          <w:ilvl w:val="0"/>
          <w:numId w:val="1"/>
        </w:numPr>
        <w:spacing w:before="0"/>
        <w:textAlignment w:val="top"/>
      </w:pPr>
      <w:r>
        <w:t>If the District Governor, District Foundation Committee and the District Grants Committee deem it appropriate, District Managed Grant funds can be used for District led and implemented scholarships, Vocational Training Teams and/or service projects</w:t>
      </w:r>
      <w:r w:rsidR="009779C9">
        <w:t>,</w:t>
      </w:r>
      <w:r w:rsidR="009779C9" w:rsidRPr="009779C9">
        <w:rPr>
          <w:color w:val="0070C0"/>
        </w:rPr>
        <w:t xml:space="preserve"> </w:t>
      </w:r>
      <w:r w:rsidR="009779C9" w:rsidRPr="009779C9">
        <w:t>but the Service Projects will have priority over the other projects in the event the available funds will not cover the requested funds.</w:t>
      </w:r>
      <w:r w:rsidR="009779C9">
        <w:t xml:space="preserve"> (7/1/22)</w:t>
      </w:r>
    </w:p>
    <w:p w:rsidR="00513476" w:rsidRPr="00571BE3" w:rsidRDefault="00513476" w:rsidP="00513476">
      <w:pPr>
        <w:pStyle w:val="ListParagraph"/>
        <w:spacing w:after="0" w:line="240" w:lineRule="auto"/>
        <w:ind w:left="0"/>
        <w:rPr>
          <w:rFonts w:ascii="Times New Roman" w:hAnsi="Times New Roman"/>
          <w:sz w:val="24"/>
          <w:szCs w:val="24"/>
        </w:rPr>
      </w:pPr>
    </w:p>
    <w:p w:rsidR="00513476" w:rsidRPr="004A3ABE" w:rsidRDefault="00513476" w:rsidP="009779C9">
      <w:pPr>
        <w:pStyle w:val="ListParagraph"/>
        <w:numPr>
          <w:ilvl w:val="0"/>
          <w:numId w:val="1"/>
        </w:numPr>
        <w:spacing w:after="0" w:line="240" w:lineRule="auto"/>
        <w:rPr>
          <w:rFonts w:ascii="Times New Roman" w:hAnsi="Times New Roman"/>
          <w:sz w:val="24"/>
          <w:szCs w:val="24"/>
        </w:rPr>
      </w:pPr>
      <w:r w:rsidRPr="004A3ABE">
        <w:rPr>
          <w:rFonts w:ascii="Times New Roman" w:hAnsi="Times New Roman"/>
          <w:sz w:val="24"/>
          <w:szCs w:val="24"/>
          <w:u w:val="single"/>
        </w:rPr>
        <w:t>R</w:t>
      </w:r>
      <w:r w:rsidR="009E64AE" w:rsidRPr="004A3ABE">
        <w:rPr>
          <w:rFonts w:ascii="Times New Roman" w:hAnsi="Times New Roman"/>
          <w:sz w:val="24"/>
          <w:szCs w:val="24"/>
          <w:u w:val="single"/>
        </w:rPr>
        <w:t>esolution of Problems Noted</w:t>
      </w:r>
      <w:r w:rsidR="009E64AE" w:rsidRPr="004A3ABE">
        <w:rPr>
          <w:rFonts w:ascii="Times New Roman" w:hAnsi="Times New Roman"/>
          <w:sz w:val="24"/>
          <w:szCs w:val="24"/>
        </w:rPr>
        <w:t>:  The District Foundation Chair and the District Stewardship Chair will review the report and take action as appropriate to resolve any problems noted in the report</w:t>
      </w:r>
      <w:r w:rsidR="00BE796B" w:rsidRPr="004A3ABE">
        <w:rPr>
          <w:rFonts w:ascii="Times New Roman" w:hAnsi="Times New Roman"/>
          <w:sz w:val="24"/>
          <w:szCs w:val="24"/>
        </w:rPr>
        <w:t xml:space="preserve">; they will </w:t>
      </w:r>
      <w:r w:rsidR="009E64AE" w:rsidRPr="004A3ABE">
        <w:rPr>
          <w:rFonts w:ascii="Times New Roman" w:hAnsi="Times New Roman"/>
          <w:sz w:val="24"/>
          <w:szCs w:val="24"/>
        </w:rPr>
        <w:t>forward the report to the District Governor.</w:t>
      </w:r>
    </w:p>
    <w:p w:rsidR="00513476" w:rsidRPr="00571BE3" w:rsidRDefault="00513476" w:rsidP="00513476">
      <w:pPr>
        <w:pStyle w:val="ListParagraph"/>
        <w:spacing w:after="0" w:line="240" w:lineRule="auto"/>
        <w:ind w:left="0"/>
        <w:rPr>
          <w:rFonts w:ascii="Times New Roman" w:hAnsi="Times New Roman"/>
          <w:sz w:val="24"/>
          <w:szCs w:val="24"/>
        </w:rPr>
      </w:pPr>
    </w:p>
    <w:p w:rsidR="00430612" w:rsidRPr="00571BE3" w:rsidRDefault="009E64AE" w:rsidP="009779C9">
      <w:pPr>
        <w:pStyle w:val="ListParagraph"/>
        <w:numPr>
          <w:ilvl w:val="0"/>
          <w:numId w:val="1"/>
        </w:numPr>
        <w:spacing w:after="0" w:line="240" w:lineRule="auto"/>
        <w:rPr>
          <w:rFonts w:ascii="Times New Roman" w:hAnsi="Times New Roman"/>
          <w:sz w:val="24"/>
          <w:szCs w:val="24"/>
        </w:rPr>
      </w:pPr>
      <w:r w:rsidRPr="00571BE3">
        <w:rPr>
          <w:rFonts w:ascii="Times New Roman" w:hAnsi="Times New Roman"/>
          <w:sz w:val="24"/>
          <w:szCs w:val="24"/>
          <w:u w:val="single"/>
        </w:rPr>
        <w:t>District Grants Record Keeping</w:t>
      </w:r>
      <w:r w:rsidRPr="00571BE3">
        <w:rPr>
          <w:rFonts w:ascii="Times New Roman" w:hAnsi="Times New Roman"/>
          <w:sz w:val="24"/>
          <w:szCs w:val="24"/>
        </w:rPr>
        <w:t xml:space="preserve">: </w:t>
      </w:r>
      <w:r w:rsidR="00AB2B5E" w:rsidRPr="00571BE3">
        <w:rPr>
          <w:rFonts w:ascii="Times New Roman" w:hAnsi="Times New Roman"/>
          <w:sz w:val="24"/>
          <w:szCs w:val="24"/>
        </w:rPr>
        <w:t>The District Grants Chair, District</w:t>
      </w:r>
      <w:r w:rsidR="00054BE3" w:rsidRPr="00571BE3">
        <w:rPr>
          <w:rFonts w:ascii="Times New Roman" w:hAnsi="Times New Roman"/>
          <w:sz w:val="24"/>
          <w:szCs w:val="24"/>
        </w:rPr>
        <w:t xml:space="preserve"> Rotary</w:t>
      </w:r>
      <w:r w:rsidR="00AB2B5E" w:rsidRPr="00571BE3">
        <w:rPr>
          <w:rFonts w:ascii="Times New Roman" w:hAnsi="Times New Roman"/>
          <w:sz w:val="24"/>
          <w:szCs w:val="24"/>
        </w:rPr>
        <w:t xml:space="preserve"> Foundation Chair and the District Treasurer will store the following documents for the current fiscal year. After the Annual Financial Assessment takes place, the documents will be stored for 5 years in the district’s secure storage facility.</w:t>
      </w:r>
    </w:p>
    <w:p w:rsidR="009779C9" w:rsidRDefault="00AB2B5E" w:rsidP="009779C9">
      <w:pPr>
        <w:spacing w:after="0" w:line="240" w:lineRule="auto"/>
        <w:ind w:left="360" w:firstLine="720"/>
        <w:rPr>
          <w:rFonts w:ascii="Times New Roman" w:hAnsi="Times New Roman"/>
          <w:sz w:val="24"/>
          <w:szCs w:val="24"/>
        </w:rPr>
      </w:pPr>
      <w:r w:rsidRPr="00571BE3">
        <w:rPr>
          <w:rFonts w:ascii="Times New Roman" w:hAnsi="Times New Roman"/>
          <w:sz w:val="24"/>
          <w:szCs w:val="24"/>
        </w:rPr>
        <w:t xml:space="preserve">The </w:t>
      </w:r>
      <w:r w:rsidR="00E062BD" w:rsidRPr="00571BE3">
        <w:rPr>
          <w:rFonts w:ascii="Times New Roman" w:hAnsi="Times New Roman"/>
          <w:sz w:val="24"/>
          <w:szCs w:val="24"/>
        </w:rPr>
        <w:t xml:space="preserve">Grants </w:t>
      </w:r>
      <w:r w:rsidR="00730BD7">
        <w:rPr>
          <w:rFonts w:ascii="Times New Roman" w:hAnsi="Times New Roman"/>
          <w:sz w:val="24"/>
          <w:szCs w:val="24"/>
        </w:rPr>
        <w:t xml:space="preserve">Subcommittee </w:t>
      </w:r>
      <w:r w:rsidR="00E062BD" w:rsidRPr="00571BE3">
        <w:rPr>
          <w:rFonts w:ascii="Times New Roman" w:hAnsi="Times New Roman"/>
          <w:sz w:val="24"/>
          <w:szCs w:val="24"/>
        </w:rPr>
        <w:t>Chair will store:</w:t>
      </w:r>
      <w:r w:rsidR="00730BD7">
        <w:rPr>
          <w:rFonts w:ascii="Times New Roman" w:hAnsi="Times New Roman"/>
          <w:sz w:val="24"/>
          <w:szCs w:val="24"/>
        </w:rPr>
        <w:t xml:space="preserve"> </w:t>
      </w:r>
    </w:p>
    <w:p w:rsidR="00513476" w:rsidRPr="009779C9" w:rsidRDefault="00513476" w:rsidP="009779C9">
      <w:pPr>
        <w:pStyle w:val="ListParagraph"/>
        <w:numPr>
          <w:ilvl w:val="0"/>
          <w:numId w:val="34"/>
        </w:numPr>
        <w:spacing w:after="0" w:line="240" w:lineRule="auto"/>
        <w:rPr>
          <w:rFonts w:ascii="Times New Roman" w:hAnsi="Times New Roman"/>
          <w:sz w:val="24"/>
          <w:szCs w:val="24"/>
        </w:rPr>
      </w:pPr>
      <w:r w:rsidRPr="009779C9">
        <w:rPr>
          <w:rFonts w:ascii="Times New Roman" w:hAnsi="Times New Roman"/>
          <w:sz w:val="24"/>
          <w:szCs w:val="24"/>
        </w:rPr>
        <w:t xml:space="preserve">An individual file for each District Grant containing the following information -- </w:t>
      </w:r>
    </w:p>
    <w:p w:rsidR="00513476" w:rsidRPr="00571BE3" w:rsidRDefault="00513476" w:rsidP="001062C6">
      <w:pPr>
        <w:pStyle w:val="ListParagraph"/>
        <w:numPr>
          <w:ilvl w:val="0"/>
          <w:numId w:val="9"/>
        </w:numPr>
        <w:spacing w:after="0" w:line="240" w:lineRule="auto"/>
        <w:rPr>
          <w:rFonts w:ascii="Times New Roman" w:hAnsi="Times New Roman"/>
          <w:sz w:val="24"/>
          <w:szCs w:val="24"/>
        </w:rPr>
      </w:pPr>
      <w:r w:rsidRPr="00571BE3">
        <w:rPr>
          <w:rFonts w:ascii="Times New Roman" w:hAnsi="Times New Roman"/>
          <w:sz w:val="24"/>
          <w:szCs w:val="24"/>
        </w:rPr>
        <w:t xml:space="preserve">the original application </w:t>
      </w:r>
    </w:p>
    <w:p w:rsidR="00513476" w:rsidRPr="00571BE3" w:rsidRDefault="00513476" w:rsidP="001062C6">
      <w:pPr>
        <w:pStyle w:val="ListParagraph"/>
        <w:numPr>
          <w:ilvl w:val="0"/>
          <w:numId w:val="9"/>
        </w:numPr>
        <w:spacing w:after="0" w:line="240" w:lineRule="auto"/>
        <w:rPr>
          <w:rFonts w:ascii="Times New Roman" w:hAnsi="Times New Roman"/>
          <w:sz w:val="24"/>
          <w:szCs w:val="24"/>
        </w:rPr>
      </w:pPr>
      <w:r w:rsidRPr="00571BE3">
        <w:rPr>
          <w:rFonts w:ascii="Times New Roman" w:hAnsi="Times New Roman"/>
          <w:sz w:val="24"/>
          <w:szCs w:val="24"/>
        </w:rPr>
        <w:t>copies of invoices and receipts</w:t>
      </w:r>
    </w:p>
    <w:p w:rsidR="00513476" w:rsidRPr="00571BE3" w:rsidRDefault="00513476" w:rsidP="001062C6">
      <w:pPr>
        <w:pStyle w:val="ListParagraph"/>
        <w:numPr>
          <w:ilvl w:val="0"/>
          <w:numId w:val="9"/>
        </w:numPr>
        <w:spacing w:after="0" w:line="240" w:lineRule="auto"/>
        <w:rPr>
          <w:rFonts w:ascii="Times New Roman" w:hAnsi="Times New Roman"/>
          <w:sz w:val="24"/>
          <w:szCs w:val="24"/>
        </w:rPr>
      </w:pPr>
      <w:r w:rsidRPr="00571BE3">
        <w:rPr>
          <w:rFonts w:ascii="Times New Roman" w:hAnsi="Times New Roman"/>
          <w:sz w:val="24"/>
          <w:szCs w:val="24"/>
        </w:rPr>
        <w:t>photos</w:t>
      </w:r>
    </w:p>
    <w:p w:rsidR="00513476" w:rsidRPr="00571BE3" w:rsidRDefault="00513476" w:rsidP="001062C6">
      <w:pPr>
        <w:pStyle w:val="ListParagraph"/>
        <w:numPr>
          <w:ilvl w:val="0"/>
          <w:numId w:val="9"/>
        </w:numPr>
        <w:spacing w:after="0" w:line="240" w:lineRule="auto"/>
        <w:rPr>
          <w:rFonts w:ascii="Times New Roman" w:hAnsi="Times New Roman"/>
          <w:sz w:val="24"/>
          <w:szCs w:val="24"/>
        </w:rPr>
      </w:pPr>
      <w:r w:rsidRPr="00571BE3">
        <w:rPr>
          <w:rFonts w:ascii="Times New Roman" w:hAnsi="Times New Roman"/>
          <w:sz w:val="24"/>
          <w:szCs w:val="24"/>
        </w:rPr>
        <w:t>the final report</w:t>
      </w:r>
    </w:p>
    <w:p w:rsidR="00513476" w:rsidRPr="00571BE3" w:rsidRDefault="00513476" w:rsidP="001062C6">
      <w:pPr>
        <w:pStyle w:val="ListParagraph"/>
        <w:numPr>
          <w:ilvl w:val="0"/>
          <w:numId w:val="8"/>
        </w:numPr>
        <w:tabs>
          <w:tab w:val="left" w:pos="1530"/>
        </w:tabs>
        <w:spacing w:after="0" w:line="240" w:lineRule="auto"/>
        <w:ind w:left="1260" w:hanging="180"/>
        <w:rPr>
          <w:rFonts w:ascii="Times New Roman" w:hAnsi="Times New Roman"/>
          <w:sz w:val="24"/>
          <w:szCs w:val="24"/>
        </w:rPr>
      </w:pPr>
      <w:r w:rsidRPr="00571BE3">
        <w:rPr>
          <w:rFonts w:ascii="Times New Roman" w:hAnsi="Times New Roman"/>
          <w:sz w:val="24"/>
          <w:szCs w:val="24"/>
        </w:rPr>
        <w:t xml:space="preserve">Copy of the District Grant as approved </w:t>
      </w:r>
    </w:p>
    <w:p w:rsidR="00513476" w:rsidRPr="00571BE3" w:rsidRDefault="00513476" w:rsidP="001062C6">
      <w:pPr>
        <w:pStyle w:val="ListParagraph"/>
        <w:numPr>
          <w:ilvl w:val="0"/>
          <w:numId w:val="8"/>
        </w:numPr>
        <w:tabs>
          <w:tab w:val="left" w:pos="1530"/>
        </w:tabs>
        <w:spacing w:after="0" w:line="240" w:lineRule="auto"/>
        <w:ind w:left="1260" w:hanging="180"/>
        <w:rPr>
          <w:rFonts w:ascii="Times New Roman" w:hAnsi="Times New Roman"/>
          <w:sz w:val="24"/>
          <w:szCs w:val="24"/>
        </w:rPr>
      </w:pPr>
      <w:r w:rsidRPr="00571BE3">
        <w:rPr>
          <w:rFonts w:ascii="Times New Roman" w:hAnsi="Times New Roman"/>
          <w:sz w:val="24"/>
          <w:szCs w:val="24"/>
        </w:rPr>
        <w:t xml:space="preserve">Copies of reports submitted to </w:t>
      </w:r>
      <w:r w:rsidR="00054BE3" w:rsidRPr="00571BE3">
        <w:rPr>
          <w:rFonts w:ascii="Times New Roman" w:hAnsi="Times New Roman"/>
          <w:sz w:val="24"/>
          <w:szCs w:val="24"/>
        </w:rPr>
        <w:t>T</w:t>
      </w:r>
      <w:r w:rsidRPr="00571BE3">
        <w:rPr>
          <w:rFonts w:ascii="Times New Roman" w:hAnsi="Times New Roman"/>
          <w:sz w:val="24"/>
          <w:szCs w:val="24"/>
        </w:rPr>
        <w:t>he Rotary Foundation</w:t>
      </w:r>
    </w:p>
    <w:p w:rsidR="004F61A5" w:rsidRPr="00571BE3" w:rsidRDefault="004F61A5" w:rsidP="004F61A5">
      <w:pPr>
        <w:tabs>
          <w:tab w:val="left" w:pos="1530"/>
        </w:tabs>
        <w:spacing w:after="0" w:line="240" w:lineRule="auto"/>
        <w:rPr>
          <w:rFonts w:ascii="Times New Roman" w:hAnsi="Times New Roman"/>
          <w:sz w:val="24"/>
          <w:szCs w:val="24"/>
        </w:rPr>
      </w:pPr>
      <w:r w:rsidRPr="00571BE3">
        <w:rPr>
          <w:rFonts w:ascii="Times New Roman" w:hAnsi="Times New Roman"/>
          <w:sz w:val="24"/>
          <w:szCs w:val="24"/>
        </w:rPr>
        <w:t xml:space="preserve">            </w:t>
      </w:r>
      <w:r w:rsidR="00094E8A" w:rsidRPr="00571BE3">
        <w:rPr>
          <w:rFonts w:ascii="Times New Roman" w:hAnsi="Times New Roman"/>
          <w:sz w:val="24"/>
          <w:szCs w:val="24"/>
        </w:rPr>
        <w:t xml:space="preserve">      </w:t>
      </w:r>
      <w:r w:rsidRPr="00571BE3">
        <w:rPr>
          <w:rFonts w:ascii="Times New Roman" w:hAnsi="Times New Roman"/>
          <w:sz w:val="24"/>
          <w:szCs w:val="24"/>
        </w:rPr>
        <w:t>The District Foundation Chair will store:</w:t>
      </w:r>
    </w:p>
    <w:p w:rsidR="004F61A5" w:rsidRPr="00571BE3" w:rsidRDefault="004F61A5" w:rsidP="001062C6">
      <w:pPr>
        <w:pStyle w:val="ListParagraph"/>
        <w:numPr>
          <w:ilvl w:val="0"/>
          <w:numId w:val="25"/>
        </w:numPr>
        <w:tabs>
          <w:tab w:val="left" w:pos="1530"/>
        </w:tabs>
        <w:spacing w:after="0" w:line="240" w:lineRule="auto"/>
        <w:rPr>
          <w:rFonts w:ascii="Times New Roman" w:hAnsi="Times New Roman"/>
          <w:sz w:val="24"/>
          <w:szCs w:val="24"/>
        </w:rPr>
      </w:pPr>
      <w:r w:rsidRPr="00571BE3">
        <w:rPr>
          <w:rFonts w:ascii="Times New Roman" w:hAnsi="Times New Roman"/>
          <w:sz w:val="24"/>
          <w:szCs w:val="24"/>
        </w:rPr>
        <w:t>District and Club qualification documents for Global and District Grants</w:t>
      </w:r>
    </w:p>
    <w:p w:rsidR="004F61A5" w:rsidRPr="00571BE3" w:rsidRDefault="004F61A5" w:rsidP="001062C6">
      <w:pPr>
        <w:pStyle w:val="ListParagraph"/>
        <w:numPr>
          <w:ilvl w:val="0"/>
          <w:numId w:val="25"/>
        </w:numPr>
        <w:tabs>
          <w:tab w:val="left" w:pos="1530"/>
        </w:tabs>
        <w:spacing w:after="0" w:line="240" w:lineRule="auto"/>
        <w:rPr>
          <w:rFonts w:ascii="Times New Roman" w:hAnsi="Times New Roman"/>
          <w:sz w:val="24"/>
          <w:szCs w:val="24"/>
        </w:rPr>
      </w:pPr>
      <w:r w:rsidRPr="00571BE3">
        <w:rPr>
          <w:rFonts w:ascii="Times New Roman" w:hAnsi="Times New Roman"/>
          <w:sz w:val="24"/>
          <w:szCs w:val="24"/>
        </w:rPr>
        <w:t xml:space="preserve">Attendance sheets for the Grant Qualification seminars and webinars </w:t>
      </w:r>
    </w:p>
    <w:p w:rsidR="00E062BD" w:rsidRPr="00571BE3" w:rsidRDefault="00094E8A" w:rsidP="00094E8A">
      <w:pPr>
        <w:tabs>
          <w:tab w:val="left" w:pos="810"/>
        </w:tabs>
        <w:spacing w:after="0" w:line="240" w:lineRule="auto"/>
        <w:rPr>
          <w:rFonts w:ascii="Times New Roman" w:hAnsi="Times New Roman"/>
          <w:sz w:val="24"/>
          <w:szCs w:val="24"/>
        </w:rPr>
      </w:pPr>
      <w:r w:rsidRPr="00571BE3">
        <w:rPr>
          <w:rFonts w:ascii="Times New Roman" w:hAnsi="Times New Roman"/>
          <w:sz w:val="24"/>
          <w:szCs w:val="24"/>
        </w:rPr>
        <w:t xml:space="preserve">                  </w:t>
      </w:r>
      <w:r w:rsidR="00AB2B5E" w:rsidRPr="00571BE3">
        <w:rPr>
          <w:rFonts w:ascii="Times New Roman" w:hAnsi="Times New Roman"/>
          <w:sz w:val="24"/>
          <w:szCs w:val="24"/>
        </w:rPr>
        <w:t xml:space="preserve">The </w:t>
      </w:r>
      <w:r w:rsidR="00E062BD" w:rsidRPr="00571BE3">
        <w:rPr>
          <w:rFonts w:ascii="Times New Roman" w:hAnsi="Times New Roman"/>
          <w:sz w:val="24"/>
          <w:szCs w:val="24"/>
        </w:rPr>
        <w:t>District Treasurer will store:</w:t>
      </w:r>
      <w:r w:rsidR="00E062BD" w:rsidRPr="00571BE3">
        <w:rPr>
          <w:rFonts w:ascii="Times New Roman" w:hAnsi="Times New Roman"/>
          <w:sz w:val="24"/>
          <w:szCs w:val="24"/>
        </w:rPr>
        <w:tab/>
      </w:r>
    </w:p>
    <w:p w:rsidR="00E062BD" w:rsidRPr="00571BE3" w:rsidRDefault="00054BE3" w:rsidP="00054BE3">
      <w:pPr>
        <w:spacing w:after="0" w:line="240" w:lineRule="auto"/>
        <w:rPr>
          <w:rFonts w:ascii="Times New Roman" w:hAnsi="Times New Roman"/>
          <w:sz w:val="24"/>
          <w:szCs w:val="24"/>
        </w:rPr>
      </w:pPr>
      <w:r w:rsidRPr="00571BE3">
        <w:rPr>
          <w:rFonts w:ascii="Times New Roman" w:hAnsi="Times New Roman"/>
          <w:sz w:val="24"/>
          <w:szCs w:val="24"/>
        </w:rPr>
        <w:t xml:space="preserve">                          </w:t>
      </w:r>
      <w:r w:rsidR="00E062BD" w:rsidRPr="00571BE3">
        <w:rPr>
          <w:rFonts w:ascii="Times New Roman" w:hAnsi="Times New Roman"/>
          <w:sz w:val="24"/>
          <w:szCs w:val="24"/>
        </w:rPr>
        <w:t>District Grant Bank Account information</w:t>
      </w:r>
    </w:p>
    <w:p w:rsidR="00E062BD" w:rsidRPr="00571BE3" w:rsidRDefault="00E062BD" w:rsidP="001062C6">
      <w:pPr>
        <w:pStyle w:val="ListParagraph"/>
        <w:numPr>
          <w:ilvl w:val="1"/>
          <w:numId w:val="19"/>
        </w:numPr>
        <w:spacing w:after="0" w:line="240" w:lineRule="auto"/>
        <w:ind w:left="2070"/>
        <w:rPr>
          <w:rFonts w:ascii="Times New Roman" w:hAnsi="Times New Roman"/>
          <w:sz w:val="24"/>
          <w:szCs w:val="24"/>
        </w:rPr>
      </w:pPr>
      <w:r w:rsidRPr="00571BE3">
        <w:rPr>
          <w:rFonts w:ascii="Times New Roman" w:hAnsi="Times New Roman"/>
          <w:sz w:val="24"/>
          <w:szCs w:val="24"/>
        </w:rPr>
        <w:t>All bank account information and past statements</w:t>
      </w:r>
    </w:p>
    <w:p w:rsidR="00DF14AE" w:rsidRPr="00571BE3" w:rsidRDefault="00E062BD" w:rsidP="001062C6">
      <w:pPr>
        <w:pStyle w:val="ListParagraph"/>
        <w:numPr>
          <w:ilvl w:val="1"/>
          <w:numId w:val="19"/>
        </w:numPr>
        <w:spacing w:after="0" w:line="240" w:lineRule="auto"/>
        <w:ind w:left="2070"/>
        <w:rPr>
          <w:rFonts w:ascii="Times New Roman" w:hAnsi="Times New Roman"/>
          <w:sz w:val="24"/>
          <w:szCs w:val="24"/>
        </w:rPr>
      </w:pPr>
      <w:r w:rsidRPr="00571BE3">
        <w:rPr>
          <w:rFonts w:ascii="Times New Roman" w:hAnsi="Times New Roman"/>
          <w:sz w:val="24"/>
          <w:szCs w:val="24"/>
        </w:rPr>
        <w:t>Documentation of any changes in payee signatories</w:t>
      </w:r>
    </w:p>
    <w:p w:rsidR="00AB2B5E" w:rsidRPr="00571BE3" w:rsidRDefault="000B30C9" w:rsidP="000B30C9">
      <w:pPr>
        <w:tabs>
          <w:tab w:val="left" w:pos="1530"/>
        </w:tabs>
        <w:spacing w:after="0" w:line="240" w:lineRule="auto"/>
        <w:rPr>
          <w:rFonts w:ascii="Times New Roman" w:hAnsi="Times New Roman"/>
          <w:sz w:val="24"/>
          <w:szCs w:val="24"/>
        </w:rPr>
      </w:pPr>
      <w:r w:rsidRPr="00571BE3">
        <w:rPr>
          <w:rFonts w:ascii="Times New Roman" w:hAnsi="Times New Roman"/>
          <w:sz w:val="24"/>
          <w:szCs w:val="24"/>
        </w:rPr>
        <w:t xml:space="preserve">                             3.) </w:t>
      </w:r>
      <w:r w:rsidR="00AB2B5E" w:rsidRPr="00571BE3">
        <w:rPr>
          <w:rFonts w:ascii="Times New Roman" w:hAnsi="Times New Roman"/>
          <w:sz w:val="24"/>
          <w:szCs w:val="24"/>
        </w:rPr>
        <w:t>The general ledger itemizing and explaining deposits and withdrawals.</w:t>
      </w:r>
    </w:p>
    <w:p w:rsidR="00AB2B5E" w:rsidRPr="00571BE3" w:rsidRDefault="00AB2B5E" w:rsidP="00A510A0">
      <w:pPr>
        <w:spacing w:after="0" w:line="240" w:lineRule="auto"/>
        <w:rPr>
          <w:rFonts w:ascii="Times New Roman" w:hAnsi="Times New Roman"/>
          <w:sz w:val="24"/>
          <w:szCs w:val="24"/>
        </w:rPr>
      </w:pPr>
    </w:p>
    <w:p w:rsidR="00513476" w:rsidRPr="00571BE3" w:rsidRDefault="00513476" w:rsidP="00513476">
      <w:pPr>
        <w:pStyle w:val="ListParagraph"/>
        <w:spacing w:after="0" w:line="240" w:lineRule="auto"/>
        <w:ind w:left="0"/>
        <w:rPr>
          <w:rFonts w:ascii="Times New Roman" w:hAnsi="Times New Roman"/>
          <w:sz w:val="24"/>
          <w:szCs w:val="24"/>
        </w:rPr>
      </w:pPr>
    </w:p>
    <w:p w:rsidR="009E64AE" w:rsidRPr="00571BE3" w:rsidRDefault="009E64AE" w:rsidP="009779C9">
      <w:pPr>
        <w:pStyle w:val="ListParagraph"/>
        <w:numPr>
          <w:ilvl w:val="0"/>
          <w:numId w:val="1"/>
        </w:numPr>
        <w:spacing w:after="0" w:line="240" w:lineRule="auto"/>
        <w:rPr>
          <w:rFonts w:ascii="Times New Roman" w:hAnsi="Times New Roman"/>
          <w:sz w:val="24"/>
          <w:szCs w:val="24"/>
          <w:u w:val="single"/>
        </w:rPr>
      </w:pPr>
      <w:r w:rsidRPr="00571BE3">
        <w:rPr>
          <w:rFonts w:ascii="Times New Roman" w:hAnsi="Times New Roman"/>
          <w:sz w:val="24"/>
          <w:szCs w:val="24"/>
          <w:u w:val="single"/>
        </w:rPr>
        <w:t>District Grants Financial Accounting</w:t>
      </w:r>
      <w:r w:rsidRPr="00571BE3">
        <w:rPr>
          <w:rFonts w:ascii="Times New Roman" w:hAnsi="Times New Roman"/>
          <w:sz w:val="24"/>
          <w:szCs w:val="24"/>
        </w:rPr>
        <w:t xml:space="preserve">:   The District Treasurer, in </w:t>
      </w:r>
      <w:r w:rsidR="00AB2B5E" w:rsidRPr="00571BE3">
        <w:rPr>
          <w:rFonts w:ascii="Times New Roman" w:hAnsi="Times New Roman"/>
          <w:sz w:val="24"/>
          <w:szCs w:val="24"/>
        </w:rPr>
        <w:t>consultation</w:t>
      </w:r>
      <w:r w:rsidR="00E56384" w:rsidRPr="00571BE3">
        <w:rPr>
          <w:rFonts w:ascii="Times New Roman" w:hAnsi="Times New Roman"/>
          <w:sz w:val="24"/>
          <w:szCs w:val="24"/>
        </w:rPr>
        <w:t xml:space="preserve"> with the Grant</w:t>
      </w:r>
      <w:r w:rsidRPr="00571BE3">
        <w:rPr>
          <w:rFonts w:ascii="Times New Roman" w:hAnsi="Times New Roman"/>
          <w:sz w:val="24"/>
          <w:szCs w:val="24"/>
        </w:rPr>
        <w:t xml:space="preserve">s </w:t>
      </w:r>
      <w:r w:rsidR="00730BD7">
        <w:rPr>
          <w:rFonts w:ascii="Times New Roman" w:hAnsi="Times New Roman"/>
          <w:sz w:val="24"/>
          <w:szCs w:val="24"/>
        </w:rPr>
        <w:t xml:space="preserve">Subcommittee </w:t>
      </w:r>
      <w:r w:rsidRPr="00571BE3">
        <w:rPr>
          <w:rFonts w:ascii="Times New Roman" w:hAnsi="Times New Roman"/>
          <w:sz w:val="24"/>
          <w:szCs w:val="24"/>
        </w:rPr>
        <w:t>Chair will be responsible for the following</w:t>
      </w:r>
      <w:r w:rsidRPr="00730BD7">
        <w:rPr>
          <w:rFonts w:ascii="Times New Roman" w:hAnsi="Times New Roman"/>
          <w:sz w:val="24"/>
          <w:szCs w:val="24"/>
        </w:rPr>
        <w:t>:</w:t>
      </w:r>
      <w:r w:rsidR="00730BD7" w:rsidRPr="00730BD7">
        <w:rPr>
          <w:rFonts w:ascii="Times New Roman" w:hAnsi="Times New Roman"/>
          <w:sz w:val="24"/>
          <w:szCs w:val="24"/>
        </w:rPr>
        <w:t xml:space="preserve"> </w:t>
      </w:r>
    </w:p>
    <w:p w:rsidR="00216267" w:rsidRPr="00571BE3" w:rsidRDefault="00E56384" w:rsidP="001062C6">
      <w:pPr>
        <w:pStyle w:val="ListParagraph"/>
        <w:numPr>
          <w:ilvl w:val="0"/>
          <w:numId w:val="11"/>
        </w:numPr>
        <w:spacing w:after="0" w:line="240" w:lineRule="auto"/>
        <w:ind w:left="1440"/>
        <w:rPr>
          <w:rFonts w:ascii="Times New Roman" w:hAnsi="Times New Roman"/>
          <w:strike/>
          <w:sz w:val="24"/>
          <w:szCs w:val="24"/>
        </w:rPr>
      </w:pPr>
      <w:r w:rsidRPr="00571BE3">
        <w:rPr>
          <w:rFonts w:ascii="Times New Roman" w:hAnsi="Times New Roman"/>
          <w:sz w:val="24"/>
          <w:szCs w:val="24"/>
        </w:rPr>
        <w:t xml:space="preserve">Maintain a </w:t>
      </w:r>
      <w:r w:rsidR="000F64F9" w:rsidRPr="00571BE3">
        <w:rPr>
          <w:rFonts w:ascii="Times New Roman" w:hAnsi="Times New Roman"/>
          <w:sz w:val="24"/>
          <w:szCs w:val="24"/>
        </w:rPr>
        <w:t>record of receipts and grants disbursements</w:t>
      </w:r>
    </w:p>
    <w:p w:rsidR="00216267" w:rsidRPr="00571BE3" w:rsidRDefault="00216267" w:rsidP="001062C6">
      <w:pPr>
        <w:pStyle w:val="ListParagraph"/>
        <w:numPr>
          <w:ilvl w:val="0"/>
          <w:numId w:val="11"/>
        </w:numPr>
        <w:spacing w:after="0" w:line="240" w:lineRule="auto"/>
        <w:ind w:left="1440"/>
        <w:rPr>
          <w:rFonts w:ascii="Times New Roman" w:hAnsi="Times New Roman"/>
          <w:sz w:val="24"/>
          <w:szCs w:val="24"/>
        </w:rPr>
      </w:pPr>
      <w:r w:rsidRPr="00571BE3">
        <w:rPr>
          <w:rFonts w:ascii="Times New Roman" w:hAnsi="Times New Roman"/>
          <w:sz w:val="24"/>
          <w:szCs w:val="24"/>
        </w:rPr>
        <w:t xml:space="preserve">Ensure that all banking activities, including the conversion of funds, are in accordance with local law.  </w:t>
      </w:r>
    </w:p>
    <w:p w:rsidR="00216267" w:rsidRPr="00571BE3" w:rsidRDefault="00216267" w:rsidP="001062C6">
      <w:pPr>
        <w:pStyle w:val="ListParagraph"/>
        <w:numPr>
          <w:ilvl w:val="0"/>
          <w:numId w:val="11"/>
        </w:numPr>
        <w:spacing w:after="0" w:line="240" w:lineRule="auto"/>
        <w:ind w:left="1080" w:firstLine="0"/>
        <w:rPr>
          <w:rFonts w:ascii="Times New Roman" w:hAnsi="Times New Roman"/>
          <w:sz w:val="24"/>
          <w:szCs w:val="24"/>
        </w:rPr>
      </w:pPr>
      <w:r w:rsidRPr="00571BE3">
        <w:rPr>
          <w:rFonts w:ascii="Times New Roman" w:hAnsi="Times New Roman"/>
          <w:sz w:val="24"/>
          <w:szCs w:val="24"/>
        </w:rPr>
        <w:t>Adhere to all The Rotary Foundation bank account requirements as follows</w:t>
      </w:r>
      <w:r w:rsidR="00C3471F" w:rsidRPr="00571BE3">
        <w:rPr>
          <w:rFonts w:ascii="Times New Roman" w:hAnsi="Times New Roman"/>
          <w:sz w:val="24"/>
          <w:szCs w:val="24"/>
        </w:rPr>
        <w:t>--</w:t>
      </w:r>
    </w:p>
    <w:p w:rsidR="00216267" w:rsidRPr="00571BE3" w:rsidRDefault="00416135" w:rsidP="00416135">
      <w:pPr>
        <w:spacing w:after="0" w:line="240" w:lineRule="auto"/>
        <w:ind w:left="1080"/>
        <w:rPr>
          <w:rFonts w:ascii="Times New Roman" w:hAnsi="Times New Roman"/>
          <w:sz w:val="24"/>
          <w:szCs w:val="24"/>
        </w:rPr>
      </w:pPr>
      <w:r w:rsidRPr="00571BE3">
        <w:rPr>
          <w:rFonts w:ascii="Times New Roman" w:hAnsi="Times New Roman"/>
          <w:sz w:val="24"/>
          <w:szCs w:val="24"/>
        </w:rPr>
        <w:t xml:space="preserve">   (1)</w:t>
      </w:r>
      <w:r w:rsidR="00216267" w:rsidRPr="00571BE3">
        <w:rPr>
          <w:rFonts w:ascii="Times New Roman" w:hAnsi="Times New Roman"/>
          <w:sz w:val="24"/>
          <w:szCs w:val="24"/>
        </w:rPr>
        <w:t>The ba</w:t>
      </w:r>
      <w:r w:rsidR="00E56384" w:rsidRPr="00571BE3">
        <w:rPr>
          <w:rFonts w:ascii="Times New Roman" w:hAnsi="Times New Roman"/>
          <w:sz w:val="24"/>
          <w:szCs w:val="24"/>
        </w:rPr>
        <w:t>nk account should be low or non-</w:t>
      </w:r>
      <w:r w:rsidR="00216267" w:rsidRPr="00571BE3">
        <w:rPr>
          <w:rFonts w:ascii="Times New Roman" w:hAnsi="Times New Roman"/>
          <w:sz w:val="24"/>
          <w:szCs w:val="24"/>
        </w:rPr>
        <w:t>interest bearing; any interest earned will be documented and used on eligible, approved grant activities or returned to TRF.</w:t>
      </w:r>
    </w:p>
    <w:p w:rsidR="00216267" w:rsidRPr="00571BE3" w:rsidRDefault="00416135" w:rsidP="00416135">
      <w:pPr>
        <w:spacing w:after="0" w:line="240" w:lineRule="auto"/>
        <w:ind w:left="1080"/>
        <w:rPr>
          <w:rFonts w:ascii="Times New Roman" w:hAnsi="Times New Roman"/>
          <w:sz w:val="24"/>
          <w:szCs w:val="24"/>
        </w:rPr>
      </w:pPr>
      <w:r w:rsidRPr="00571BE3">
        <w:rPr>
          <w:rFonts w:ascii="Times New Roman" w:hAnsi="Times New Roman"/>
          <w:sz w:val="24"/>
          <w:szCs w:val="24"/>
        </w:rPr>
        <w:t xml:space="preserve">   (2)</w:t>
      </w:r>
      <w:r w:rsidR="00216267" w:rsidRPr="00571BE3">
        <w:rPr>
          <w:rFonts w:ascii="Times New Roman" w:hAnsi="Times New Roman"/>
          <w:sz w:val="24"/>
          <w:szCs w:val="24"/>
        </w:rPr>
        <w:t>The name on the account will be “</w:t>
      </w:r>
      <w:r w:rsidR="00D43374" w:rsidRPr="00571BE3">
        <w:rPr>
          <w:rFonts w:ascii="Times New Roman" w:hAnsi="Times New Roman"/>
          <w:b/>
          <w:sz w:val="24"/>
          <w:szCs w:val="24"/>
        </w:rPr>
        <w:t>Rotary District 789</w:t>
      </w:r>
      <w:r w:rsidR="00216267" w:rsidRPr="00571BE3">
        <w:rPr>
          <w:rFonts w:ascii="Times New Roman" w:hAnsi="Times New Roman"/>
          <w:b/>
          <w:sz w:val="24"/>
          <w:szCs w:val="24"/>
        </w:rPr>
        <w:t xml:space="preserve">0 </w:t>
      </w:r>
      <w:r w:rsidR="00AD46E1" w:rsidRPr="00571BE3">
        <w:rPr>
          <w:rFonts w:ascii="Times New Roman" w:hAnsi="Times New Roman"/>
          <w:b/>
          <w:sz w:val="24"/>
          <w:szCs w:val="24"/>
        </w:rPr>
        <w:t xml:space="preserve">District </w:t>
      </w:r>
      <w:r w:rsidR="00216267" w:rsidRPr="00571BE3">
        <w:rPr>
          <w:rFonts w:ascii="Times New Roman" w:hAnsi="Times New Roman"/>
          <w:b/>
          <w:sz w:val="24"/>
          <w:szCs w:val="24"/>
        </w:rPr>
        <w:t>Grant</w:t>
      </w:r>
      <w:r w:rsidR="00BA6931" w:rsidRPr="00571BE3">
        <w:rPr>
          <w:rFonts w:ascii="Times New Roman" w:hAnsi="Times New Roman"/>
          <w:b/>
          <w:sz w:val="24"/>
          <w:szCs w:val="24"/>
        </w:rPr>
        <w:t>”</w:t>
      </w:r>
      <w:r w:rsidR="00D43374" w:rsidRPr="00571BE3">
        <w:rPr>
          <w:rFonts w:ascii="Times New Roman" w:hAnsi="Times New Roman"/>
          <w:b/>
          <w:sz w:val="24"/>
          <w:szCs w:val="24"/>
        </w:rPr>
        <w:t>.</w:t>
      </w:r>
    </w:p>
    <w:p w:rsidR="00216267" w:rsidRPr="00571BE3" w:rsidRDefault="00416135" w:rsidP="00416135">
      <w:pPr>
        <w:spacing w:after="0" w:line="240" w:lineRule="auto"/>
        <w:ind w:left="1080"/>
        <w:rPr>
          <w:rFonts w:ascii="Times New Roman" w:hAnsi="Times New Roman"/>
          <w:sz w:val="24"/>
          <w:szCs w:val="24"/>
        </w:rPr>
      </w:pPr>
      <w:r w:rsidRPr="00571BE3">
        <w:rPr>
          <w:rFonts w:ascii="Times New Roman" w:hAnsi="Times New Roman"/>
          <w:sz w:val="24"/>
          <w:szCs w:val="24"/>
        </w:rPr>
        <w:t xml:space="preserve">   (3) </w:t>
      </w:r>
      <w:r w:rsidR="00216267" w:rsidRPr="00571BE3">
        <w:rPr>
          <w:rFonts w:ascii="Times New Roman" w:hAnsi="Times New Roman"/>
          <w:sz w:val="24"/>
          <w:szCs w:val="24"/>
        </w:rPr>
        <w:t>Grant funds may not be deposited in investment accounts of any kind.</w:t>
      </w:r>
    </w:p>
    <w:p w:rsidR="00F37660" w:rsidRPr="00571BE3" w:rsidRDefault="00416135" w:rsidP="00416135">
      <w:pPr>
        <w:spacing w:after="0" w:line="240" w:lineRule="auto"/>
        <w:rPr>
          <w:rFonts w:ascii="Times New Roman" w:hAnsi="Times New Roman"/>
          <w:sz w:val="24"/>
          <w:szCs w:val="24"/>
        </w:rPr>
      </w:pPr>
      <w:r w:rsidRPr="00571BE3">
        <w:rPr>
          <w:rFonts w:ascii="Times New Roman" w:hAnsi="Times New Roman"/>
          <w:sz w:val="24"/>
          <w:szCs w:val="24"/>
        </w:rPr>
        <w:t xml:space="preserve">                  D.  </w:t>
      </w:r>
      <w:r w:rsidR="00F37660" w:rsidRPr="00571BE3">
        <w:rPr>
          <w:rFonts w:ascii="Times New Roman" w:hAnsi="Times New Roman"/>
          <w:sz w:val="24"/>
          <w:szCs w:val="24"/>
        </w:rPr>
        <w:t>Perform monthly bank reconciliations and retain them electronically.</w:t>
      </w:r>
    </w:p>
    <w:p w:rsidR="00F37660" w:rsidRPr="00571BE3" w:rsidRDefault="00416135" w:rsidP="00416135">
      <w:pPr>
        <w:spacing w:after="0" w:line="240" w:lineRule="auto"/>
        <w:ind w:left="1080"/>
        <w:rPr>
          <w:rFonts w:ascii="Times New Roman" w:hAnsi="Times New Roman"/>
          <w:sz w:val="24"/>
          <w:szCs w:val="24"/>
        </w:rPr>
      </w:pPr>
      <w:r w:rsidRPr="00571BE3">
        <w:rPr>
          <w:rFonts w:ascii="Times New Roman" w:hAnsi="Times New Roman"/>
          <w:sz w:val="24"/>
          <w:szCs w:val="24"/>
        </w:rPr>
        <w:t xml:space="preserve">E.  </w:t>
      </w:r>
      <w:r w:rsidR="00F37660" w:rsidRPr="00571BE3">
        <w:rPr>
          <w:rFonts w:ascii="Times New Roman" w:hAnsi="Times New Roman"/>
          <w:sz w:val="24"/>
          <w:szCs w:val="24"/>
        </w:rPr>
        <w:t>Annually</w:t>
      </w:r>
      <w:r w:rsidRPr="00571BE3">
        <w:rPr>
          <w:rFonts w:ascii="Times New Roman" w:hAnsi="Times New Roman"/>
          <w:sz w:val="24"/>
          <w:szCs w:val="24"/>
        </w:rPr>
        <w:t>,</w:t>
      </w:r>
      <w:r w:rsidR="00F37660" w:rsidRPr="00571BE3">
        <w:rPr>
          <w:rFonts w:ascii="Times New Roman" w:hAnsi="Times New Roman"/>
          <w:sz w:val="24"/>
          <w:szCs w:val="24"/>
        </w:rPr>
        <w:t xml:space="preserve"> </w:t>
      </w:r>
      <w:r w:rsidR="00E56384" w:rsidRPr="00571BE3">
        <w:rPr>
          <w:rFonts w:ascii="Times New Roman" w:hAnsi="Times New Roman"/>
          <w:sz w:val="24"/>
          <w:szCs w:val="24"/>
        </w:rPr>
        <w:t xml:space="preserve">following the conclusion </w:t>
      </w:r>
      <w:r w:rsidR="00F37660" w:rsidRPr="00571BE3">
        <w:rPr>
          <w:rFonts w:ascii="Times New Roman" w:hAnsi="Times New Roman"/>
          <w:sz w:val="24"/>
          <w:szCs w:val="24"/>
        </w:rPr>
        <w:t>of each Rotary year</w:t>
      </w:r>
      <w:r w:rsidR="00E56384" w:rsidRPr="00571BE3">
        <w:rPr>
          <w:rFonts w:ascii="Times New Roman" w:hAnsi="Times New Roman"/>
          <w:sz w:val="24"/>
          <w:szCs w:val="24"/>
        </w:rPr>
        <w:t xml:space="preserve"> (June 30)</w:t>
      </w:r>
      <w:r w:rsidR="00F37660" w:rsidRPr="00571BE3">
        <w:rPr>
          <w:rFonts w:ascii="Times New Roman" w:hAnsi="Times New Roman"/>
          <w:sz w:val="24"/>
          <w:szCs w:val="24"/>
        </w:rPr>
        <w:t xml:space="preserve">, the District Treasurer will make available to the District </w:t>
      </w:r>
      <w:r w:rsidR="00AD46E1" w:rsidRPr="00571BE3">
        <w:rPr>
          <w:rFonts w:ascii="Times New Roman" w:hAnsi="Times New Roman"/>
          <w:sz w:val="24"/>
          <w:szCs w:val="24"/>
        </w:rPr>
        <w:t>Financial Oversight</w:t>
      </w:r>
      <w:r w:rsidR="00F37660" w:rsidRPr="00571BE3">
        <w:rPr>
          <w:rFonts w:ascii="Times New Roman" w:hAnsi="Times New Roman"/>
          <w:sz w:val="24"/>
          <w:szCs w:val="24"/>
        </w:rPr>
        <w:t xml:space="preserve"> Committee the </w:t>
      </w:r>
      <w:r w:rsidR="00E56384" w:rsidRPr="00571BE3">
        <w:rPr>
          <w:rFonts w:ascii="Times New Roman" w:hAnsi="Times New Roman"/>
          <w:sz w:val="24"/>
          <w:szCs w:val="24"/>
        </w:rPr>
        <w:t xml:space="preserve">District Grants Financial Accounting books:  </w:t>
      </w:r>
      <w:r w:rsidR="00AB2B5E" w:rsidRPr="00571BE3">
        <w:rPr>
          <w:rFonts w:ascii="Times New Roman" w:hAnsi="Times New Roman"/>
          <w:sz w:val="24"/>
          <w:szCs w:val="24"/>
        </w:rPr>
        <w:t>General Ledger,</w:t>
      </w:r>
      <w:r w:rsidR="00F37660" w:rsidRPr="00571BE3">
        <w:rPr>
          <w:rFonts w:ascii="Times New Roman" w:hAnsi="Times New Roman"/>
          <w:sz w:val="24"/>
          <w:szCs w:val="24"/>
        </w:rPr>
        <w:t xml:space="preserve"> Balance Sheet and Bank Statements.  </w:t>
      </w:r>
    </w:p>
    <w:p w:rsidR="00F37660" w:rsidRPr="00571BE3" w:rsidRDefault="00416135" w:rsidP="00416135">
      <w:pPr>
        <w:spacing w:after="0" w:line="240" w:lineRule="auto"/>
        <w:ind w:left="1080"/>
        <w:rPr>
          <w:rFonts w:ascii="Times New Roman" w:hAnsi="Times New Roman"/>
          <w:sz w:val="24"/>
          <w:szCs w:val="24"/>
        </w:rPr>
      </w:pPr>
      <w:r w:rsidRPr="00571BE3">
        <w:rPr>
          <w:rFonts w:ascii="Times New Roman" w:hAnsi="Times New Roman"/>
          <w:sz w:val="24"/>
          <w:szCs w:val="24"/>
        </w:rPr>
        <w:t xml:space="preserve">F.  </w:t>
      </w:r>
      <w:r w:rsidR="00F37660" w:rsidRPr="00571BE3">
        <w:rPr>
          <w:rFonts w:ascii="Times New Roman" w:hAnsi="Times New Roman"/>
          <w:sz w:val="24"/>
          <w:szCs w:val="24"/>
        </w:rPr>
        <w:t xml:space="preserve">The District </w:t>
      </w:r>
      <w:r w:rsidR="00D43374" w:rsidRPr="00571BE3">
        <w:rPr>
          <w:rFonts w:ascii="Times New Roman" w:hAnsi="Times New Roman"/>
          <w:sz w:val="24"/>
          <w:szCs w:val="24"/>
        </w:rPr>
        <w:t xml:space="preserve">Foundation Chair or the </w:t>
      </w:r>
      <w:r w:rsidR="00CF48E3" w:rsidRPr="00571BE3">
        <w:rPr>
          <w:rFonts w:ascii="Times New Roman" w:hAnsi="Times New Roman"/>
          <w:sz w:val="24"/>
          <w:szCs w:val="24"/>
        </w:rPr>
        <w:t>Chair</w:t>
      </w:r>
      <w:r w:rsidR="00C72614" w:rsidRPr="00571BE3">
        <w:rPr>
          <w:rFonts w:ascii="Times New Roman" w:hAnsi="Times New Roman"/>
          <w:sz w:val="24"/>
          <w:szCs w:val="24"/>
        </w:rPr>
        <w:t xml:space="preserve"> of the </w:t>
      </w:r>
      <w:r w:rsidR="00041182" w:rsidRPr="00571BE3">
        <w:rPr>
          <w:rFonts w:ascii="Times New Roman" w:hAnsi="Times New Roman"/>
          <w:sz w:val="24"/>
          <w:szCs w:val="24"/>
        </w:rPr>
        <w:t xml:space="preserve">District </w:t>
      </w:r>
      <w:r w:rsidR="00C72614" w:rsidRPr="00571BE3">
        <w:rPr>
          <w:rFonts w:ascii="Times New Roman" w:hAnsi="Times New Roman"/>
          <w:sz w:val="24"/>
          <w:szCs w:val="24"/>
        </w:rPr>
        <w:t xml:space="preserve">Finance Committee </w:t>
      </w:r>
      <w:r w:rsidR="00F37660" w:rsidRPr="00571BE3">
        <w:rPr>
          <w:rFonts w:ascii="Times New Roman" w:hAnsi="Times New Roman"/>
          <w:sz w:val="24"/>
          <w:szCs w:val="24"/>
        </w:rPr>
        <w:t>will arrange for the annual financial review to be performed by the</w:t>
      </w:r>
      <w:r w:rsidR="00AD46E1" w:rsidRPr="00571BE3">
        <w:rPr>
          <w:rFonts w:ascii="Times New Roman" w:hAnsi="Times New Roman"/>
          <w:sz w:val="24"/>
          <w:szCs w:val="24"/>
        </w:rPr>
        <w:t xml:space="preserve"> </w:t>
      </w:r>
      <w:r w:rsidR="0086702E" w:rsidRPr="00571BE3">
        <w:rPr>
          <w:rFonts w:ascii="Times New Roman" w:hAnsi="Times New Roman"/>
          <w:sz w:val="24"/>
          <w:szCs w:val="24"/>
        </w:rPr>
        <w:t xml:space="preserve">District </w:t>
      </w:r>
      <w:r w:rsidR="00AD46E1" w:rsidRPr="00571BE3">
        <w:rPr>
          <w:rFonts w:ascii="Times New Roman" w:hAnsi="Times New Roman"/>
          <w:sz w:val="24"/>
          <w:szCs w:val="24"/>
        </w:rPr>
        <w:t xml:space="preserve">Financial Oversight </w:t>
      </w:r>
      <w:r w:rsidR="00F37660" w:rsidRPr="00571BE3">
        <w:rPr>
          <w:rFonts w:ascii="Times New Roman" w:hAnsi="Times New Roman"/>
          <w:sz w:val="24"/>
          <w:szCs w:val="24"/>
        </w:rPr>
        <w:t>Committee</w:t>
      </w:r>
      <w:r w:rsidR="00AD46E1" w:rsidRPr="00571BE3">
        <w:rPr>
          <w:rFonts w:ascii="Times New Roman" w:hAnsi="Times New Roman"/>
          <w:sz w:val="24"/>
          <w:szCs w:val="24"/>
        </w:rPr>
        <w:t>.</w:t>
      </w:r>
      <w:r w:rsidR="00A510A0" w:rsidRPr="00571BE3">
        <w:rPr>
          <w:rFonts w:ascii="Times New Roman" w:hAnsi="Times New Roman"/>
          <w:sz w:val="24"/>
          <w:szCs w:val="24"/>
        </w:rPr>
        <w:t xml:space="preserve">  The District Financial Oversight Committee arranges for an independent accounting firm to perform a review.</w:t>
      </w:r>
    </w:p>
    <w:p w:rsidR="00982C62" w:rsidRPr="00571BE3" w:rsidRDefault="00982C62" w:rsidP="000905F6">
      <w:pPr>
        <w:pStyle w:val="ListParagraph"/>
        <w:spacing w:after="0" w:line="240" w:lineRule="auto"/>
        <w:ind w:left="0"/>
        <w:rPr>
          <w:rFonts w:ascii="Times New Roman" w:hAnsi="Times New Roman"/>
          <w:sz w:val="24"/>
          <w:szCs w:val="24"/>
        </w:rPr>
      </w:pPr>
    </w:p>
    <w:p w:rsidR="00E56384" w:rsidRPr="00571BE3" w:rsidRDefault="009E64AE" w:rsidP="009779C9">
      <w:pPr>
        <w:pStyle w:val="ListParagraph"/>
        <w:numPr>
          <w:ilvl w:val="0"/>
          <w:numId w:val="1"/>
        </w:numPr>
        <w:spacing w:after="0" w:line="240" w:lineRule="auto"/>
        <w:rPr>
          <w:rFonts w:ascii="Times New Roman" w:hAnsi="Times New Roman"/>
          <w:sz w:val="24"/>
          <w:szCs w:val="24"/>
        </w:rPr>
      </w:pPr>
      <w:r w:rsidRPr="00571BE3">
        <w:rPr>
          <w:rFonts w:ascii="Times New Roman" w:hAnsi="Times New Roman"/>
          <w:sz w:val="24"/>
          <w:szCs w:val="24"/>
          <w:u w:val="single"/>
        </w:rPr>
        <w:t>Signatory authority and custodianship of District Grant Bank Account</w:t>
      </w:r>
      <w:r w:rsidRPr="00571BE3">
        <w:rPr>
          <w:rFonts w:ascii="Times New Roman" w:hAnsi="Times New Roman"/>
          <w:sz w:val="24"/>
          <w:szCs w:val="24"/>
        </w:rPr>
        <w:t xml:space="preserve">:  </w:t>
      </w:r>
    </w:p>
    <w:p w:rsidR="00F37660" w:rsidRPr="00571BE3" w:rsidRDefault="00E56384" w:rsidP="001062C6">
      <w:pPr>
        <w:pStyle w:val="ListParagraph"/>
        <w:numPr>
          <w:ilvl w:val="0"/>
          <w:numId w:val="12"/>
        </w:numPr>
        <w:spacing w:after="0" w:line="240" w:lineRule="auto"/>
        <w:rPr>
          <w:rFonts w:ascii="Times New Roman" w:hAnsi="Times New Roman"/>
          <w:sz w:val="24"/>
          <w:szCs w:val="24"/>
        </w:rPr>
      </w:pPr>
      <w:r w:rsidRPr="00571BE3">
        <w:rPr>
          <w:rFonts w:ascii="Times New Roman" w:hAnsi="Times New Roman"/>
          <w:sz w:val="24"/>
          <w:szCs w:val="24"/>
        </w:rPr>
        <w:t>N</w:t>
      </w:r>
      <w:r w:rsidR="00F37660" w:rsidRPr="00571BE3">
        <w:rPr>
          <w:rFonts w:ascii="Times New Roman" w:hAnsi="Times New Roman"/>
          <w:sz w:val="24"/>
          <w:szCs w:val="24"/>
        </w:rPr>
        <w:t>o cash disbursements</w:t>
      </w:r>
      <w:r w:rsidRPr="00571BE3">
        <w:rPr>
          <w:rFonts w:ascii="Times New Roman" w:hAnsi="Times New Roman"/>
          <w:sz w:val="24"/>
          <w:szCs w:val="24"/>
        </w:rPr>
        <w:t xml:space="preserve"> are allowed</w:t>
      </w:r>
      <w:r w:rsidR="00F37660" w:rsidRPr="00571BE3">
        <w:rPr>
          <w:rFonts w:ascii="Times New Roman" w:hAnsi="Times New Roman"/>
          <w:sz w:val="24"/>
          <w:szCs w:val="24"/>
        </w:rPr>
        <w:t>.</w:t>
      </w:r>
    </w:p>
    <w:p w:rsidR="00F37660" w:rsidRDefault="00F37660" w:rsidP="001062C6">
      <w:pPr>
        <w:pStyle w:val="ListParagraph"/>
        <w:numPr>
          <w:ilvl w:val="0"/>
          <w:numId w:val="12"/>
        </w:numPr>
        <w:spacing w:after="0" w:line="240" w:lineRule="auto"/>
        <w:rPr>
          <w:rFonts w:ascii="Times New Roman" w:hAnsi="Times New Roman"/>
          <w:sz w:val="24"/>
          <w:szCs w:val="24"/>
        </w:rPr>
      </w:pPr>
      <w:r w:rsidRPr="00571BE3">
        <w:rPr>
          <w:rFonts w:ascii="Times New Roman" w:hAnsi="Times New Roman"/>
          <w:sz w:val="24"/>
          <w:szCs w:val="24"/>
        </w:rPr>
        <w:t xml:space="preserve"> </w:t>
      </w:r>
      <w:r w:rsidR="00E56384" w:rsidRPr="00571BE3">
        <w:rPr>
          <w:rFonts w:ascii="Times New Roman" w:hAnsi="Times New Roman"/>
          <w:sz w:val="24"/>
          <w:szCs w:val="24"/>
        </w:rPr>
        <w:t xml:space="preserve">Holders of </w:t>
      </w:r>
      <w:r w:rsidRPr="00571BE3">
        <w:rPr>
          <w:rFonts w:ascii="Times New Roman" w:hAnsi="Times New Roman"/>
          <w:sz w:val="24"/>
          <w:szCs w:val="24"/>
        </w:rPr>
        <w:t xml:space="preserve">the following </w:t>
      </w:r>
      <w:r w:rsidR="00E56384" w:rsidRPr="00571BE3">
        <w:rPr>
          <w:rFonts w:ascii="Times New Roman" w:hAnsi="Times New Roman"/>
          <w:sz w:val="24"/>
          <w:szCs w:val="24"/>
        </w:rPr>
        <w:t xml:space="preserve">positions shall </w:t>
      </w:r>
      <w:r w:rsidRPr="00571BE3">
        <w:rPr>
          <w:rFonts w:ascii="Times New Roman" w:hAnsi="Times New Roman"/>
          <w:sz w:val="24"/>
          <w:szCs w:val="24"/>
        </w:rPr>
        <w:t xml:space="preserve">have signing authority:  District </w:t>
      </w:r>
      <w:r w:rsidR="00A510A0" w:rsidRPr="00571BE3">
        <w:rPr>
          <w:rFonts w:ascii="Times New Roman" w:hAnsi="Times New Roman"/>
          <w:sz w:val="24"/>
          <w:szCs w:val="24"/>
        </w:rPr>
        <w:t xml:space="preserve">Rotary </w:t>
      </w:r>
      <w:r w:rsidRPr="00571BE3">
        <w:rPr>
          <w:rFonts w:ascii="Times New Roman" w:hAnsi="Times New Roman"/>
          <w:sz w:val="24"/>
          <w:szCs w:val="24"/>
        </w:rPr>
        <w:t>Founda</w:t>
      </w:r>
      <w:r w:rsidR="00CF48E3" w:rsidRPr="00571BE3">
        <w:rPr>
          <w:rFonts w:ascii="Times New Roman" w:hAnsi="Times New Roman"/>
          <w:sz w:val="24"/>
          <w:szCs w:val="24"/>
        </w:rPr>
        <w:t xml:space="preserve">tion Chair, District Treasurer and the Overall </w:t>
      </w:r>
      <w:r w:rsidR="00AD46E1" w:rsidRPr="00571BE3">
        <w:rPr>
          <w:rFonts w:ascii="Times New Roman" w:hAnsi="Times New Roman"/>
          <w:sz w:val="24"/>
          <w:szCs w:val="24"/>
        </w:rPr>
        <w:t>G</w:t>
      </w:r>
      <w:r w:rsidR="00CF48E3" w:rsidRPr="00571BE3">
        <w:rPr>
          <w:rFonts w:ascii="Times New Roman" w:hAnsi="Times New Roman"/>
          <w:sz w:val="24"/>
          <w:szCs w:val="24"/>
        </w:rPr>
        <w:t xml:space="preserve">rants Chair. </w:t>
      </w:r>
      <w:r w:rsidRPr="00571BE3">
        <w:rPr>
          <w:rFonts w:ascii="Times New Roman" w:hAnsi="Times New Roman"/>
          <w:sz w:val="24"/>
          <w:szCs w:val="24"/>
        </w:rPr>
        <w:t xml:space="preserve">When </w:t>
      </w:r>
      <w:r w:rsidR="00E56384" w:rsidRPr="00571BE3">
        <w:rPr>
          <w:rFonts w:ascii="Times New Roman" w:hAnsi="Times New Roman"/>
          <w:sz w:val="24"/>
          <w:szCs w:val="24"/>
        </w:rPr>
        <w:t>the holder of a position changes</w:t>
      </w:r>
      <w:r w:rsidRPr="00571BE3">
        <w:rPr>
          <w:rFonts w:ascii="Times New Roman" w:hAnsi="Times New Roman"/>
          <w:sz w:val="24"/>
          <w:szCs w:val="24"/>
        </w:rPr>
        <w:t xml:space="preserve">, the District </w:t>
      </w:r>
      <w:r w:rsidR="00A510A0" w:rsidRPr="00571BE3">
        <w:rPr>
          <w:rFonts w:ascii="Times New Roman" w:hAnsi="Times New Roman"/>
          <w:sz w:val="24"/>
          <w:szCs w:val="24"/>
        </w:rPr>
        <w:t xml:space="preserve">Rotary </w:t>
      </w:r>
      <w:r w:rsidRPr="00571BE3">
        <w:rPr>
          <w:rFonts w:ascii="Times New Roman" w:hAnsi="Times New Roman"/>
          <w:sz w:val="24"/>
          <w:szCs w:val="24"/>
        </w:rPr>
        <w:t xml:space="preserve">Foundation Chair or District Governor will ensure that new signature cards are completed </w:t>
      </w:r>
      <w:r w:rsidR="00AB2B5E" w:rsidRPr="00571BE3">
        <w:rPr>
          <w:rFonts w:ascii="Times New Roman" w:hAnsi="Times New Roman"/>
          <w:sz w:val="24"/>
          <w:szCs w:val="24"/>
        </w:rPr>
        <w:t>by July 1</w:t>
      </w:r>
      <w:r w:rsidR="00AB2B5E" w:rsidRPr="00571BE3">
        <w:rPr>
          <w:rFonts w:ascii="Times New Roman" w:hAnsi="Times New Roman"/>
          <w:sz w:val="24"/>
          <w:szCs w:val="24"/>
          <w:vertAlign w:val="superscript"/>
        </w:rPr>
        <w:t>st</w:t>
      </w:r>
      <w:r w:rsidR="00AB2B5E" w:rsidRPr="00571BE3">
        <w:rPr>
          <w:rFonts w:ascii="Times New Roman" w:hAnsi="Times New Roman"/>
          <w:sz w:val="24"/>
          <w:szCs w:val="24"/>
        </w:rPr>
        <w:t xml:space="preserve"> or as soon as possible</w:t>
      </w:r>
      <w:r w:rsidR="00CA09D9" w:rsidRPr="00571BE3">
        <w:rPr>
          <w:rFonts w:ascii="Times New Roman" w:hAnsi="Times New Roman"/>
          <w:sz w:val="24"/>
          <w:szCs w:val="24"/>
        </w:rPr>
        <w:t xml:space="preserve"> after a </w:t>
      </w:r>
      <w:r w:rsidR="00E56384" w:rsidRPr="00571BE3">
        <w:rPr>
          <w:rFonts w:ascii="Times New Roman" w:hAnsi="Times New Roman"/>
          <w:sz w:val="24"/>
          <w:szCs w:val="24"/>
        </w:rPr>
        <w:t xml:space="preserve">personnel </w:t>
      </w:r>
      <w:r w:rsidRPr="00571BE3">
        <w:rPr>
          <w:rFonts w:ascii="Times New Roman" w:hAnsi="Times New Roman"/>
          <w:sz w:val="24"/>
          <w:szCs w:val="24"/>
        </w:rPr>
        <w:t>change.</w:t>
      </w:r>
      <w:r w:rsidR="00717D91">
        <w:rPr>
          <w:rFonts w:ascii="Times New Roman" w:hAnsi="Times New Roman"/>
          <w:sz w:val="24"/>
          <w:szCs w:val="24"/>
        </w:rPr>
        <w:t xml:space="preserve"> Checks require two signatures.</w:t>
      </w:r>
    </w:p>
    <w:p w:rsidR="00717D91" w:rsidRPr="00571BE3" w:rsidRDefault="00717D91" w:rsidP="00717D91">
      <w:pPr>
        <w:pStyle w:val="ListParagraph"/>
        <w:spacing w:after="0" w:line="240" w:lineRule="auto"/>
        <w:ind w:left="1470"/>
        <w:rPr>
          <w:rFonts w:ascii="Times New Roman" w:hAnsi="Times New Roman"/>
          <w:sz w:val="24"/>
          <w:szCs w:val="24"/>
        </w:rPr>
      </w:pPr>
    </w:p>
    <w:p w:rsidR="006F0461" w:rsidRPr="00571BE3" w:rsidRDefault="006F0461" w:rsidP="006F0461">
      <w:pPr>
        <w:tabs>
          <w:tab w:val="left" w:pos="720"/>
        </w:tabs>
        <w:spacing w:after="0" w:line="240" w:lineRule="auto"/>
        <w:ind w:left="390"/>
        <w:rPr>
          <w:rFonts w:ascii="Times New Roman" w:hAnsi="Times New Roman"/>
          <w:sz w:val="24"/>
          <w:szCs w:val="24"/>
          <w:highlight w:val="yellow"/>
          <w:u w:val="single"/>
        </w:rPr>
      </w:pPr>
    </w:p>
    <w:p w:rsidR="006F0461" w:rsidRPr="00571BE3" w:rsidRDefault="006F0461" w:rsidP="009779C9">
      <w:pPr>
        <w:pStyle w:val="ListParagraph"/>
        <w:numPr>
          <w:ilvl w:val="0"/>
          <w:numId w:val="1"/>
        </w:numPr>
        <w:tabs>
          <w:tab w:val="left" w:pos="720"/>
        </w:tabs>
        <w:spacing w:after="0" w:line="240" w:lineRule="auto"/>
        <w:rPr>
          <w:rFonts w:ascii="Times New Roman" w:hAnsi="Times New Roman"/>
          <w:sz w:val="24"/>
          <w:szCs w:val="24"/>
        </w:rPr>
      </w:pPr>
      <w:r w:rsidRPr="00571BE3">
        <w:rPr>
          <w:rFonts w:ascii="Times New Roman" w:hAnsi="Times New Roman"/>
          <w:sz w:val="24"/>
          <w:szCs w:val="24"/>
          <w:u w:val="single"/>
        </w:rPr>
        <w:t>Funding Procedure for Global Grants (Bank Account held in District 7890)</w:t>
      </w:r>
      <w:r w:rsidRPr="00571BE3">
        <w:rPr>
          <w:rFonts w:ascii="Times New Roman" w:hAnsi="Times New Roman"/>
          <w:sz w:val="24"/>
          <w:szCs w:val="24"/>
        </w:rPr>
        <w:t xml:space="preserve">:  </w:t>
      </w:r>
    </w:p>
    <w:p w:rsidR="006F0461" w:rsidRPr="00571BE3" w:rsidRDefault="006F0461" w:rsidP="006F0461">
      <w:pPr>
        <w:pStyle w:val="ListParagraph"/>
        <w:numPr>
          <w:ilvl w:val="0"/>
          <w:numId w:val="15"/>
        </w:numPr>
        <w:spacing w:after="0" w:line="240" w:lineRule="auto"/>
        <w:rPr>
          <w:rFonts w:ascii="Times New Roman" w:hAnsi="Times New Roman"/>
          <w:sz w:val="24"/>
          <w:szCs w:val="24"/>
        </w:rPr>
      </w:pPr>
      <w:r w:rsidRPr="00571BE3">
        <w:rPr>
          <w:rFonts w:ascii="Times New Roman" w:hAnsi="Times New Roman"/>
          <w:sz w:val="24"/>
          <w:szCs w:val="24"/>
        </w:rPr>
        <w:t>The Global Grants website assigns a unique number to each grant.</w:t>
      </w:r>
    </w:p>
    <w:p w:rsidR="006F0461" w:rsidRPr="00571BE3" w:rsidRDefault="006F0461" w:rsidP="006F0461">
      <w:pPr>
        <w:pStyle w:val="ListParagraph"/>
        <w:numPr>
          <w:ilvl w:val="0"/>
          <w:numId w:val="15"/>
        </w:numPr>
        <w:spacing w:after="0" w:line="240" w:lineRule="auto"/>
        <w:rPr>
          <w:rFonts w:ascii="Times New Roman" w:hAnsi="Times New Roman"/>
          <w:sz w:val="24"/>
          <w:szCs w:val="24"/>
        </w:rPr>
      </w:pPr>
      <w:r w:rsidRPr="00571BE3">
        <w:rPr>
          <w:rFonts w:ascii="Times New Roman" w:hAnsi="Times New Roman"/>
          <w:sz w:val="24"/>
          <w:szCs w:val="24"/>
        </w:rPr>
        <w:t>After the application for a Global Grant</w:t>
      </w:r>
      <w:r w:rsidR="003A3AFB">
        <w:rPr>
          <w:rFonts w:ascii="Times New Roman" w:hAnsi="Times New Roman"/>
          <w:sz w:val="24"/>
          <w:szCs w:val="24"/>
        </w:rPr>
        <w:t xml:space="preserve"> is submitted to The Rotary Foundation</w:t>
      </w:r>
      <w:r w:rsidRPr="00571BE3">
        <w:rPr>
          <w:rFonts w:ascii="Times New Roman" w:hAnsi="Times New Roman"/>
          <w:sz w:val="24"/>
          <w:szCs w:val="24"/>
        </w:rPr>
        <w:t xml:space="preserve">, </w:t>
      </w:r>
      <w:r w:rsidR="003A3AFB">
        <w:rPr>
          <w:rFonts w:ascii="Times New Roman" w:hAnsi="Times New Roman"/>
          <w:sz w:val="24"/>
          <w:szCs w:val="24"/>
        </w:rPr>
        <w:t xml:space="preserve">The Foundation will </w:t>
      </w:r>
      <w:r w:rsidRPr="00571BE3">
        <w:rPr>
          <w:rFonts w:ascii="Times New Roman" w:hAnsi="Times New Roman"/>
          <w:sz w:val="24"/>
          <w:szCs w:val="24"/>
        </w:rPr>
        <w:t>request bank information for the funds.</w:t>
      </w:r>
      <w:r w:rsidR="003A3AFB">
        <w:rPr>
          <w:rFonts w:ascii="Times New Roman" w:hAnsi="Times New Roman"/>
          <w:sz w:val="24"/>
          <w:szCs w:val="24"/>
        </w:rPr>
        <w:t xml:space="preserve"> 4/21</w:t>
      </w:r>
    </w:p>
    <w:p w:rsidR="006F0461" w:rsidRPr="00571BE3" w:rsidRDefault="006F0461" w:rsidP="006F0461">
      <w:pPr>
        <w:pStyle w:val="ListParagraph"/>
        <w:numPr>
          <w:ilvl w:val="0"/>
          <w:numId w:val="15"/>
        </w:numPr>
        <w:spacing w:after="0" w:line="240" w:lineRule="auto"/>
        <w:rPr>
          <w:rFonts w:ascii="Times New Roman" w:hAnsi="Times New Roman"/>
          <w:sz w:val="24"/>
          <w:szCs w:val="24"/>
        </w:rPr>
      </w:pPr>
      <w:r w:rsidRPr="00571BE3">
        <w:rPr>
          <w:rFonts w:ascii="Times New Roman" w:hAnsi="Times New Roman"/>
          <w:sz w:val="24"/>
          <w:szCs w:val="24"/>
        </w:rPr>
        <w:t xml:space="preserve">The primary contact on the Global Grant requests bank information from the District Treasurer.  With approval from the District Foundation Chair and District Grants </w:t>
      </w:r>
      <w:r w:rsidR="003B0708">
        <w:rPr>
          <w:rFonts w:ascii="Times New Roman" w:hAnsi="Times New Roman"/>
          <w:sz w:val="24"/>
          <w:szCs w:val="24"/>
        </w:rPr>
        <w:t xml:space="preserve">Subcommittee </w:t>
      </w:r>
      <w:r w:rsidRPr="00571BE3">
        <w:rPr>
          <w:rFonts w:ascii="Times New Roman" w:hAnsi="Times New Roman"/>
          <w:sz w:val="24"/>
          <w:szCs w:val="24"/>
        </w:rPr>
        <w:t>Chair, the treasurer will set up a separate account for the Global Grant.  The account name will include District 7890 and the Global Grant number.</w:t>
      </w:r>
      <w:r w:rsidR="000C70E7">
        <w:rPr>
          <w:rFonts w:ascii="Times New Roman" w:hAnsi="Times New Roman"/>
          <w:sz w:val="24"/>
          <w:szCs w:val="24"/>
        </w:rPr>
        <w:t xml:space="preserve"> </w:t>
      </w:r>
    </w:p>
    <w:p w:rsidR="006F0461" w:rsidRPr="00571BE3" w:rsidRDefault="006F0461" w:rsidP="006F0461">
      <w:pPr>
        <w:pStyle w:val="ListParagraph"/>
        <w:numPr>
          <w:ilvl w:val="0"/>
          <w:numId w:val="15"/>
        </w:numPr>
        <w:spacing w:after="0" w:line="240" w:lineRule="auto"/>
        <w:rPr>
          <w:rFonts w:ascii="Times New Roman" w:hAnsi="Times New Roman"/>
          <w:sz w:val="24"/>
          <w:szCs w:val="24"/>
        </w:rPr>
      </w:pPr>
      <w:r w:rsidRPr="00571BE3">
        <w:rPr>
          <w:rFonts w:ascii="Times New Roman" w:hAnsi="Times New Roman"/>
          <w:sz w:val="24"/>
          <w:szCs w:val="24"/>
        </w:rPr>
        <w:t>When funds arrive in the District bank account, the District Treasurer will notify the Global Grant primary contact.  Checks drawn on Global Grant accounts will require two signatures.</w:t>
      </w:r>
    </w:p>
    <w:p w:rsidR="009779C9" w:rsidRDefault="006F0461" w:rsidP="006F0461">
      <w:pPr>
        <w:pStyle w:val="ListParagraph"/>
        <w:numPr>
          <w:ilvl w:val="0"/>
          <w:numId w:val="15"/>
        </w:numPr>
        <w:spacing w:after="0" w:line="240" w:lineRule="auto"/>
        <w:rPr>
          <w:rFonts w:ascii="Times New Roman" w:hAnsi="Times New Roman"/>
          <w:sz w:val="24"/>
          <w:szCs w:val="24"/>
        </w:rPr>
      </w:pPr>
      <w:r w:rsidRPr="009779C9">
        <w:rPr>
          <w:rFonts w:ascii="Times New Roman" w:hAnsi="Times New Roman"/>
          <w:sz w:val="24"/>
          <w:szCs w:val="24"/>
        </w:rPr>
        <w:t xml:space="preserve">The primary contact will prepare a check request indicating the amount, the payee, the bank information (if it is a wire transfer) or the mailing address.  Invoices or receipts must accompany this request.  The request will be sent to the Grants </w:t>
      </w:r>
      <w:r w:rsidR="000C70E7" w:rsidRPr="009779C9">
        <w:rPr>
          <w:rFonts w:ascii="Times New Roman" w:hAnsi="Times New Roman"/>
          <w:sz w:val="24"/>
          <w:szCs w:val="24"/>
        </w:rPr>
        <w:t xml:space="preserve">Subcommittee </w:t>
      </w:r>
      <w:r w:rsidRPr="009779C9">
        <w:rPr>
          <w:rFonts w:ascii="Times New Roman" w:hAnsi="Times New Roman"/>
          <w:sz w:val="24"/>
          <w:szCs w:val="24"/>
        </w:rPr>
        <w:t>Chair for approval and signature; it then will be submitted to the District Treasurer for a second signature.</w:t>
      </w:r>
      <w:r w:rsidR="000C70E7" w:rsidRPr="009779C9">
        <w:rPr>
          <w:rFonts w:ascii="Times New Roman" w:hAnsi="Times New Roman"/>
          <w:sz w:val="24"/>
          <w:szCs w:val="24"/>
        </w:rPr>
        <w:t xml:space="preserve"> </w:t>
      </w:r>
    </w:p>
    <w:p w:rsidR="006F0461" w:rsidRPr="009779C9" w:rsidRDefault="006F0461" w:rsidP="006F0461">
      <w:pPr>
        <w:pStyle w:val="ListParagraph"/>
        <w:numPr>
          <w:ilvl w:val="0"/>
          <w:numId w:val="15"/>
        </w:numPr>
        <w:spacing w:after="0" w:line="240" w:lineRule="auto"/>
        <w:rPr>
          <w:rFonts w:ascii="Times New Roman" w:hAnsi="Times New Roman"/>
          <w:sz w:val="24"/>
          <w:szCs w:val="24"/>
        </w:rPr>
      </w:pPr>
      <w:r w:rsidRPr="009779C9">
        <w:rPr>
          <w:rFonts w:ascii="Times New Roman" w:hAnsi="Times New Roman"/>
          <w:sz w:val="24"/>
          <w:szCs w:val="24"/>
        </w:rPr>
        <w:t>The District Treasurer will notify the District Foundation Chair and District Governor that the money is being expensed.</w:t>
      </w:r>
    </w:p>
    <w:p w:rsidR="006F0461" w:rsidRPr="00571BE3" w:rsidRDefault="006F0461" w:rsidP="006F0461">
      <w:pPr>
        <w:pStyle w:val="ListParagraph"/>
        <w:numPr>
          <w:ilvl w:val="0"/>
          <w:numId w:val="15"/>
        </w:numPr>
        <w:spacing w:after="0" w:line="240" w:lineRule="auto"/>
        <w:rPr>
          <w:rFonts w:ascii="Times New Roman" w:hAnsi="Times New Roman"/>
          <w:sz w:val="24"/>
          <w:szCs w:val="24"/>
        </w:rPr>
      </w:pPr>
      <w:r w:rsidRPr="00571BE3">
        <w:rPr>
          <w:rFonts w:ascii="Times New Roman" w:hAnsi="Times New Roman"/>
          <w:sz w:val="24"/>
          <w:szCs w:val="24"/>
        </w:rPr>
        <w:t>The District Foundation chair will prepare checks per instructions from the primary contact on the Global Grant.  If it is a wire transfer, the District Treasurer will prepare the wire transfer.</w:t>
      </w:r>
      <w:r w:rsidR="00A53D8A">
        <w:rPr>
          <w:rFonts w:ascii="Times New Roman" w:hAnsi="Times New Roman"/>
          <w:sz w:val="24"/>
          <w:szCs w:val="24"/>
        </w:rPr>
        <w:t xml:space="preserve"> It will be co-signed by a second signatory.</w:t>
      </w:r>
    </w:p>
    <w:p w:rsidR="009E64AE" w:rsidRPr="00571BE3" w:rsidRDefault="006F0461" w:rsidP="00041182">
      <w:pPr>
        <w:pStyle w:val="ListParagraph"/>
        <w:numPr>
          <w:ilvl w:val="0"/>
          <w:numId w:val="15"/>
        </w:numPr>
        <w:spacing w:after="0" w:line="240" w:lineRule="auto"/>
        <w:rPr>
          <w:rFonts w:ascii="Times New Roman" w:hAnsi="Times New Roman"/>
          <w:sz w:val="24"/>
          <w:szCs w:val="24"/>
        </w:rPr>
      </w:pPr>
      <w:r w:rsidRPr="00571BE3">
        <w:rPr>
          <w:rFonts w:ascii="Times New Roman" w:hAnsi="Times New Roman"/>
          <w:sz w:val="24"/>
          <w:szCs w:val="24"/>
        </w:rPr>
        <w:t>The District Treasurer will verify that check amounts and payees are in accordance with the check request, sign the check</w:t>
      </w:r>
      <w:r w:rsidR="00717D91">
        <w:rPr>
          <w:rFonts w:ascii="Times New Roman" w:hAnsi="Times New Roman"/>
          <w:sz w:val="24"/>
          <w:szCs w:val="24"/>
        </w:rPr>
        <w:t xml:space="preserve"> along with a second signatory</w:t>
      </w:r>
      <w:r w:rsidRPr="00571BE3">
        <w:rPr>
          <w:rFonts w:ascii="Times New Roman" w:hAnsi="Times New Roman"/>
          <w:sz w:val="24"/>
          <w:szCs w:val="24"/>
        </w:rPr>
        <w:t xml:space="preserve"> and mail it.</w:t>
      </w:r>
    </w:p>
    <w:p w:rsidR="00041182" w:rsidRPr="00571BE3" w:rsidRDefault="00041182" w:rsidP="00041182">
      <w:pPr>
        <w:pStyle w:val="ListParagraph"/>
        <w:spacing w:after="0" w:line="240" w:lineRule="auto"/>
        <w:ind w:left="1440"/>
        <w:rPr>
          <w:rFonts w:ascii="Times New Roman" w:hAnsi="Times New Roman"/>
          <w:sz w:val="24"/>
          <w:szCs w:val="24"/>
        </w:rPr>
      </w:pPr>
    </w:p>
    <w:p w:rsidR="009E64AE" w:rsidRPr="00571BE3" w:rsidRDefault="004F2E8E" w:rsidP="009779C9">
      <w:pPr>
        <w:pStyle w:val="ListParagraph"/>
        <w:numPr>
          <w:ilvl w:val="0"/>
          <w:numId w:val="1"/>
        </w:numPr>
        <w:tabs>
          <w:tab w:val="left" w:pos="810"/>
        </w:tabs>
        <w:spacing w:after="0" w:line="240" w:lineRule="auto"/>
        <w:ind w:left="360" w:firstLine="90"/>
        <w:rPr>
          <w:rFonts w:ascii="Times New Roman" w:hAnsi="Times New Roman"/>
          <w:sz w:val="24"/>
          <w:szCs w:val="24"/>
        </w:rPr>
      </w:pPr>
      <w:r w:rsidRPr="00571BE3">
        <w:rPr>
          <w:rFonts w:ascii="Times New Roman" w:hAnsi="Times New Roman"/>
          <w:sz w:val="24"/>
          <w:szCs w:val="24"/>
          <w:u w:val="single"/>
        </w:rPr>
        <w:t>Financial Assessment*</w:t>
      </w:r>
      <w:r w:rsidR="009E64AE" w:rsidRPr="00571BE3">
        <w:rPr>
          <w:rFonts w:ascii="Times New Roman" w:hAnsi="Times New Roman"/>
          <w:sz w:val="24"/>
          <w:szCs w:val="24"/>
        </w:rPr>
        <w:t>:</w:t>
      </w:r>
    </w:p>
    <w:p w:rsidR="00F37660" w:rsidRPr="00571BE3" w:rsidRDefault="00C72614" w:rsidP="008E4317">
      <w:pPr>
        <w:pStyle w:val="ListParagraph"/>
        <w:numPr>
          <w:ilvl w:val="0"/>
          <w:numId w:val="13"/>
        </w:numPr>
        <w:tabs>
          <w:tab w:val="clear" w:pos="1110"/>
        </w:tabs>
        <w:spacing w:after="0" w:line="240" w:lineRule="auto"/>
        <w:ind w:left="1440"/>
        <w:rPr>
          <w:rFonts w:ascii="Times New Roman" w:hAnsi="Times New Roman"/>
          <w:sz w:val="24"/>
          <w:szCs w:val="24"/>
        </w:rPr>
      </w:pPr>
      <w:r w:rsidRPr="00571BE3">
        <w:rPr>
          <w:rFonts w:ascii="Times New Roman" w:hAnsi="Times New Roman"/>
          <w:sz w:val="24"/>
          <w:szCs w:val="24"/>
        </w:rPr>
        <w:t xml:space="preserve">The </w:t>
      </w:r>
      <w:r w:rsidR="00F37660" w:rsidRPr="00571BE3">
        <w:rPr>
          <w:rFonts w:ascii="Times New Roman" w:hAnsi="Times New Roman"/>
          <w:sz w:val="24"/>
          <w:szCs w:val="24"/>
        </w:rPr>
        <w:t>District Stewardship Chair will review all d</w:t>
      </w:r>
      <w:r w:rsidR="00CF48E3" w:rsidRPr="00571BE3">
        <w:rPr>
          <w:rFonts w:ascii="Times New Roman" w:hAnsi="Times New Roman"/>
          <w:sz w:val="24"/>
          <w:szCs w:val="24"/>
        </w:rPr>
        <w:t>ocuments related to District 789</w:t>
      </w:r>
      <w:r w:rsidR="00F37660" w:rsidRPr="00571BE3">
        <w:rPr>
          <w:rFonts w:ascii="Times New Roman" w:hAnsi="Times New Roman"/>
          <w:sz w:val="24"/>
          <w:szCs w:val="24"/>
        </w:rPr>
        <w:t xml:space="preserve">0 grants in order to verify that the district is following the steps required of a good steward of </w:t>
      </w:r>
      <w:r w:rsidR="00BB40DC" w:rsidRPr="00571BE3">
        <w:rPr>
          <w:rFonts w:ascii="Times New Roman" w:hAnsi="Times New Roman"/>
          <w:sz w:val="24"/>
          <w:szCs w:val="24"/>
        </w:rPr>
        <w:t xml:space="preserve">The </w:t>
      </w:r>
      <w:r w:rsidR="00F37660" w:rsidRPr="00571BE3">
        <w:rPr>
          <w:rFonts w:ascii="Times New Roman" w:hAnsi="Times New Roman"/>
          <w:sz w:val="24"/>
          <w:szCs w:val="24"/>
        </w:rPr>
        <w:t>Rotary Foundation</w:t>
      </w:r>
      <w:r w:rsidR="00BB40DC" w:rsidRPr="00571BE3">
        <w:rPr>
          <w:rFonts w:ascii="Times New Roman" w:hAnsi="Times New Roman"/>
          <w:sz w:val="24"/>
          <w:szCs w:val="24"/>
        </w:rPr>
        <w:t>’s</w:t>
      </w:r>
      <w:r w:rsidR="00F37660" w:rsidRPr="00571BE3">
        <w:rPr>
          <w:rFonts w:ascii="Times New Roman" w:hAnsi="Times New Roman"/>
          <w:sz w:val="24"/>
          <w:szCs w:val="24"/>
        </w:rPr>
        <w:t xml:space="preserve"> </w:t>
      </w:r>
      <w:r w:rsidR="00BB40DC" w:rsidRPr="00571BE3">
        <w:rPr>
          <w:rFonts w:ascii="Times New Roman" w:hAnsi="Times New Roman"/>
          <w:sz w:val="24"/>
          <w:szCs w:val="24"/>
        </w:rPr>
        <w:t>f</w:t>
      </w:r>
      <w:r w:rsidR="00F37660" w:rsidRPr="00571BE3">
        <w:rPr>
          <w:rFonts w:ascii="Times New Roman" w:hAnsi="Times New Roman"/>
          <w:sz w:val="24"/>
          <w:szCs w:val="24"/>
        </w:rPr>
        <w:t>unds</w:t>
      </w:r>
      <w:r w:rsidR="006759E9">
        <w:rPr>
          <w:rFonts w:ascii="Times New Roman" w:hAnsi="Times New Roman"/>
          <w:sz w:val="24"/>
          <w:szCs w:val="24"/>
        </w:rPr>
        <w:t xml:space="preserve"> periodically.</w:t>
      </w:r>
      <w:r w:rsidR="00F37660" w:rsidRPr="00571BE3">
        <w:rPr>
          <w:rFonts w:ascii="Times New Roman" w:hAnsi="Times New Roman"/>
          <w:sz w:val="24"/>
          <w:szCs w:val="24"/>
        </w:rPr>
        <w:t xml:space="preserve">  </w:t>
      </w:r>
      <w:r w:rsidR="00E56384" w:rsidRPr="00571BE3">
        <w:rPr>
          <w:rFonts w:ascii="Times New Roman" w:hAnsi="Times New Roman"/>
          <w:sz w:val="24"/>
          <w:szCs w:val="24"/>
        </w:rPr>
        <w:t>T</w:t>
      </w:r>
      <w:r w:rsidR="00F37660" w:rsidRPr="00571BE3">
        <w:rPr>
          <w:rFonts w:ascii="Times New Roman" w:hAnsi="Times New Roman"/>
          <w:sz w:val="24"/>
          <w:szCs w:val="24"/>
        </w:rPr>
        <w:t xml:space="preserve">he District </w:t>
      </w:r>
      <w:r w:rsidR="00BB40DC" w:rsidRPr="00571BE3">
        <w:rPr>
          <w:rFonts w:ascii="Times New Roman" w:hAnsi="Times New Roman"/>
          <w:sz w:val="24"/>
          <w:szCs w:val="24"/>
        </w:rPr>
        <w:t xml:space="preserve">Rotary </w:t>
      </w:r>
      <w:r w:rsidR="00F37660" w:rsidRPr="00571BE3">
        <w:rPr>
          <w:rFonts w:ascii="Times New Roman" w:hAnsi="Times New Roman"/>
          <w:sz w:val="24"/>
          <w:szCs w:val="24"/>
        </w:rPr>
        <w:t xml:space="preserve">Foundation Chair and District Governor will work </w:t>
      </w:r>
      <w:r w:rsidR="00E56384" w:rsidRPr="00571BE3">
        <w:rPr>
          <w:rFonts w:ascii="Times New Roman" w:hAnsi="Times New Roman"/>
          <w:sz w:val="24"/>
          <w:szCs w:val="24"/>
        </w:rPr>
        <w:t xml:space="preserve">together </w:t>
      </w:r>
      <w:r w:rsidR="00F37660" w:rsidRPr="00571BE3">
        <w:rPr>
          <w:rFonts w:ascii="Times New Roman" w:hAnsi="Times New Roman"/>
          <w:sz w:val="24"/>
          <w:szCs w:val="24"/>
        </w:rPr>
        <w:t xml:space="preserve">with the Grants Chairs to resolve </w:t>
      </w:r>
      <w:r w:rsidR="00E56384" w:rsidRPr="00571BE3">
        <w:rPr>
          <w:rFonts w:ascii="Times New Roman" w:hAnsi="Times New Roman"/>
          <w:sz w:val="24"/>
          <w:szCs w:val="24"/>
        </w:rPr>
        <w:t>any issues of concern</w:t>
      </w:r>
      <w:r w:rsidR="00F37660" w:rsidRPr="00571BE3">
        <w:rPr>
          <w:rFonts w:ascii="Times New Roman" w:hAnsi="Times New Roman"/>
          <w:sz w:val="24"/>
          <w:szCs w:val="24"/>
        </w:rPr>
        <w:t xml:space="preserve">.  Any discrepancies </w:t>
      </w:r>
      <w:r w:rsidR="00E56384" w:rsidRPr="00571BE3">
        <w:rPr>
          <w:rFonts w:ascii="Times New Roman" w:hAnsi="Times New Roman"/>
          <w:sz w:val="24"/>
          <w:szCs w:val="24"/>
        </w:rPr>
        <w:t xml:space="preserve">or any </w:t>
      </w:r>
      <w:r w:rsidR="00F37660" w:rsidRPr="00571BE3">
        <w:rPr>
          <w:rFonts w:ascii="Times New Roman" w:hAnsi="Times New Roman"/>
          <w:sz w:val="24"/>
          <w:szCs w:val="24"/>
        </w:rPr>
        <w:t>misuse of funds that cannot be rectified immediately will be reported to The Rotary Foundation.</w:t>
      </w:r>
      <w:r w:rsidR="006759E9">
        <w:rPr>
          <w:rFonts w:ascii="Times New Roman" w:hAnsi="Times New Roman"/>
          <w:sz w:val="24"/>
          <w:szCs w:val="24"/>
        </w:rPr>
        <w:t xml:space="preserve"> (71/22)</w:t>
      </w:r>
    </w:p>
    <w:p w:rsidR="00753C25" w:rsidRPr="009779C9" w:rsidRDefault="009779C9" w:rsidP="009779C9">
      <w:pPr>
        <w:pStyle w:val="ListParagraph"/>
        <w:numPr>
          <w:ilvl w:val="0"/>
          <w:numId w:val="13"/>
        </w:numPr>
        <w:tabs>
          <w:tab w:val="clear" w:pos="1110"/>
          <w:tab w:val="num" w:pos="3060"/>
        </w:tabs>
        <w:spacing w:after="0" w:line="240" w:lineRule="auto"/>
        <w:ind w:left="1440"/>
        <w:rPr>
          <w:rFonts w:ascii="Times New Roman" w:hAnsi="Times New Roman"/>
          <w:sz w:val="24"/>
          <w:szCs w:val="24"/>
        </w:rPr>
      </w:pPr>
      <w:r w:rsidRPr="009779C9">
        <w:rPr>
          <w:rFonts w:ascii="Times New Roman" w:hAnsi="Times New Roman"/>
          <w:sz w:val="24"/>
          <w:szCs w:val="24"/>
        </w:rPr>
        <w:t xml:space="preserve">A Year End *independent financial assessment shall be done by an Accounting Firm selected by the District Treasurer with the approval of the District </w:t>
      </w:r>
      <w:r w:rsidR="006759E9">
        <w:rPr>
          <w:rFonts w:ascii="Times New Roman" w:hAnsi="Times New Roman"/>
          <w:sz w:val="24"/>
          <w:szCs w:val="24"/>
        </w:rPr>
        <w:t>Finance Committee. (7/1/2022)</w:t>
      </w:r>
    </w:p>
    <w:p w:rsidR="00F37660" w:rsidRPr="00571BE3" w:rsidRDefault="004F2E8E" w:rsidP="000905F6">
      <w:pPr>
        <w:pStyle w:val="ListParagraph"/>
        <w:spacing w:after="0" w:line="240" w:lineRule="auto"/>
        <w:ind w:left="1440"/>
        <w:rPr>
          <w:rFonts w:ascii="Times New Roman" w:hAnsi="Times New Roman"/>
          <w:sz w:val="24"/>
          <w:szCs w:val="24"/>
        </w:rPr>
      </w:pPr>
      <w:r w:rsidRPr="00571BE3">
        <w:rPr>
          <w:rFonts w:ascii="Times New Roman" w:hAnsi="Times New Roman"/>
          <w:sz w:val="24"/>
          <w:szCs w:val="24"/>
        </w:rPr>
        <w:t>*</w:t>
      </w:r>
      <w:r w:rsidR="00753C25" w:rsidRPr="00571BE3">
        <w:rPr>
          <w:rFonts w:ascii="Times New Roman" w:hAnsi="Times New Roman"/>
          <w:sz w:val="24"/>
          <w:szCs w:val="24"/>
        </w:rPr>
        <w:t xml:space="preserve">An </w:t>
      </w:r>
      <w:r w:rsidR="008E2F01" w:rsidRPr="00571BE3">
        <w:rPr>
          <w:rFonts w:ascii="Times New Roman" w:hAnsi="Times New Roman"/>
          <w:sz w:val="24"/>
          <w:szCs w:val="24"/>
        </w:rPr>
        <w:t xml:space="preserve">“independent financial assessment” is defined as follows by </w:t>
      </w:r>
      <w:r w:rsidR="00093BF9" w:rsidRPr="00571BE3">
        <w:rPr>
          <w:rFonts w:ascii="Times New Roman" w:hAnsi="Times New Roman"/>
          <w:sz w:val="24"/>
          <w:szCs w:val="24"/>
        </w:rPr>
        <w:t xml:space="preserve">the Rotary Foundation </w:t>
      </w:r>
      <w:r w:rsidR="0091019D" w:rsidRPr="00571BE3">
        <w:rPr>
          <w:rFonts w:ascii="Times New Roman" w:hAnsi="Times New Roman"/>
          <w:sz w:val="24"/>
          <w:szCs w:val="24"/>
        </w:rPr>
        <w:t>Grants Manual</w:t>
      </w:r>
      <w:r w:rsidR="00093BF9" w:rsidRPr="00571BE3">
        <w:rPr>
          <w:rFonts w:ascii="Times New Roman" w:hAnsi="Times New Roman"/>
          <w:sz w:val="24"/>
          <w:szCs w:val="24"/>
        </w:rPr>
        <w:t xml:space="preserve"> - District Memorandum of Understanding:  </w:t>
      </w:r>
    </w:p>
    <w:p w:rsidR="00093BF9" w:rsidRPr="00571BE3" w:rsidRDefault="00093BF9" w:rsidP="000905F6">
      <w:pPr>
        <w:pStyle w:val="ListParagraph"/>
        <w:spacing w:after="0" w:line="240" w:lineRule="auto"/>
        <w:ind w:left="2160"/>
        <w:rPr>
          <w:rFonts w:ascii="Times New Roman" w:hAnsi="Times New Roman"/>
          <w:sz w:val="24"/>
          <w:szCs w:val="24"/>
        </w:rPr>
      </w:pPr>
      <w:r w:rsidRPr="00571BE3">
        <w:rPr>
          <w:rFonts w:ascii="Times New Roman" w:hAnsi="Times New Roman"/>
          <w:sz w:val="24"/>
          <w:szCs w:val="24"/>
        </w:rPr>
        <w:t>An independ</w:t>
      </w:r>
      <w:r w:rsidR="00D836FB" w:rsidRPr="00571BE3">
        <w:rPr>
          <w:rFonts w:ascii="Times New Roman" w:hAnsi="Times New Roman"/>
          <w:sz w:val="24"/>
          <w:szCs w:val="24"/>
        </w:rPr>
        <w:t xml:space="preserve">ent financial assessment is an </w:t>
      </w:r>
      <w:r w:rsidRPr="00571BE3">
        <w:rPr>
          <w:rFonts w:ascii="Times New Roman" w:hAnsi="Times New Roman"/>
          <w:sz w:val="24"/>
          <w:szCs w:val="24"/>
        </w:rPr>
        <w:t xml:space="preserve">evaluation of financial controls </w:t>
      </w:r>
      <w:r w:rsidR="00753C25" w:rsidRPr="00571BE3">
        <w:rPr>
          <w:rFonts w:ascii="Times New Roman" w:hAnsi="Times New Roman"/>
          <w:sz w:val="24"/>
          <w:szCs w:val="24"/>
        </w:rPr>
        <w:t>a</w:t>
      </w:r>
      <w:r w:rsidRPr="00571BE3">
        <w:rPr>
          <w:rFonts w:ascii="Times New Roman" w:hAnsi="Times New Roman"/>
          <w:sz w:val="24"/>
          <w:szCs w:val="24"/>
        </w:rPr>
        <w:t>nd compliance conducted by an independent, financially literate person or entity that has no direct links to the funds being examined or relationship with the club</w:t>
      </w:r>
      <w:r w:rsidR="000905F6" w:rsidRPr="00571BE3">
        <w:rPr>
          <w:rFonts w:ascii="Times New Roman" w:hAnsi="Times New Roman"/>
          <w:sz w:val="24"/>
          <w:szCs w:val="24"/>
        </w:rPr>
        <w:t>.</w:t>
      </w:r>
      <w:r w:rsidRPr="00571BE3">
        <w:rPr>
          <w:rFonts w:ascii="Times New Roman" w:hAnsi="Times New Roman"/>
          <w:sz w:val="24"/>
          <w:szCs w:val="24"/>
        </w:rPr>
        <w:t xml:space="preserve">  The assessment is substantially smaller in scope than an audit or review and does not express an opinion on the financial </w:t>
      </w:r>
      <w:r w:rsidR="00C56052" w:rsidRPr="00571BE3">
        <w:rPr>
          <w:rFonts w:ascii="Times New Roman" w:hAnsi="Times New Roman"/>
          <w:sz w:val="24"/>
          <w:szCs w:val="24"/>
        </w:rPr>
        <w:t>statements taken as a whole.</w:t>
      </w:r>
      <w:r w:rsidR="00D07C57" w:rsidRPr="00571BE3">
        <w:rPr>
          <w:rFonts w:ascii="Times New Roman" w:hAnsi="Times New Roman"/>
          <w:sz w:val="24"/>
          <w:szCs w:val="24"/>
        </w:rPr>
        <w:t xml:space="preserve"> </w:t>
      </w:r>
      <w:r w:rsidR="00457032" w:rsidRPr="00571BE3">
        <w:rPr>
          <w:rFonts w:ascii="Times New Roman" w:hAnsi="Times New Roman"/>
          <w:sz w:val="24"/>
          <w:szCs w:val="24"/>
        </w:rPr>
        <w:t xml:space="preserve"> (District Memorandum of Understanding, page 3)</w:t>
      </w:r>
    </w:p>
    <w:p w:rsidR="009779C9" w:rsidRPr="009A18B7" w:rsidRDefault="009779C9" w:rsidP="009779C9">
      <w:pPr>
        <w:pStyle w:val="ListParagraph"/>
        <w:numPr>
          <w:ilvl w:val="0"/>
          <w:numId w:val="12"/>
        </w:numPr>
        <w:spacing w:after="0" w:line="240" w:lineRule="auto"/>
        <w:rPr>
          <w:rFonts w:ascii="Times New Roman" w:hAnsi="Times New Roman"/>
          <w:sz w:val="24"/>
          <w:szCs w:val="24"/>
        </w:rPr>
      </w:pPr>
      <w:r w:rsidRPr="009A18B7">
        <w:rPr>
          <w:rFonts w:ascii="Times New Roman" w:hAnsi="Times New Roman"/>
          <w:sz w:val="24"/>
          <w:szCs w:val="24"/>
        </w:rPr>
        <w:t>A written report by the Accounting Firm will be submitted to the District Foundation Chair and the District Governor by December 31</w:t>
      </w:r>
      <w:r w:rsidRPr="009A18B7">
        <w:rPr>
          <w:rFonts w:ascii="Times New Roman" w:hAnsi="Times New Roman"/>
          <w:sz w:val="24"/>
          <w:szCs w:val="24"/>
          <w:vertAlign w:val="superscript"/>
        </w:rPr>
        <w:t>st</w:t>
      </w:r>
      <w:r w:rsidRPr="009A18B7">
        <w:rPr>
          <w:rFonts w:ascii="Times New Roman" w:hAnsi="Times New Roman"/>
          <w:sz w:val="24"/>
          <w:szCs w:val="24"/>
        </w:rPr>
        <w:t>.</w:t>
      </w:r>
      <w:r w:rsidR="006759E9">
        <w:rPr>
          <w:rFonts w:ascii="Times New Roman" w:hAnsi="Times New Roman"/>
          <w:sz w:val="24"/>
          <w:szCs w:val="24"/>
        </w:rPr>
        <w:t xml:space="preserve"> (7/1/2022)</w:t>
      </w:r>
    </w:p>
    <w:p w:rsidR="00041182" w:rsidRPr="00571BE3" w:rsidRDefault="00041182" w:rsidP="00041182">
      <w:pPr>
        <w:pStyle w:val="ListParagraph"/>
        <w:spacing w:after="0" w:line="240" w:lineRule="auto"/>
        <w:ind w:left="1110"/>
        <w:rPr>
          <w:rFonts w:ascii="Times New Roman" w:hAnsi="Times New Roman"/>
          <w:sz w:val="24"/>
          <w:szCs w:val="24"/>
        </w:rPr>
      </w:pPr>
    </w:p>
    <w:p w:rsidR="003E53D0" w:rsidRPr="00571BE3" w:rsidRDefault="00D3702D" w:rsidP="009779C9">
      <w:pPr>
        <w:pStyle w:val="ListParagraph"/>
        <w:numPr>
          <w:ilvl w:val="0"/>
          <w:numId w:val="1"/>
        </w:numPr>
        <w:spacing w:after="0" w:line="240" w:lineRule="auto"/>
        <w:rPr>
          <w:rFonts w:ascii="Times New Roman" w:hAnsi="Times New Roman"/>
          <w:sz w:val="24"/>
          <w:szCs w:val="24"/>
        </w:rPr>
      </w:pPr>
      <w:r w:rsidRPr="00571BE3">
        <w:rPr>
          <w:rFonts w:ascii="Times New Roman" w:hAnsi="Times New Roman"/>
          <w:sz w:val="24"/>
          <w:szCs w:val="24"/>
          <w:u w:val="single"/>
        </w:rPr>
        <w:t>Method for Reporting and Resolving Misuse of Grant Funds:</w:t>
      </w:r>
    </w:p>
    <w:p w:rsidR="00427D80" w:rsidRPr="00571BE3" w:rsidRDefault="002A1342" w:rsidP="001062C6">
      <w:pPr>
        <w:pStyle w:val="ListParagraph"/>
        <w:numPr>
          <w:ilvl w:val="2"/>
          <w:numId w:val="14"/>
        </w:numPr>
        <w:spacing w:after="0" w:line="240" w:lineRule="auto"/>
        <w:ind w:left="1170" w:hanging="360"/>
        <w:rPr>
          <w:rFonts w:ascii="Times New Roman" w:hAnsi="Times New Roman"/>
          <w:sz w:val="24"/>
          <w:szCs w:val="24"/>
        </w:rPr>
      </w:pPr>
      <w:r w:rsidRPr="00571BE3">
        <w:rPr>
          <w:rFonts w:ascii="Times New Roman" w:hAnsi="Times New Roman"/>
          <w:sz w:val="24"/>
          <w:szCs w:val="24"/>
        </w:rPr>
        <w:t>The D</w:t>
      </w:r>
      <w:r w:rsidR="00D3702D" w:rsidRPr="00571BE3">
        <w:rPr>
          <w:rFonts w:ascii="Times New Roman" w:hAnsi="Times New Roman"/>
          <w:sz w:val="24"/>
          <w:szCs w:val="24"/>
        </w:rPr>
        <w:t>istrict Foundation Chair, consulting with the Stewardship Chair, will resolve any discrepancies or misuse of funds noted by the District Financial Oversight Committee.  Additionally, any individual may report in writing possible misuse of grant funds to the District Governor, the District Rotary Foundation Chair, and the Stewardship Chair.  The District Rotary Foundation Chair will take action to resolve reports of possible discrepancies or misuse of funds.</w:t>
      </w:r>
    </w:p>
    <w:p w:rsidR="00D3702D" w:rsidRPr="009A18B7" w:rsidRDefault="00252A0B" w:rsidP="009A18B7">
      <w:pPr>
        <w:pStyle w:val="ListParagraph"/>
        <w:numPr>
          <w:ilvl w:val="2"/>
          <w:numId w:val="14"/>
        </w:numPr>
        <w:tabs>
          <w:tab w:val="left" w:pos="1170"/>
        </w:tabs>
        <w:spacing w:after="0" w:line="240" w:lineRule="auto"/>
        <w:ind w:left="1260" w:hanging="450"/>
        <w:rPr>
          <w:rFonts w:ascii="Times New Roman" w:hAnsi="Times New Roman"/>
          <w:sz w:val="24"/>
          <w:szCs w:val="24"/>
        </w:rPr>
      </w:pPr>
      <w:r w:rsidRPr="00571BE3">
        <w:rPr>
          <w:rFonts w:ascii="Times New Roman" w:hAnsi="Times New Roman"/>
          <w:sz w:val="24"/>
          <w:szCs w:val="24"/>
        </w:rPr>
        <w:t xml:space="preserve">The Rotary Foundation will be notified of any discrepancies and/or misuse of funds </w:t>
      </w:r>
      <w:r w:rsidR="008F1E7D" w:rsidRPr="00571BE3">
        <w:rPr>
          <w:rFonts w:ascii="Times New Roman" w:hAnsi="Times New Roman"/>
          <w:sz w:val="24"/>
          <w:szCs w:val="24"/>
        </w:rPr>
        <w:t>as soon as they are identified.  The D</w:t>
      </w:r>
      <w:r w:rsidR="00D3702D" w:rsidRPr="00571BE3">
        <w:rPr>
          <w:rFonts w:ascii="Times New Roman" w:hAnsi="Times New Roman"/>
          <w:sz w:val="24"/>
          <w:szCs w:val="24"/>
        </w:rPr>
        <w:t>istrict Rotary Foundation Chair will work with The Rotary Foundation to resolve these issues.</w:t>
      </w:r>
    </w:p>
    <w:p w:rsidR="006F0461" w:rsidRPr="00571BE3" w:rsidRDefault="006F0461" w:rsidP="006F0461">
      <w:pPr>
        <w:tabs>
          <w:tab w:val="left" w:pos="1170"/>
        </w:tabs>
        <w:spacing w:after="0" w:line="240" w:lineRule="auto"/>
        <w:ind w:left="810"/>
        <w:rPr>
          <w:rFonts w:ascii="Times New Roman" w:hAnsi="Times New Roman"/>
          <w:sz w:val="24"/>
          <w:szCs w:val="24"/>
        </w:rPr>
      </w:pPr>
    </w:p>
    <w:p w:rsidR="006F0461" w:rsidRPr="00571BE3" w:rsidRDefault="006F0461" w:rsidP="009779C9">
      <w:pPr>
        <w:pStyle w:val="ListParagraph"/>
        <w:numPr>
          <w:ilvl w:val="0"/>
          <w:numId w:val="1"/>
        </w:numPr>
        <w:tabs>
          <w:tab w:val="left" w:pos="1170"/>
        </w:tabs>
        <w:spacing w:after="0" w:line="240" w:lineRule="auto"/>
        <w:rPr>
          <w:rFonts w:ascii="Times New Roman" w:hAnsi="Times New Roman"/>
          <w:sz w:val="24"/>
          <w:szCs w:val="24"/>
          <w:u w:val="single"/>
        </w:rPr>
      </w:pPr>
      <w:r w:rsidRPr="00571BE3">
        <w:rPr>
          <w:rFonts w:ascii="Times New Roman" w:hAnsi="Times New Roman"/>
          <w:sz w:val="24"/>
          <w:szCs w:val="24"/>
          <w:u w:val="single"/>
        </w:rPr>
        <w:t>Reporting on Grant Activity to all clubs in the District:</w:t>
      </w:r>
    </w:p>
    <w:p w:rsidR="006F0461" w:rsidRPr="00571BE3" w:rsidRDefault="006F0461" w:rsidP="00ED2A0D">
      <w:pPr>
        <w:pStyle w:val="ListParagraph"/>
        <w:numPr>
          <w:ilvl w:val="0"/>
          <w:numId w:val="28"/>
        </w:numPr>
        <w:spacing w:after="0" w:line="240" w:lineRule="auto"/>
        <w:rPr>
          <w:rFonts w:ascii="Times New Roman" w:hAnsi="Times New Roman"/>
          <w:sz w:val="24"/>
          <w:szCs w:val="24"/>
        </w:rPr>
      </w:pPr>
      <w:r w:rsidRPr="00571BE3">
        <w:rPr>
          <w:rFonts w:ascii="Times New Roman" w:hAnsi="Times New Roman"/>
          <w:sz w:val="24"/>
          <w:szCs w:val="24"/>
        </w:rPr>
        <w:t xml:space="preserve">The District will report on the use of all district designated funds (DDF) to its member clubs by providing a report annually at the district conference during a meeting to which all clubs are invited or eligible to attend, including a breakdown of </w:t>
      </w:r>
      <w:r w:rsidR="00ED2A0D" w:rsidRPr="00571BE3">
        <w:rPr>
          <w:rFonts w:ascii="Times New Roman" w:hAnsi="Times New Roman"/>
          <w:sz w:val="24"/>
          <w:szCs w:val="24"/>
        </w:rPr>
        <w:t>expenditures for each project that received funding and the names of districts, clubs and individuals to which grant funds were distributed.</w:t>
      </w:r>
    </w:p>
    <w:p w:rsidR="00ED2A0D" w:rsidRPr="00571BE3" w:rsidRDefault="00ED2A0D" w:rsidP="00ED2A0D">
      <w:pPr>
        <w:pStyle w:val="ListParagraph"/>
        <w:numPr>
          <w:ilvl w:val="0"/>
          <w:numId w:val="28"/>
        </w:numPr>
        <w:spacing w:after="0" w:line="240" w:lineRule="auto"/>
        <w:rPr>
          <w:rFonts w:ascii="Times New Roman" w:hAnsi="Times New Roman"/>
          <w:sz w:val="24"/>
          <w:szCs w:val="24"/>
        </w:rPr>
      </w:pPr>
      <w:r w:rsidRPr="00571BE3">
        <w:rPr>
          <w:rFonts w:ascii="Times New Roman" w:hAnsi="Times New Roman"/>
          <w:sz w:val="24"/>
          <w:szCs w:val="24"/>
        </w:rPr>
        <w:t>Financial information on such grants will also be reported in the governor’s monthly newsletter, shared via email, or posted to the District Website.</w:t>
      </w:r>
    </w:p>
    <w:p w:rsidR="00ED2A0D" w:rsidRPr="00571BE3" w:rsidRDefault="00ED2A0D" w:rsidP="00ED2A0D">
      <w:pPr>
        <w:pStyle w:val="ListParagraph"/>
        <w:numPr>
          <w:ilvl w:val="0"/>
          <w:numId w:val="28"/>
        </w:numPr>
        <w:spacing w:after="0" w:line="240" w:lineRule="auto"/>
        <w:rPr>
          <w:rFonts w:ascii="Times New Roman" w:hAnsi="Times New Roman"/>
          <w:sz w:val="24"/>
          <w:szCs w:val="24"/>
        </w:rPr>
      </w:pPr>
      <w:r w:rsidRPr="00571BE3">
        <w:rPr>
          <w:rFonts w:ascii="Times New Roman" w:hAnsi="Times New Roman"/>
          <w:sz w:val="24"/>
          <w:szCs w:val="24"/>
        </w:rPr>
        <w:t>The District will adhere to all grant reporting requirements of The Rotary Foundation (TRF) and cooperate with all TRF grant audits.</w:t>
      </w:r>
    </w:p>
    <w:p w:rsidR="00747EAB" w:rsidRPr="00571BE3" w:rsidRDefault="00747EAB" w:rsidP="00573DD8">
      <w:pPr>
        <w:spacing w:after="0" w:line="240" w:lineRule="auto"/>
        <w:rPr>
          <w:rFonts w:ascii="Times New Roman" w:hAnsi="Times New Roman"/>
          <w:sz w:val="24"/>
          <w:szCs w:val="24"/>
        </w:rPr>
      </w:pPr>
    </w:p>
    <w:p w:rsidR="00747EAB" w:rsidRPr="00571BE3" w:rsidRDefault="00747EAB" w:rsidP="00747EAB">
      <w:pPr>
        <w:pStyle w:val="ListParagraph"/>
        <w:spacing w:after="0" w:line="240" w:lineRule="auto"/>
        <w:ind w:left="390"/>
        <w:rPr>
          <w:rFonts w:ascii="Times New Roman" w:hAnsi="Times New Roman"/>
          <w:sz w:val="24"/>
          <w:szCs w:val="24"/>
        </w:rPr>
      </w:pPr>
    </w:p>
    <w:p w:rsidR="00747EAB" w:rsidRPr="00571BE3" w:rsidRDefault="00747EAB" w:rsidP="009779C9">
      <w:pPr>
        <w:pStyle w:val="ListParagraph"/>
        <w:numPr>
          <w:ilvl w:val="0"/>
          <w:numId w:val="1"/>
        </w:numPr>
        <w:tabs>
          <w:tab w:val="left" w:pos="900"/>
        </w:tabs>
        <w:spacing w:after="0" w:line="240" w:lineRule="auto"/>
        <w:rPr>
          <w:rFonts w:ascii="Times New Roman" w:hAnsi="Times New Roman"/>
          <w:sz w:val="24"/>
          <w:szCs w:val="24"/>
        </w:rPr>
      </w:pPr>
      <w:r w:rsidRPr="00571BE3">
        <w:rPr>
          <w:rFonts w:ascii="Times New Roman" w:hAnsi="Times New Roman"/>
          <w:sz w:val="24"/>
          <w:szCs w:val="24"/>
          <w:u w:val="single"/>
        </w:rPr>
        <w:t xml:space="preserve">Changes to </w:t>
      </w:r>
      <w:r w:rsidR="00A43222" w:rsidRPr="00571BE3">
        <w:rPr>
          <w:rFonts w:ascii="Times New Roman" w:hAnsi="Times New Roman"/>
          <w:sz w:val="24"/>
          <w:szCs w:val="24"/>
          <w:u w:val="single"/>
        </w:rPr>
        <w:t>District 7890</w:t>
      </w:r>
      <w:r w:rsidRPr="00571BE3">
        <w:rPr>
          <w:rFonts w:ascii="Times New Roman" w:hAnsi="Times New Roman"/>
          <w:sz w:val="24"/>
          <w:szCs w:val="24"/>
          <w:u w:val="single"/>
        </w:rPr>
        <w:t xml:space="preserve"> Financial Management Plan</w:t>
      </w:r>
      <w:r w:rsidRPr="00571BE3">
        <w:rPr>
          <w:rFonts w:ascii="Times New Roman" w:hAnsi="Times New Roman"/>
          <w:sz w:val="24"/>
          <w:szCs w:val="24"/>
        </w:rPr>
        <w:t xml:space="preserve">:  </w:t>
      </w:r>
    </w:p>
    <w:p w:rsidR="008A574C" w:rsidRPr="00571BE3" w:rsidRDefault="00747EAB" w:rsidP="005005CF">
      <w:pPr>
        <w:pStyle w:val="ListParagraph"/>
        <w:spacing w:after="0" w:line="240" w:lineRule="auto"/>
        <w:ind w:left="720"/>
        <w:rPr>
          <w:rFonts w:ascii="Times New Roman" w:hAnsi="Times New Roman"/>
          <w:sz w:val="24"/>
          <w:szCs w:val="24"/>
        </w:rPr>
      </w:pPr>
      <w:r w:rsidRPr="00571BE3">
        <w:rPr>
          <w:rFonts w:ascii="Times New Roman" w:hAnsi="Times New Roman"/>
          <w:sz w:val="24"/>
          <w:szCs w:val="24"/>
        </w:rPr>
        <w:t xml:space="preserve">This document may be changed from time to time to better serve the District’s </w:t>
      </w:r>
      <w:r w:rsidR="00A43222" w:rsidRPr="00571BE3">
        <w:rPr>
          <w:rFonts w:ascii="Times New Roman" w:hAnsi="Times New Roman"/>
          <w:sz w:val="24"/>
          <w:szCs w:val="24"/>
        </w:rPr>
        <w:t>clubs</w:t>
      </w:r>
      <w:r w:rsidRPr="00571BE3">
        <w:rPr>
          <w:rFonts w:ascii="Times New Roman" w:hAnsi="Times New Roman"/>
          <w:sz w:val="24"/>
          <w:szCs w:val="24"/>
        </w:rPr>
        <w:t xml:space="preserve"> or to correct a deficiency in the plan.  Suggested changes may be proposed to the District</w:t>
      </w:r>
      <w:r w:rsidR="00A43222" w:rsidRPr="00571BE3">
        <w:rPr>
          <w:rFonts w:ascii="Times New Roman" w:hAnsi="Times New Roman"/>
          <w:sz w:val="24"/>
          <w:szCs w:val="24"/>
        </w:rPr>
        <w:t xml:space="preserve"> Rotary</w:t>
      </w:r>
      <w:r w:rsidRPr="00571BE3">
        <w:rPr>
          <w:rFonts w:ascii="Times New Roman" w:hAnsi="Times New Roman"/>
          <w:sz w:val="24"/>
          <w:szCs w:val="24"/>
        </w:rPr>
        <w:t xml:space="preserve"> Foundation Chair who will </w:t>
      </w:r>
      <w:r w:rsidR="00A43222" w:rsidRPr="00571BE3">
        <w:rPr>
          <w:rFonts w:ascii="Times New Roman" w:hAnsi="Times New Roman"/>
          <w:sz w:val="24"/>
          <w:szCs w:val="24"/>
        </w:rPr>
        <w:t>submit the proposed changes(s) to all members of the District Rotary Foundation Committee for comment.  Any comments received will be resolved and any resulting proposed changes to the plan will be published.  A note indic</w:t>
      </w:r>
      <w:r w:rsidR="000C70E7">
        <w:rPr>
          <w:rFonts w:ascii="Times New Roman" w:hAnsi="Times New Roman"/>
          <w:sz w:val="24"/>
          <w:szCs w:val="24"/>
        </w:rPr>
        <w:t>a</w:t>
      </w:r>
      <w:r w:rsidR="00A43222" w:rsidRPr="00571BE3">
        <w:rPr>
          <w:rFonts w:ascii="Times New Roman" w:hAnsi="Times New Roman"/>
          <w:sz w:val="24"/>
          <w:szCs w:val="24"/>
        </w:rPr>
        <w:t>ting the superseding plan will be added to the end of the plan indicating the date of the revision and the date of the</w:t>
      </w:r>
      <w:r w:rsidR="005005CF">
        <w:rPr>
          <w:rFonts w:ascii="Times New Roman" w:hAnsi="Times New Roman"/>
          <w:sz w:val="24"/>
          <w:szCs w:val="24"/>
        </w:rPr>
        <w:t xml:space="preserve"> superseded version of the plan.</w:t>
      </w:r>
    </w:p>
    <w:p w:rsidR="004F2E8E" w:rsidRPr="00571BE3" w:rsidRDefault="004F2E8E" w:rsidP="004F2E8E">
      <w:pPr>
        <w:pStyle w:val="ListParagraph"/>
        <w:spacing w:after="0" w:line="240" w:lineRule="auto"/>
        <w:ind w:left="0"/>
        <w:rPr>
          <w:rFonts w:ascii="Times New Roman" w:hAnsi="Times New Roman"/>
          <w:sz w:val="24"/>
          <w:szCs w:val="24"/>
        </w:rPr>
      </w:pPr>
    </w:p>
    <w:p w:rsidR="006945FD" w:rsidRPr="00571BE3" w:rsidRDefault="00571BE3" w:rsidP="00571BE3">
      <w:pPr>
        <w:pStyle w:val="NormalWeb"/>
        <w:numPr>
          <w:ilvl w:val="0"/>
          <w:numId w:val="31"/>
        </w:numPr>
        <w:spacing w:before="0"/>
        <w:rPr>
          <w:rStyle w:val="apple-converted-space"/>
        </w:rPr>
      </w:pPr>
      <w:r>
        <w:t>All m</w:t>
      </w:r>
      <w:r w:rsidR="006945FD" w:rsidRPr="00571BE3">
        <w:t xml:space="preserve">isuse of funds incidents will be kept in an active file (for five years or until the incident is revolved to the signature or E mail agreement of the Finance and Oversight Committee heads and the Foundation </w:t>
      </w:r>
      <w:r>
        <w:t>chair</w:t>
      </w:r>
      <w:r w:rsidR="006945FD" w:rsidRPr="00571BE3">
        <w:t>). </w:t>
      </w:r>
      <w:r w:rsidR="006945FD" w:rsidRPr="00571BE3">
        <w:rPr>
          <w:rStyle w:val="apple-converted-space"/>
        </w:rPr>
        <w:t> </w:t>
      </w:r>
    </w:p>
    <w:p w:rsidR="006945FD" w:rsidRDefault="006945FD" w:rsidP="00A30527">
      <w:pPr>
        <w:pStyle w:val="NormalWeb"/>
        <w:numPr>
          <w:ilvl w:val="0"/>
          <w:numId w:val="31"/>
        </w:numPr>
        <w:spacing w:before="0"/>
      </w:pPr>
      <w:r w:rsidRPr="00571BE3">
        <w:rPr>
          <w:rStyle w:val="apple-converted-space"/>
        </w:rPr>
        <w:t>The information will be stored</w:t>
      </w:r>
      <w:r w:rsidRPr="00571BE3">
        <w:t xml:space="preserve"> with</w:t>
      </w:r>
      <w:r w:rsidR="00571BE3">
        <w:t xml:space="preserve"> the </w:t>
      </w:r>
      <w:r w:rsidRPr="00571BE3">
        <w:t>grant files.</w:t>
      </w:r>
    </w:p>
    <w:p w:rsidR="00685897" w:rsidRDefault="00685897" w:rsidP="00685897">
      <w:pPr>
        <w:pStyle w:val="NormalWeb"/>
        <w:spacing w:before="0"/>
      </w:pPr>
      <w:r>
        <w:t>6/13/2016</w:t>
      </w:r>
      <w:r w:rsidR="00A53D8A">
        <w:t xml:space="preserve"> (1)</w:t>
      </w:r>
    </w:p>
    <w:p w:rsidR="00717D91" w:rsidRDefault="00717D91" w:rsidP="00685897">
      <w:pPr>
        <w:pStyle w:val="NormalWeb"/>
        <w:spacing w:before="0"/>
      </w:pPr>
      <w:r>
        <w:t>9/9/16</w:t>
      </w:r>
      <w:r w:rsidR="00A53D8A">
        <w:t xml:space="preserve">  (2)</w:t>
      </w:r>
    </w:p>
    <w:p w:rsidR="00A0740D" w:rsidRDefault="00A0740D" w:rsidP="00685897">
      <w:pPr>
        <w:pStyle w:val="NormalWeb"/>
        <w:spacing w:before="0"/>
      </w:pPr>
      <w:r>
        <w:t>12/16/17</w:t>
      </w:r>
      <w:r w:rsidR="00886489">
        <w:t>, 4/19</w:t>
      </w:r>
    </w:p>
    <w:p w:rsidR="00E76BCC" w:rsidRDefault="00E76BCC" w:rsidP="00685897">
      <w:pPr>
        <w:pStyle w:val="NormalWeb"/>
        <w:spacing w:before="0"/>
      </w:pPr>
      <w:r>
        <w:t>11/20/2020</w:t>
      </w:r>
    </w:p>
    <w:p w:rsidR="00C72D99" w:rsidRPr="00571BE3" w:rsidRDefault="00C72D99" w:rsidP="00685897">
      <w:pPr>
        <w:pStyle w:val="NormalWeb"/>
        <w:spacing w:before="0"/>
      </w:pPr>
      <w:r>
        <w:t>7/1/2022</w:t>
      </w:r>
    </w:p>
    <w:p w:rsidR="00854165" w:rsidRPr="00571BE3" w:rsidRDefault="00854165" w:rsidP="000905F6">
      <w:pPr>
        <w:pStyle w:val="ListParagraph"/>
        <w:spacing w:after="0"/>
        <w:ind w:left="1080"/>
        <w:rPr>
          <w:rFonts w:ascii="Times New Roman" w:hAnsi="Times New Roman"/>
          <w:sz w:val="24"/>
          <w:szCs w:val="24"/>
        </w:rPr>
      </w:pPr>
    </w:p>
    <w:sectPr w:rsidR="00854165" w:rsidRPr="00571BE3" w:rsidSect="000905F6">
      <w:headerReference w:type="default" r:id="rId9"/>
      <w:footerReference w:type="default" r:id="rId10"/>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D10" w:rsidRDefault="005D4D10" w:rsidP="006C337F">
      <w:pPr>
        <w:spacing w:after="0" w:line="240" w:lineRule="auto"/>
      </w:pPr>
      <w:r>
        <w:separator/>
      </w:r>
    </w:p>
  </w:endnote>
  <w:endnote w:type="continuationSeparator" w:id="0">
    <w:p w:rsidR="005D4D10" w:rsidRDefault="005D4D10" w:rsidP="006C3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0749"/>
      <w:docPartObj>
        <w:docPartGallery w:val="Page Numbers (Bottom of Page)"/>
        <w:docPartUnique/>
      </w:docPartObj>
    </w:sdtPr>
    <w:sdtContent>
      <w:p w:rsidR="008A574C" w:rsidRDefault="00113CD9">
        <w:pPr>
          <w:pStyle w:val="Footer"/>
        </w:pPr>
        <w:fldSimple w:instr=" PAGE   \* MERGEFORMAT ">
          <w:r w:rsidR="005D4D10">
            <w:rPr>
              <w:noProof/>
            </w:rPr>
            <w:t>1</w:t>
          </w:r>
        </w:fldSimple>
      </w:p>
    </w:sdtContent>
  </w:sdt>
  <w:p w:rsidR="008A574C" w:rsidRDefault="008A5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D10" w:rsidRDefault="005D4D10" w:rsidP="006C337F">
      <w:pPr>
        <w:spacing w:after="0" w:line="240" w:lineRule="auto"/>
      </w:pPr>
      <w:r>
        <w:separator/>
      </w:r>
    </w:p>
  </w:footnote>
  <w:footnote w:type="continuationSeparator" w:id="0">
    <w:p w:rsidR="005D4D10" w:rsidRDefault="005D4D10" w:rsidP="006C3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4C" w:rsidRPr="004F2E8E" w:rsidRDefault="008A574C" w:rsidP="004F2E8E">
    <w:pPr>
      <w:spacing w:after="0" w:line="240" w:lineRule="auto"/>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CB1"/>
    <w:multiLevelType w:val="hybridMultilevel"/>
    <w:tmpl w:val="5C34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713B3"/>
    <w:multiLevelType w:val="hybridMultilevel"/>
    <w:tmpl w:val="F4DC4DFE"/>
    <w:lvl w:ilvl="0" w:tplc="5EB604FE">
      <w:start w:val="18"/>
      <w:numFmt w:val="decimal"/>
      <w:lvlText w:val="%1."/>
      <w:lvlJc w:val="left"/>
      <w:pPr>
        <w:tabs>
          <w:tab w:val="num" w:pos="750"/>
        </w:tabs>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579B3"/>
    <w:multiLevelType w:val="hybridMultilevel"/>
    <w:tmpl w:val="1E646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350A1A"/>
    <w:multiLevelType w:val="hybridMultilevel"/>
    <w:tmpl w:val="4D02CD94"/>
    <w:lvl w:ilvl="0" w:tplc="420061CC">
      <w:start w:val="1"/>
      <w:numFmt w:val="upp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4BEE"/>
    <w:multiLevelType w:val="hybridMultilevel"/>
    <w:tmpl w:val="558C6F7E"/>
    <w:lvl w:ilvl="0" w:tplc="5CCED10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8F10600"/>
    <w:multiLevelType w:val="hybridMultilevel"/>
    <w:tmpl w:val="B12697A4"/>
    <w:lvl w:ilvl="0" w:tplc="50DC8934">
      <w:start w:val="1"/>
      <w:numFmt w:val="upp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564C8"/>
    <w:multiLevelType w:val="hybridMultilevel"/>
    <w:tmpl w:val="2308382A"/>
    <w:lvl w:ilvl="0" w:tplc="0DAE20A0">
      <w:start w:val="22"/>
      <w:numFmt w:val="decimal"/>
      <w:lvlText w:val="%1."/>
      <w:lvlJc w:val="left"/>
      <w:pPr>
        <w:ind w:left="1440" w:hanging="360"/>
      </w:pPr>
      <w:rPr>
        <w:rFonts w:hint="default"/>
        <w:b w:val="0"/>
        <w:i w:val="0"/>
        <w:color w:val="auto"/>
      </w:rPr>
    </w:lvl>
    <w:lvl w:ilvl="1" w:tplc="04090015">
      <w:start w:val="1"/>
      <w:numFmt w:val="upp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77D8A"/>
    <w:multiLevelType w:val="hybridMultilevel"/>
    <w:tmpl w:val="E2A6B11C"/>
    <w:lvl w:ilvl="0" w:tplc="44BE8566">
      <w:start w:val="9"/>
      <w:numFmt w:val="decimal"/>
      <w:lvlText w:val="%1."/>
      <w:lvlJc w:val="left"/>
      <w:pPr>
        <w:tabs>
          <w:tab w:val="num" w:pos="492"/>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4305B"/>
    <w:multiLevelType w:val="multilevel"/>
    <w:tmpl w:val="AB5EE7B0"/>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2096436C"/>
    <w:multiLevelType w:val="hybridMultilevel"/>
    <w:tmpl w:val="754202B2"/>
    <w:lvl w:ilvl="0" w:tplc="1A660A32">
      <w:start w:val="1"/>
      <w:numFmt w:val="upperLetter"/>
      <w:lvlText w:val="%1."/>
      <w:lvlJc w:val="left"/>
      <w:pPr>
        <w:tabs>
          <w:tab w:val="num" w:pos="1110"/>
        </w:tabs>
        <w:ind w:left="11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740747"/>
    <w:multiLevelType w:val="hybridMultilevel"/>
    <w:tmpl w:val="9CFCFDF8"/>
    <w:lvl w:ilvl="0" w:tplc="66BE0BD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02762"/>
    <w:multiLevelType w:val="hybridMultilevel"/>
    <w:tmpl w:val="2B4C68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64598B"/>
    <w:multiLevelType w:val="hybridMultilevel"/>
    <w:tmpl w:val="FC7A5F60"/>
    <w:lvl w:ilvl="0" w:tplc="B352E4E8">
      <w:start w:val="7"/>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F67C3"/>
    <w:multiLevelType w:val="hybridMultilevel"/>
    <w:tmpl w:val="699281FA"/>
    <w:lvl w:ilvl="0" w:tplc="6E588A20">
      <w:start w:val="13"/>
      <w:numFmt w:val="decimal"/>
      <w:lvlText w:val="%1."/>
      <w:lvlJc w:val="left"/>
      <w:pPr>
        <w:tabs>
          <w:tab w:val="num" w:pos="2292"/>
        </w:tabs>
        <w:ind w:left="22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B5464"/>
    <w:multiLevelType w:val="hybridMultilevel"/>
    <w:tmpl w:val="84985A94"/>
    <w:lvl w:ilvl="0" w:tplc="53A8C2EC">
      <w:start w:val="20"/>
      <w:numFmt w:val="decimal"/>
      <w:lvlText w:val="%1."/>
      <w:lvlJc w:val="left"/>
      <w:pPr>
        <w:tabs>
          <w:tab w:val="num" w:pos="2292"/>
        </w:tabs>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84C7E"/>
    <w:multiLevelType w:val="hybridMultilevel"/>
    <w:tmpl w:val="937462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C061E5"/>
    <w:multiLevelType w:val="hybridMultilevel"/>
    <w:tmpl w:val="BDAC22EA"/>
    <w:lvl w:ilvl="0" w:tplc="04090011">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46E20C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4F4985"/>
    <w:multiLevelType w:val="hybridMultilevel"/>
    <w:tmpl w:val="85DA5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33A47"/>
    <w:multiLevelType w:val="hybridMultilevel"/>
    <w:tmpl w:val="B0B47FCC"/>
    <w:lvl w:ilvl="0" w:tplc="EB1E7C24">
      <w:start w:val="1"/>
      <w:numFmt w:val="decimal"/>
      <w:lvlText w:val="%1."/>
      <w:lvlJc w:val="left"/>
      <w:pPr>
        <w:tabs>
          <w:tab w:val="num" w:pos="750"/>
        </w:tabs>
        <w:ind w:left="750" w:hanging="360"/>
      </w:pPr>
      <w:rPr>
        <w:rFonts w:hint="default"/>
      </w:rPr>
    </w:lvl>
    <w:lvl w:ilvl="1" w:tplc="5FF0E66A">
      <w:start w:val="1"/>
      <w:numFmt w:val="lowerLetter"/>
      <w:lvlText w:val="%2."/>
      <w:lvlJc w:val="left"/>
      <w:pPr>
        <w:tabs>
          <w:tab w:val="num" w:pos="1470"/>
        </w:tabs>
        <w:ind w:left="1470" w:hanging="360"/>
      </w:pPr>
      <w:rPr>
        <w:rFonts w:hint="default"/>
      </w:rPr>
    </w:lvl>
    <w:lvl w:ilvl="2" w:tplc="B6D6BDD2">
      <w:start w:val="11"/>
      <w:numFmt w:val="decimal"/>
      <w:lvlText w:val="%3."/>
      <w:lvlJc w:val="left"/>
      <w:pPr>
        <w:tabs>
          <w:tab w:val="num" w:pos="2370"/>
        </w:tabs>
        <w:ind w:left="2370" w:hanging="360"/>
      </w:pPr>
      <w:rPr>
        <w:rFont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54545CD0"/>
    <w:multiLevelType w:val="hybridMultilevel"/>
    <w:tmpl w:val="B0B47FCC"/>
    <w:lvl w:ilvl="0" w:tplc="EB1E7C24">
      <w:start w:val="1"/>
      <w:numFmt w:val="decimal"/>
      <w:lvlText w:val="%1."/>
      <w:lvlJc w:val="left"/>
      <w:pPr>
        <w:tabs>
          <w:tab w:val="num" w:pos="750"/>
        </w:tabs>
        <w:ind w:left="750" w:hanging="360"/>
      </w:pPr>
      <w:rPr>
        <w:rFonts w:hint="default"/>
      </w:rPr>
    </w:lvl>
    <w:lvl w:ilvl="1" w:tplc="5FF0E66A">
      <w:start w:val="1"/>
      <w:numFmt w:val="lowerLetter"/>
      <w:lvlText w:val="%2."/>
      <w:lvlJc w:val="left"/>
      <w:pPr>
        <w:tabs>
          <w:tab w:val="num" w:pos="1470"/>
        </w:tabs>
        <w:ind w:left="1470" w:hanging="360"/>
      </w:pPr>
      <w:rPr>
        <w:rFonts w:hint="default"/>
      </w:rPr>
    </w:lvl>
    <w:lvl w:ilvl="2" w:tplc="B6D6BDD2">
      <w:start w:val="11"/>
      <w:numFmt w:val="decimal"/>
      <w:lvlText w:val="%3."/>
      <w:lvlJc w:val="left"/>
      <w:pPr>
        <w:tabs>
          <w:tab w:val="num" w:pos="2370"/>
        </w:tabs>
        <w:ind w:left="2370" w:hanging="360"/>
      </w:pPr>
      <w:rPr>
        <w:rFont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nsid w:val="556B446C"/>
    <w:multiLevelType w:val="hybridMultilevel"/>
    <w:tmpl w:val="3AC28F0C"/>
    <w:lvl w:ilvl="0" w:tplc="04090001">
      <w:start w:val="1"/>
      <w:numFmt w:val="bullet"/>
      <w:lvlText w:val=""/>
      <w:lvlJc w:val="left"/>
      <w:pPr>
        <w:tabs>
          <w:tab w:val="num" w:pos="1470"/>
        </w:tabs>
        <w:ind w:left="1470" w:hanging="360"/>
      </w:pPr>
      <w:rPr>
        <w:rFonts w:ascii="Symbol" w:hAnsi="Symbol" w:hint="default"/>
      </w:rPr>
    </w:lvl>
    <w:lvl w:ilvl="1" w:tplc="04090001">
      <w:start w:val="1"/>
      <w:numFmt w:val="bullet"/>
      <w:lvlText w:val=""/>
      <w:lvlJc w:val="left"/>
      <w:pPr>
        <w:tabs>
          <w:tab w:val="num" w:pos="1470"/>
        </w:tabs>
        <w:ind w:left="1470" w:hanging="360"/>
      </w:pPr>
      <w:rPr>
        <w:rFonts w:ascii="Symbol" w:hAnsi="Symbol" w:hint="default"/>
      </w:rPr>
    </w:lvl>
    <w:lvl w:ilvl="2" w:tplc="0409001B">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2">
    <w:nsid w:val="59B24434"/>
    <w:multiLevelType w:val="hybridMultilevel"/>
    <w:tmpl w:val="48566564"/>
    <w:lvl w:ilvl="0" w:tplc="A03A43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1F3268"/>
    <w:multiLevelType w:val="hybridMultilevel"/>
    <w:tmpl w:val="1A4E7C62"/>
    <w:lvl w:ilvl="0" w:tplc="04090015">
      <w:start w:val="1"/>
      <w:numFmt w:val="upp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62714D7C"/>
    <w:multiLevelType w:val="hybridMultilevel"/>
    <w:tmpl w:val="84EE2CF2"/>
    <w:lvl w:ilvl="0" w:tplc="04090015">
      <w:start w:val="1"/>
      <w:numFmt w:val="upperLetter"/>
      <w:lvlText w:val="%1."/>
      <w:lvlJc w:val="left"/>
      <w:pPr>
        <w:tabs>
          <w:tab w:val="num" w:pos="1470"/>
        </w:tabs>
        <w:ind w:left="14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3E647C2"/>
    <w:multiLevelType w:val="hybridMultilevel"/>
    <w:tmpl w:val="5B0C6BD4"/>
    <w:lvl w:ilvl="0" w:tplc="2C9CD39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nsid w:val="65BA4DAD"/>
    <w:multiLevelType w:val="hybridMultilevel"/>
    <w:tmpl w:val="3A66E67C"/>
    <w:lvl w:ilvl="0" w:tplc="EB1E7C24">
      <w:start w:val="1"/>
      <w:numFmt w:val="decimal"/>
      <w:lvlText w:val="%1."/>
      <w:lvlJc w:val="left"/>
      <w:pPr>
        <w:tabs>
          <w:tab w:val="num" w:pos="750"/>
        </w:tabs>
        <w:ind w:left="750" w:hanging="360"/>
      </w:pPr>
      <w:rPr>
        <w:rFonts w:hint="default"/>
      </w:rPr>
    </w:lvl>
    <w:lvl w:ilvl="1" w:tplc="04090015">
      <w:start w:val="1"/>
      <w:numFmt w:val="upperLetter"/>
      <w:lvlText w:val="%2."/>
      <w:lvlJc w:val="left"/>
      <w:pPr>
        <w:tabs>
          <w:tab w:val="num" w:pos="1470"/>
        </w:tabs>
        <w:ind w:left="1470" w:hanging="360"/>
      </w:pPr>
      <w:rPr>
        <w:rFonts w:hint="default"/>
      </w:rPr>
    </w:lvl>
    <w:lvl w:ilvl="2" w:tplc="B6D6BDD2">
      <w:start w:val="11"/>
      <w:numFmt w:val="decimal"/>
      <w:lvlText w:val="%3."/>
      <w:lvlJc w:val="left"/>
      <w:pPr>
        <w:tabs>
          <w:tab w:val="num" w:pos="2370"/>
        </w:tabs>
        <w:ind w:left="2370" w:hanging="360"/>
      </w:pPr>
      <w:rPr>
        <w:rFont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nsid w:val="67F57DD2"/>
    <w:multiLevelType w:val="hybridMultilevel"/>
    <w:tmpl w:val="44BC483C"/>
    <w:lvl w:ilvl="0" w:tplc="06A8D3AA">
      <w:start w:val="19"/>
      <w:numFmt w:val="decimal"/>
      <w:lvlText w:val="%1."/>
      <w:lvlJc w:val="left"/>
      <w:pPr>
        <w:tabs>
          <w:tab w:val="num" w:pos="2292"/>
        </w:tabs>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759D2"/>
    <w:multiLevelType w:val="hybridMultilevel"/>
    <w:tmpl w:val="34283D78"/>
    <w:lvl w:ilvl="0" w:tplc="04090015">
      <w:start w:val="1"/>
      <w:numFmt w:val="upperLetter"/>
      <w:lvlText w:val="%1."/>
      <w:lvlJc w:val="left"/>
      <w:pPr>
        <w:tabs>
          <w:tab w:val="num" w:pos="2112"/>
        </w:tabs>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95F41"/>
    <w:multiLevelType w:val="hybridMultilevel"/>
    <w:tmpl w:val="3592753C"/>
    <w:lvl w:ilvl="0" w:tplc="1B6422B2">
      <w:start w:val="1"/>
      <w:numFmt w:val="upperLetter"/>
      <w:lvlText w:val="%1."/>
      <w:lvlJc w:val="left"/>
      <w:pPr>
        <w:ind w:left="1170" w:hanging="360"/>
      </w:pPr>
      <w:rPr>
        <w:rFonts w:hint="default"/>
      </w:rPr>
    </w:lvl>
    <w:lvl w:ilvl="1" w:tplc="012EA142">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6F960B2A"/>
    <w:multiLevelType w:val="hybridMultilevel"/>
    <w:tmpl w:val="A8CAE6C6"/>
    <w:lvl w:ilvl="0" w:tplc="04090015">
      <w:start w:val="1"/>
      <w:numFmt w:val="upperLetter"/>
      <w:lvlText w:val="%1."/>
      <w:lvlJc w:val="left"/>
      <w:pPr>
        <w:ind w:left="720" w:hanging="360"/>
      </w:pPr>
    </w:lvl>
    <w:lvl w:ilvl="1" w:tplc="5D5C04A6">
      <w:start w:val="6"/>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0465B"/>
    <w:multiLevelType w:val="hybridMultilevel"/>
    <w:tmpl w:val="B04C0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6C6A0D"/>
    <w:multiLevelType w:val="hybridMultilevel"/>
    <w:tmpl w:val="51547BC6"/>
    <w:lvl w:ilvl="0" w:tplc="04090015">
      <w:start w:val="1"/>
      <w:numFmt w:val="upperLetter"/>
      <w:lvlText w:val="%1."/>
      <w:lvlJc w:val="left"/>
      <w:pPr>
        <w:ind w:left="2070" w:hanging="360"/>
      </w:pPr>
    </w:lvl>
    <w:lvl w:ilvl="1" w:tplc="04090011">
      <w:start w:val="1"/>
      <w:numFmt w:val="decimal"/>
      <w:lvlText w:val="%2)"/>
      <w:lvlJc w:val="left"/>
      <w:pPr>
        <w:ind w:left="2790" w:hanging="360"/>
      </w:pPr>
    </w:lvl>
    <w:lvl w:ilvl="2" w:tplc="BEE61B6C">
      <w:start w:val="3"/>
      <w:numFmt w:val="decimal"/>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nsid w:val="78A9504B"/>
    <w:multiLevelType w:val="hybridMultilevel"/>
    <w:tmpl w:val="47F88076"/>
    <w:lvl w:ilvl="0" w:tplc="6E588A20">
      <w:start w:val="13"/>
      <w:numFmt w:val="decimal"/>
      <w:lvlText w:val="%1."/>
      <w:lvlJc w:val="left"/>
      <w:pPr>
        <w:tabs>
          <w:tab w:val="num" w:pos="2292"/>
        </w:tabs>
        <w:ind w:left="225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21"/>
  </w:num>
  <w:num w:numId="4">
    <w:abstractNumId w:val="15"/>
  </w:num>
  <w:num w:numId="5">
    <w:abstractNumId w:val="8"/>
  </w:num>
  <w:num w:numId="6">
    <w:abstractNumId w:val="7"/>
  </w:num>
  <w:num w:numId="7">
    <w:abstractNumId w:val="28"/>
  </w:num>
  <w:num w:numId="8">
    <w:abstractNumId w:val="23"/>
  </w:num>
  <w:num w:numId="9">
    <w:abstractNumId w:val="16"/>
  </w:num>
  <w:num w:numId="10">
    <w:abstractNumId w:val="13"/>
  </w:num>
  <w:num w:numId="11">
    <w:abstractNumId w:val="30"/>
  </w:num>
  <w:num w:numId="12">
    <w:abstractNumId w:val="24"/>
  </w:num>
  <w:num w:numId="13">
    <w:abstractNumId w:val="9"/>
  </w:num>
  <w:num w:numId="14">
    <w:abstractNumId w:val="33"/>
  </w:num>
  <w:num w:numId="15">
    <w:abstractNumId w:val="11"/>
  </w:num>
  <w:num w:numId="16">
    <w:abstractNumId w:val="1"/>
  </w:num>
  <w:num w:numId="17">
    <w:abstractNumId w:val="27"/>
  </w:num>
  <w:num w:numId="18">
    <w:abstractNumId w:val="14"/>
  </w:num>
  <w:num w:numId="19">
    <w:abstractNumId w:val="32"/>
  </w:num>
  <w:num w:numId="20">
    <w:abstractNumId w:val="6"/>
  </w:num>
  <w:num w:numId="21">
    <w:abstractNumId w:val="5"/>
  </w:num>
  <w:num w:numId="22">
    <w:abstractNumId w:val="26"/>
  </w:num>
  <w:num w:numId="23">
    <w:abstractNumId w:val="12"/>
  </w:num>
  <w:num w:numId="24">
    <w:abstractNumId w:val="10"/>
  </w:num>
  <w:num w:numId="25">
    <w:abstractNumId w:val="4"/>
  </w:num>
  <w:num w:numId="26">
    <w:abstractNumId w:val="18"/>
  </w:num>
  <w:num w:numId="27">
    <w:abstractNumId w:val="17"/>
  </w:num>
  <w:num w:numId="28">
    <w:abstractNumId w:val="29"/>
  </w:num>
  <w:num w:numId="29">
    <w:abstractNumId w:val="2"/>
  </w:num>
  <w:num w:numId="30">
    <w:abstractNumId w:val="0"/>
  </w:num>
  <w:num w:numId="31">
    <w:abstractNumId w:val="3"/>
  </w:num>
  <w:num w:numId="32">
    <w:abstractNumId w:val="25"/>
  </w:num>
  <w:num w:numId="33">
    <w:abstractNumId w:val="20"/>
  </w:num>
  <w:num w:numId="34">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75778"/>
  </w:hdrShapeDefaults>
  <w:footnotePr>
    <w:footnote w:id="-1"/>
    <w:footnote w:id="0"/>
  </w:footnotePr>
  <w:endnotePr>
    <w:endnote w:id="-1"/>
    <w:endnote w:id="0"/>
  </w:endnotePr>
  <w:compat/>
  <w:rsids>
    <w:rsidRoot w:val="00F46293"/>
    <w:rsid w:val="000006DB"/>
    <w:rsid w:val="000064AB"/>
    <w:rsid w:val="00011C43"/>
    <w:rsid w:val="0001741C"/>
    <w:rsid w:val="00017E6E"/>
    <w:rsid w:val="0003143E"/>
    <w:rsid w:val="00031564"/>
    <w:rsid w:val="00033626"/>
    <w:rsid w:val="00041182"/>
    <w:rsid w:val="000414A2"/>
    <w:rsid w:val="000543A8"/>
    <w:rsid w:val="00054BE3"/>
    <w:rsid w:val="00060E84"/>
    <w:rsid w:val="00070CEA"/>
    <w:rsid w:val="00071989"/>
    <w:rsid w:val="000767B4"/>
    <w:rsid w:val="000905F6"/>
    <w:rsid w:val="00093BF9"/>
    <w:rsid w:val="00094E8A"/>
    <w:rsid w:val="000A7925"/>
    <w:rsid w:val="000B30C9"/>
    <w:rsid w:val="000B3375"/>
    <w:rsid w:val="000B33E0"/>
    <w:rsid w:val="000C70E7"/>
    <w:rsid w:val="000D79CE"/>
    <w:rsid w:val="000F0953"/>
    <w:rsid w:val="000F1401"/>
    <w:rsid w:val="000F1E2E"/>
    <w:rsid w:val="000F64F9"/>
    <w:rsid w:val="00102D69"/>
    <w:rsid w:val="001062C6"/>
    <w:rsid w:val="00113CD9"/>
    <w:rsid w:val="00125FCB"/>
    <w:rsid w:val="00127E2A"/>
    <w:rsid w:val="00130E13"/>
    <w:rsid w:val="001311EB"/>
    <w:rsid w:val="001327DF"/>
    <w:rsid w:val="0013286B"/>
    <w:rsid w:val="00142231"/>
    <w:rsid w:val="001428BF"/>
    <w:rsid w:val="001557DF"/>
    <w:rsid w:val="00156481"/>
    <w:rsid w:val="001629B7"/>
    <w:rsid w:val="00163789"/>
    <w:rsid w:val="00165DF4"/>
    <w:rsid w:val="00165EE0"/>
    <w:rsid w:val="00174D79"/>
    <w:rsid w:val="001757B0"/>
    <w:rsid w:val="00185B86"/>
    <w:rsid w:val="00193CDD"/>
    <w:rsid w:val="001D232A"/>
    <w:rsid w:val="001E0AC6"/>
    <w:rsid w:val="001E36DE"/>
    <w:rsid w:val="001F32DF"/>
    <w:rsid w:val="001F34F1"/>
    <w:rsid w:val="001F7E14"/>
    <w:rsid w:val="00204977"/>
    <w:rsid w:val="00206995"/>
    <w:rsid w:val="00216267"/>
    <w:rsid w:val="002316B0"/>
    <w:rsid w:val="00252A0B"/>
    <w:rsid w:val="00255582"/>
    <w:rsid w:val="00255B33"/>
    <w:rsid w:val="00263203"/>
    <w:rsid w:val="0026579B"/>
    <w:rsid w:val="002667EF"/>
    <w:rsid w:val="00273B36"/>
    <w:rsid w:val="002944B2"/>
    <w:rsid w:val="002A1342"/>
    <w:rsid w:val="002A2093"/>
    <w:rsid w:val="002A462B"/>
    <w:rsid w:val="002B0BDC"/>
    <w:rsid w:val="002B2DA6"/>
    <w:rsid w:val="002B7D97"/>
    <w:rsid w:val="002C25D6"/>
    <w:rsid w:val="002C35C4"/>
    <w:rsid w:val="002D2BC8"/>
    <w:rsid w:val="002D4A05"/>
    <w:rsid w:val="002E729E"/>
    <w:rsid w:val="002F2805"/>
    <w:rsid w:val="002F4DEE"/>
    <w:rsid w:val="002F70C8"/>
    <w:rsid w:val="00313A6C"/>
    <w:rsid w:val="00320134"/>
    <w:rsid w:val="00321BCB"/>
    <w:rsid w:val="0032403B"/>
    <w:rsid w:val="003414A9"/>
    <w:rsid w:val="00341DBD"/>
    <w:rsid w:val="00385E90"/>
    <w:rsid w:val="00385EED"/>
    <w:rsid w:val="003937B9"/>
    <w:rsid w:val="003A257D"/>
    <w:rsid w:val="003A3AFB"/>
    <w:rsid w:val="003A3D4B"/>
    <w:rsid w:val="003B0708"/>
    <w:rsid w:val="003B6A78"/>
    <w:rsid w:val="003E2D9F"/>
    <w:rsid w:val="003E53D0"/>
    <w:rsid w:val="003F212D"/>
    <w:rsid w:val="003F6492"/>
    <w:rsid w:val="004039D5"/>
    <w:rsid w:val="00414179"/>
    <w:rsid w:val="00416135"/>
    <w:rsid w:val="00426010"/>
    <w:rsid w:val="00427D80"/>
    <w:rsid w:val="00427E6E"/>
    <w:rsid w:val="00430612"/>
    <w:rsid w:val="00457032"/>
    <w:rsid w:val="00461C9E"/>
    <w:rsid w:val="00462C7B"/>
    <w:rsid w:val="00480AA7"/>
    <w:rsid w:val="004832DD"/>
    <w:rsid w:val="00485EC1"/>
    <w:rsid w:val="0048696C"/>
    <w:rsid w:val="00490ACF"/>
    <w:rsid w:val="004A1A50"/>
    <w:rsid w:val="004A3ABE"/>
    <w:rsid w:val="004B307A"/>
    <w:rsid w:val="004C3161"/>
    <w:rsid w:val="004C75F6"/>
    <w:rsid w:val="004D288A"/>
    <w:rsid w:val="004D31CC"/>
    <w:rsid w:val="004D604A"/>
    <w:rsid w:val="004E0385"/>
    <w:rsid w:val="004E208C"/>
    <w:rsid w:val="004E66DA"/>
    <w:rsid w:val="004E6EFF"/>
    <w:rsid w:val="004F2E8E"/>
    <w:rsid w:val="004F61A5"/>
    <w:rsid w:val="005005CF"/>
    <w:rsid w:val="00513476"/>
    <w:rsid w:val="0052226F"/>
    <w:rsid w:val="005276DD"/>
    <w:rsid w:val="00532238"/>
    <w:rsid w:val="005410D0"/>
    <w:rsid w:val="005454E1"/>
    <w:rsid w:val="00546B46"/>
    <w:rsid w:val="005628A5"/>
    <w:rsid w:val="00571BE3"/>
    <w:rsid w:val="00573DD8"/>
    <w:rsid w:val="0057703E"/>
    <w:rsid w:val="00586C61"/>
    <w:rsid w:val="00592316"/>
    <w:rsid w:val="005A01BA"/>
    <w:rsid w:val="005B0083"/>
    <w:rsid w:val="005C3DF7"/>
    <w:rsid w:val="005C49BD"/>
    <w:rsid w:val="005D4D10"/>
    <w:rsid w:val="005E07BD"/>
    <w:rsid w:val="005E6AEA"/>
    <w:rsid w:val="00603C77"/>
    <w:rsid w:val="00625BB6"/>
    <w:rsid w:val="00667B4C"/>
    <w:rsid w:val="00670EE1"/>
    <w:rsid w:val="006759E9"/>
    <w:rsid w:val="0068230B"/>
    <w:rsid w:val="00685897"/>
    <w:rsid w:val="00690B26"/>
    <w:rsid w:val="00691D0F"/>
    <w:rsid w:val="006945C0"/>
    <w:rsid w:val="006945FD"/>
    <w:rsid w:val="00695D02"/>
    <w:rsid w:val="006A0F38"/>
    <w:rsid w:val="006A4324"/>
    <w:rsid w:val="006A4912"/>
    <w:rsid w:val="006A4F5B"/>
    <w:rsid w:val="006A6B15"/>
    <w:rsid w:val="006B2C4B"/>
    <w:rsid w:val="006B38B9"/>
    <w:rsid w:val="006B6D47"/>
    <w:rsid w:val="006C2064"/>
    <w:rsid w:val="006C337F"/>
    <w:rsid w:val="006D4A36"/>
    <w:rsid w:val="006D7BE7"/>
    <w:rsid w:val="006E1AFA"/>
    <w:rsid w:val="006E2782"/>
    <w:rsid w:val="006F0461"/>
    <w:rsid w:val="007130EF"/>
    <w:rsid w:val="00717D91"/>
    <w:rsid w:val="00730BD7"/>
    <w:rsid w:val="00735FC7"/>
    <w:rsid w:val="00736F5E"/>
    <w:rsid w:val="0073714E"/>
    <w:rsid w:val="00740074"/>
    <w:rsid w:val="00740BED"/>
    <w:rsid w:val="00745F8F"/>
    <w:rsid w:val="00747EAB"/>
    <w:rsid w:val="007520A2"/>
    <w:rsid w:val="00753462"/>
    <w:rsid w:val="00753C25"/>
    <w:rsid w:val="00761170"/>
    <w:rsid w:val="00761FA1"/>
    <w:rsid w:val="00762923"/>
    <w:rsid w:val="00785015"/>
    <w:rsid w:val="00785569"/>
    <w:rsid w:val="00791B95"/>
    <w:rsid w:val="00793152"/>
    <w:rsid w:val="007C121A"/>
    <w:rsid w:val="007C55ED"/>
    <w:rsid w:val="007C7CA4"/>
    <w:rsid w:val="007D60B3"/>
    <w:rsid w:val="007D679E"/>
    <w:rsid w:val="007E7C8C"/>
    <w:rsid w:val="007F2D0B"/>
    <w:rsid w:val="007F3765"/>
    <w:rsid w:val="007F4C2B"/>
    <w:rsid w:val="00801BAD"/>
    <w:rsid w:val="00802CD1"/>
    <w:rsid w:val="00813276"/>
    <w:rsid w:val="00813CE5"/>
    <w:rsid w:val="00815790"/>
    <w:rsid w:val="0082571C"/>
    <w:rsid w:val="00833B3B"/>
    <w:rsid w:val="0084322B"/>
    <w:rsid w:val="00847FB1"/>
    <w:rsid w:val="00854165"/>
    <w:rsid w:val="00854415"/>
    <w:rsid w:val="00854700"/>
    <w:rsid w:val="00854837"/>
    <w:rsid w:val="00855431"/>
    <w:rsid w:val="0086418B"/>
    <w:rsid w:val="0086484A"/>
    <w:rsid w:val="0086702E"/>
    <w:rsid w:val="00882382"/>
    <w:rsid w:val="00886489"/>
    <w:rsid w:val="008905D3"/>
    <w:rsid w:val="008A574C"/>
    <w:rsid w:val="008B3E3F"/>
    <w:rsid w:val="008B5024"/>
    <w:rsid w:val="008B69C2"/>
    <w:rsid w:val="008C30CD"/>
    <w:rsid w:val="008C40D2"/>
    <w:rsid w:val="008E2F01"/>
    <w:rsid w:val="008E4317"/>
    <w:rsid w:val="008F1674"/>
    <w:rsid w:val="008F1E7D"/>
    <w:rsid w:val="00902182"/>
    <w:rsid w:val="0091019D"/>
    <w:rsid w:val="00917257"/>
    <w:rsid w:val="009353FB"/>
    <w:rsid w:val="00947E81"/>
    <w:rsid w:val="00957A44"/>
    <w:rsid w:val="00962CC1"/>
    <w:rsid w:val="00965CC5"/>
    <w:rsid w:val="00971675"/>
    <w:rsid w:val="009779C9"/>
    <w:rsid w:val="00982C62"/>
    <w:rsid w:val="00990579"/>
    <w:rsid w:val="00990F51"/>
    <w:rsid w:val="009934E2"/>
    <w:rsid w:val="009A18B7"/>
    <w:rsid w:val="009C033C"/>
    <w:rsid w:val="009C4E9A"/>
    <w:rsid w:val="009C6542"/>
    <w:rsid w:val="009D7F12"/>
    <w:rsid w:val="009E31D5"/>
    <w:rsid w:val="009E64AE"/>
    <w:rsid w:val="009E7B0A"/>
    <w:rsid w:val="009F55D7"/>
    <w:rsid w:val="00A01044"/>
    <w:rsid w:val="00A06C36"/>
    <w:rsid w:val="00A06F86"/>
    <w:rsid w:val="00A0740D"/>
    <w:rsid w:val="00A07BAE"/>
    <w:rsid w:val="00A13118"/>
    <w:rsid w:val="00A24E1A"/>
    <w:rsid w:val="00A30527"/>
    <w:rsid w:val="00A33F72"/>
    <w:rsid w:val="00A43222"/>
    <w:rsid w:val="00A45544"/>
    <w:rsid w:val="00A510A0"/>
    <w:rsid w:val="00A53D8A"/>
    <w:rsid w:val="00A73D26"/>
    <w:rsid w:val="00A74AE4"/>
    <w:rsid w:val="00A80673"/>
    <w:rsid w:val="00A829B3"/>
    <w:rsid w:val="00AA3774"/>
    <w:rsid w:val="00AB2599"/>
    <w:rsid w:val="00AB26FB"/>
    <w:rsid w:val="00AB2B5E"/>
    <w:rsid w:val="00AB5330"/>
    <w:rsid w:val="00AC1FDB"/>
    <w:rsid w:val="00AC3C51"/>
    <w:rsid w:val="00AC40D7"/>
    <w:rsid w:val="00AC6F76"/>
    <w:rsid w:val="00AD46E1"/>
    <w:rsid w:val="00AD4A64"/>
    <w:rsid w:val="00AD543A"/>
    <w:rsid w:val="00AE0C8D"/>
    <w:rsid w:val="00AE4FC2"/>
    <w:rsid w:val="00AF2A41"/>
    <w:rsid w:val="00AF44D4"/>
    <w:rsid w:val="00AF54AA"/>
    <w:rsid w:val="00B00152"/>
    <w:rsid w:val="00B06F92"/>
    <w:rsid w:val="00B151FF"/>
    <w:rsid w:val="00B174E1"/>
    <w:rsid w:val="00B242E9"/>
    <w:rsid w:val="00B268BD"/>
    <w:rsid w:val="00B34322"/>
    <w:rsid w:val="00B356FF"/>
    <w:rsid w:val="00B440C8"/>
    <w:rsid w:val="00B63376"/>
    <w:rsid w:val="00B65AD1"/>
    <w:rsid w:val="00B666D9"/>
    <w:rsid w:val="00B67106"/>
    <w:rsid w:val="00B81D60"/>
    <w:rsid w:val="00B908F8"/>
    <w:rsid w:val="00BA668E"/>
    <w:rsid w:val="00BA6931"/>
    <w:rsid w:val="00BB40DC"/>
    <w:rsid w:val="00BB4749"/>
    <w:rsid w:val="00BC102B"/>
    <w:rsid w:val="00BD0611"/>
    <w:rsid w:val="00BD212E"/>
    <w:rsid w:val="00BD3028"/>
    <w:rsid w:val="00BD75B4"/>
    <w:rsid w:val="00BE796B"/>
    <w:rsid w:val="00BF3205"/>
    <w:rsid w:val="00C03B67"/>
    <w:rsid w:val="00C10B4E"/>
    <w:rsid w:val="00C10EB2"/>
    <w:rsid w:val="00C15DBD"/>
    <w:rsid w:val="00C17A9C"/>
    <w:rsid w:val="00C23427"/>
    <w:rsid w:val="00C258DF"/>
    <w:rsid w:val="00C26759"/>
    <w:rsid w:val="00C3471F"/>
    <w:rsid w:val="00C466B2"/>
    <w:rsid w:val="00C516AE"/>
    <w:rsid w:val="00C56052"/>
    <w:rsid w:val="00C61B33"/>
    <w:rsid w:val="00C71444"/>
    <w:rsid w:val="00C72309"/>
    <w:rsid w:val="00C72614"/>
    <w:rsid w:val="00C72D99"/>
    <w:rsid w:val="00C75FBE"/>
    <w:rsid w:val="00C8250A"/>
    <w:rsid w:val="00C9640A"/>
    <w:rsid w:val="00CA09D9"/>
    <w:rsid w:val="00CA506A"/>
    <w:rsid w:val="00CB25EC"/>
    <w:rsid w:val="00CB43A4"/>
    <w:rsid w:val="00CB465C"/>
    <w:rsid w:val="00CC4A8F"/>
    <w:rsid w:val="00CD5BB8"/>
    <w:rsid w:val="00CD7AC8"/>
    <w:rsid w:val="00CF48E3"/>
    <w:rsid w:val="00D00B10"/>
    <w:rsid w:val="00D06064"/>
    <w:rsid w:val="00D07C57"/>
    <w:rsid w:val="00D11838"/>
    <w:rsid w:val="00D15AF7"/>
    <w:rsid w:val="00D262A9"/>
    <w:rsid w:val="00D347B3"/>
    <w:rsid w:val="00D358F4"/>
    <w:rsid w:val="00D364AA"/>
    <w:rsid w:val="00D3702D"/>
    <w:rsid w:val="00D43374"/>
    <w:rsid w:val="00D521CA"/>
    <w:rsid w:val="00D5226C"/>
    <w:rsid w:val="00D56664"/>
    <w:rsid w:val="00D64509"/>
    <w:rsid w:val="00D70A34"/>
    <w:rsid w:val="00D71321"/>
    <w:rsid w:val="00D75F9B"/>
    <w:rsid w:val="00D8055E"/>
    <w:rsid w:val="00D836FB"/>
    <w:rsid w:val="00DB6AB6"/>
    <w:rsid w:val="00DC0AF5"/>
    <w:rsid w:val="00DC32C9"/>
    <w:rsid w:val="00DC5FB0"/>
    <w:rsid w:val="00DD10EE"/>
    <w:rsid w:val="00DE6127"/>
    <w:rsid w:val="00DF14AE"/>
    <w:rsid w:val="00DF20AC"/>
    <w:rsid w:val="00E062BD"/>
    <w:rsid w:val="00E07B32"/>
    <w:rsid w:val="00E178D7"/>
    <w:rsid w:val="00E2028C"/>
    <w:rsid w:val="00E21EB4"/>
    <w:rsid w:val="00E247DA"/>
    <w:rsid w:val="00E46986"/>
    <w:rsid w:val="00E475D0"/>
    <w:rsid w:val="00E51553"/>
    <w:rsid w:val="00E5265F"/>
    <w:rsid w:val="00E54D97"/>
    <w:rsid w:val="00E56384"/>
    <w:rsid w:val="00E76BCC"/>
    <w:rsid w:val="00E8591A"/>
    <w:rsid w:val="00EA2646"/>
    <w:rsid w:val="00EB609F"/>
    <w:rsid w:val="00ED2A0D"/>
    <w:rsid w:val="00EE6E37"/>
    <w:rsid w:val="00EF3F74"/>
    <w:rsid w:val="00F03794"/>
    <w:rsid w:val="00F1327B"/>
    <w:rsid w:val="00F14A73"/>
    <w:rsid w:val="00F37660"/>
    <w:rsid w:val="00F46293"/>
    <w:rsid w:val="00F47210"/>
    <w:rsid w:val="00F50F08"/>
    <w:rsid w:val="00F5293E"/>
    <w:rsid w:val="00F77331"/>
    <w:rsid w:val="00FA3D15"/>
    <w:rsid w:val="00FB1873"/>
    <w:rsid w:val="00FC1F88"/>
    <w:rsid w:val="00FC4370"/>
    <w:rsid w:val="00FD201B"/>
    <w:rsid w:val="00FD35E2"/>
    <w:rsid w:val="00FE2070"/>
    <w:rsid w:val="00FF6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4E"/>
    <w:pPr>
      <w:ind w:left="1830"/>
      <w:contextualSpacing/>
    </w:pPr>
  </w:style>
  <w:style w:type="paragraph" w:styleId="Header">
    <w:name w:val="header"/>
    <w:basedOn w:val="Normal"/>
    <w:link w:val="HeaderChar"/>
    <w:uiPriority w:val="99"/>
    <w:unhideWhenUsed/>
    <w:rsid w:val="006C337F"/>
    <w:pPr>
      <w:tabs>
        <w:tab w:val="center" w:pos="4680"/>
        <w:tab w:val="right" w:pos="9360"/>
      </w:tabs>
    </w:pPr>
  </w:style>
  <w:style w:type="character" w:customStyle="1" w:styleId="HeaderChar">
    <w:name w:val="Header Char"/>
    <w:link w:val="Header"/>
    <w:uiPriority w:val="99"/>
    <w:rsid w:val="006C337F"/>
    <w:rPr>
      <w:sz w:val="22"/>
      <w:szCs w:val="22"/>
    </w:rPr>
  </w:style>
  <w:style w:type="paragraph" w:styleId="Footer">
    <w:name w:val="footer"/>
    <w:basedOn w:val="Normal"/>
    <w:link w:val="FooterChar"/>
    <w:uiPriority w:val="99"/>
    <w:unhideWhenUsed/>
    <w:rsid w:val="006C337F"/>
    <w:pPr>
      <w:tabs>
        <w:tab w:val="center" w:pos="4680"/>
        <w:tab w:val="right" w:pos="9360"/>
      </w:tabs>
    </w:pPr>
  </w:style>
  <w:style w:type="character" w:customStyle="1" w:styleId="FooterChar">
    <w:name w:val="Footer Char"/>
    <w:link w:val="Footer"/>
    <w:uiPriority w:val="99"/>
    <w:rsid w:val="006C337F"/>
    <w:rPr>
      <w:sz w:val="22"/>
      <w:szCs w:val="22"/>
    </w:rPr>
  </w:style>
  <w:style w:type="character" w:styleId="Hyperlink">
    <w:name w:val="Hyperlink"/>
    <w:uiPriority w:val="99"/>
    <w:unhideWhenUsed/>
    <w:rsid w:val="00AE4FC2"/>
    <w:rPr>
      <w:color w:val="0000FF"/>
      <w:u w:val="single"/>
    </w:rPr>
  </w:style>
  <w:style w:type="paragraph" w:styleId="BalloonText">
    <w:name w:val="Balloon Text"/>
    <w:basedOn w:val="Normal"/>
    <w:link w:val="BalloonTextChar"/>
    <w:uiPriority w:val="99"/>
    <w:semiHidden/>
    <w:unhideWhenUsed/>
    <w:rsid w:val="00252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2A0B"/>
    <w:rPr>
      <w:rFonts w:ascii="Tahoma" w:hAnsi="Tahoma" w:cs="Tahoma"/>
      <w:sz w:val="16"/>
      <w:szCs w:val="16"/>
    </w:rPr>
  </w:style>
  <w:style w:type="character" w:styleId="PageNumber">
    <w:name w:val="page number"/>
    <w:basedOn w:val="DefaultParagraphFont"/>
    <w:rsid w:val="009353FB"/>
  </w:style>
  <w:style w:type="paragraph" w:styleId="NormalWeb">
    <w:name w:val="Normal (Web)"/>
    <w:basedOn w:val="Normal"/>
    <w:uiPriority w:val="99"/>
    <w:rsid w:val="0026579B"/>
    <w:pPr>
      <w:suppressAutoHyphens/>
      <w:autoSpaceDN w:val="0"/>
      <w:spacing w:before="150" w:after="0" w:line="240" w:lineRule="auto"/>
      <w:textAlignment w:val="baseline"/>
    </w:pPr>
    <w:rPr>
      <w:rFonts w:ascii="Times New Roman" w:eastAsia="Times New Roman" w:hAnsi="Times New Roman"/>
      <w:sz w:val="24"/>
      <w:szCs w:val="24"/>
    </w:rPr>
  </w:style>
  <w:style w:type="character" w:customStyle="1" w:styleId="apple-converted-space">
    <w:name w:val="apple-converted-space"/>
    <w:rsid w:val="00DF14AE"/>
  </w:style>
  <w:style w:type="paragraph" w:customStyle="1" w:styleId="gmail-msolistparagraph">
    <w:name w:val="gmail-msolistparagraph"/>
    <w:basedOn w:val="Normal"/>
    <w:rsid w:val="002C35C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4E"/>
    <w:pPr>
      <w:ind w:left="1830"/>
      <w:contextualSpacing/>
    </w:pPr>
  </w:style>
  <w:style w:type="paragraph" w:styleId="Header">
    <w:name w:val="header"/>
    <w:basedOn w:val="Normal"/>
    <w:link w:val="HeaderChar"/>
    <w:uiPriority w:val="99"/>
    <w:unhideWhenUsed/>
    <w:rsid w:val="006C337F"/>
    <w:pPr>
      <w:tabs>
        <w:tab w:val="center" w:pos="4680"/>
        <w:tab w:val="right" w:pos="9360"/>
      </w:tabs>
    </w:pPr>
  </w:style>
  <w:style w:type="character" w:customStyle="1" w:styleId="HeaderChar">
    <w:name w:val="Header Char"/>
    <w:link w:val="Header"/>
    <w:uiPriority w:val="99"/>
    <w:rsid w:val="006C337F"/>
    <w:rPr>
      <w:sz w:val="22"/>
      <w:szCs w:val="22"/>
    </w:rPr>
  </w:style>
  <w:style w:type="paragraph" w:styleId="Footer">
    <w:name w:val="footer"/>
    <w:basedOn w:val="Normal"/>
    <w:link w:val="FooterChar"/>
    <w:uiPriority w:val="99"/>
    <w:unhideWhenUsed/>
    <w:rsid w:val="006C337F"/>
    <w:pPr>
      <w:tabs>
        <w:tab w:val="center" w:pos="4680"/>
        <w:tab w:val="right" w:pos="9360"/>
      </w:tabs>
    </w:pPr>
  </w:style>
  <w:style w:type="character" w:customStyle="1" w:styleId="FooterChar">
    <w:name w:val="Footer Char"/>
    <w:link w:val="Footer"/>
    <w:uiPriority w:val="99"/>
    <w:rsid w:val="006C337F"/>
    <w:rPr>
      <w:sz w:val="22"/>
      <w:szCs w:val="22"/>
    </w:rPr>
  </w:style>
  <w:style w:type="character" w:styleId="Hyperlink">
    <w:name w:val="Hyperlink"/>
    <w:uiPriority w:val="99"/>
    <w:unhideWhenUsed/>
    <w:rsid w:val="00AE4FC2"/>
    <w:rPr>
      <w:color w:val="0000FF"/>
      <w:u w:val="single"/>
    </w:rPr>
  </w:style>
  <w:style w:type="paragraph" w:styleId="BalloonText">
    <w:name w:val="Balloon Text"/>
    <w:basedOn w:val="Normal"/>
    <w:link w:val="BalloonTextChar"/>
    <w:uiPriority w:val="99"/>
    <w:semiHidden/>
    <w:unhideWhenUsed/>
    <w:rsid w:val="00252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2A0B"/>
    <w:rPr>
      <w:rFonts w:ascii="Tahoma" w:hAnsi="Tahoma" w:cs="Tahoma"/>
      <w:sz w:val="16"/>
      <w:szCs w:val="16"/>
    </w:rPr>
  </w:style>
  <w:style w:type="character" w:styleId="PageNumber">
    <w:name w:val="page number"/>
    <w:basedOn w:val="DefaultParagraphFont"/>
    <w:rsid w:val="009353FB"/>
  </w:style>
  <w:style w:type="paragraph" w:styleId="NormalWeb">
    <w:name w:val="Normal (Web)"/>
    <w:basedOn w:val="Normal"/>
    <w:rsid w:val="0026579B"/>
    <w:pPr>
      <w:suppressAutoHyphens/>
      <w:autoSpaceDN w:val="0"/>
      <w:spacing w:before="150" w:after="0" w:line="240" w:lineRule="auto"/>
      <w:textAlignment w:val="baseline"/>
    </w:pPr>
    <w:rPr>
      <w:rFonts w:ascii="Times New Roman" w:eastAsia="Times New Roman" w:hAnsi="Times New Roman"/>
      <w:sz w:val="24"/>
      <w:szCs w:val="24"/>
    </w:rPr>
  </w:style>
  <w:style w:type="character" w:customStyle="1" w:styleId="apple-converted-space">
    <w:name w:val="apple-converted-space"/>
    <w:rsid w:val="00DF14AE"/>
  </w:style>
</w:styles>
</file>

<file path=word/webSettings.xml><?xml version="1.0" encoding="utf-8"?>
<w:webSettings xmlns:r="http://schemas.openxmlformats.org/officeDocument/2006/relationships" xmlns:w="http://schemas.openxmlformats.org/wordprocessingml/2006/main">
  <w:divs>
    <w:div w:id="505023597">
      <w:bodyDiv w:val="1"/>
      <w:marLeft w:val="0"/>
      <w:marRight w:val="0"/>
      <w:marTop w:val="0"/>
      <w:marBottom w:val="0"/>
      <w:divBdr>
        <w:top w:val="none" w:sz="0" w:space="0" w:color="auto"/>
        <w:left w:val="none" w:sz="0" w:space="0" w:color="auto"/>
        <w:bottom w:val="none" w:sz="0" w:space="0" w:color="auto"/>
        <w:right w:val="none" w:sz="0" w:space="0" w:color="auto"/>
      </w:divBdr>
    </w:div>
    <w:div w:id="865295176">
      <w:bodyDiv w:val="1"/>
      <w:marLeft w:val="0"/>
      <w:marRight w:val="0"/>
      <w:marTop w:val="0"/>
      <w:marBottom w:val="0"/>
      <w:divBdr>
        <w:top w:val="none" w:sz="0" w:space="0" w:color="auto"/>
        <w:left w:val="none" w:sz="0" w:space="0" w:color="auto"/>
        <w:bottom w:val="none" w:sz="0" w:space="0" w:color="auto"/>
        <w:right w:val="none" w:sz="0" w:space="0" w:color="auto"/>
      </w:divBdr>
    </w:div>
    <w:div w:id="998920764">
      <w:bodyDiv w:val="1"/>
      <w:marLeft w:val="0"/>
      <w:marRight w:val="0"/>
      <w:marTop w:val="0"/>
      <w:marBottom w:val="0"/>
      <w:divBdr>
        <w:top w:val="none" w:sz="0" w:space="0" w:color="auto"/>
        <w:left w:val="none" w:sz="0" w:space="0" w:color="auto"/>
        <w:bottom w:val="none" w:sz="0" w:space="0" w:color="auto"/>
        <w:right w:val="none" w:sz="0" w:space="0" w:color="auto"/>
      </w:divBdr>
    </w:div>
    <w:div w:id="2034763193">
      <w:bodyDiv w:val="1"/>
      <w:marLeft w:val="0"/>
      <w:marRight w:val="0"/>
      <w:marTop w:val="0"/>
      <w:marBottom w:val="0"/>
      <w:divBdr>
        <w:top w:val="none" w:sz="0" w:space="0" w:color="auto"/>
        <w:left w:val="none" w:sz="0" w:space="0" w:color="auto"/>
        <w:bottom w:val="none" w:sz="0" w:space="0" w:color="auto"/>
        <w:right w:val="none" w:sz="0" w:space="0" w:color="auto"/>
      </w:divBdr>
      <w:divsChild>
        <w:div w:id="169996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district7890.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5532-4924-4753-878E-3A5A69BB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7</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Rotary International District 7850</vt:lpstr>
    </vt:vector>
  </TitlesOfParts>
  <Company>Berthrong</Company>
  <LinksUpToDate>false</LinksUpToDate>
  <CharactersWithSpaces>17430</CharactersWithSpaces>
  <SharedDoc>false</SharedDoc>
  <HLinks>
    <vt:vector size="18" baseType="variant">
      <vt:variant>
        <vt:i4>4718708</vt:i4>
      </vt:variant>
      <vt:variant>
        <vt:i4>6</vt:i4>
      </vt:variant>
      <vt:variant>
        <vt:i4>0</vt:i4>
      </vt:variant>
      <vt:variant>
        <vt:i4>5</vt:i4>
      </vt:variant>
      <vt:variant>
        <vt:lpwstr>mailto:jay@polimenorealty.com</vt:lpwstr>
      </vt:variant>
      <vt:variant>
        <vt:lpwstr/>
      </vt:variant>
      <vt:variant>
        <vt:i4>1966128</vt:i4>
      </vt:variant>
      <vt:variant>
        <vt:i4>3</vt:i4>
      </vt:variant>
      <vt:variant>
        <vt:i4>0</vt:i4>
      </vt:variant>
      <vt:variant>
        <vt:i4>5</vt:i4>
      </vt:variant>
      <vt:variant>
        <vt:lpwstr>mailto:LEproman@aol.com</vt:lpwstr>
      </vt:variant>
      <vt:variant>
        <vt:lpwstr/>
      </vt:variant>
      <vt:variant>
        <vt:i4>3014695</vt:i4>
      </vt:variant>
      <vt:variant>
        <vt:i4>0</vt:i4>
      </vt:variant>
      <vt:variant>
        <vt:i4>0</vt:i4>
      </vt:variant>
      <vt:variant>
        <vt:i4>5</vt:i4>
      </vt:variant>
      <vt:variant>
        <vt:lpwstr>http://www.rotary7850.org/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 District 7850</dc:title>
  <dc:creator>Fred and Candy</dc:creator>
  <cp:lastModifiedBy>Windows User</cp:lastModifiedBy>
  <cp:revision>34</cp:revision>
  <cp:lastPrinted>2019-08-26T12:46:00Z</cp:lastPrinted>
  <dcterms:created xsi:type="dcterms:W3CDTF">2015-11-12T20:47:00Z</dcterms:created>
  <dcterms:modified xsi:type="dcterms:W3CDTF">2022-07-10T21:57:00Z</dcterms:modified>
</cp:coreProperties>
</file>